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954F3B" w:rsidRDefault="002C37A0" w:rsidP="002C37A0">
      <w:pPr>
        <w:jc w:val="center"/>
        <w:rPr>
          <w:b/>
          <w:bCs/>
          <w:noProof/>
          <w:color w:val="000000"/>
          <w:sz w:val="28"/>
          <w:szCs w:val="28"/>
        </w:rPr>
      </w:pPr>
      <w:r>
        <w:rPr>
          <w:b/>
          <w:bCs/>
          <w:noProof/>
          <w:color w:val="000000"/>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738.75pt" o:ole="">
            <v:imagedata r:id="rId8" o:title=""/>
          </v:shape>
          <o:OLEObject Type="Embed" ProgID="AcroExch.Document.7" ShapeID="_x0000_i1025" DrawAspect="Content" ObjectID="_1801395921" r:id="rId9"/>
        </w:object>
      </w:r>
      <w:bookmarkEnd w:id="0"/>
    </w:p>
    <w:p w:rsidR="00954F3B" w:rsidRDefault="00954F3B" w:rsidP="00F71927">
      <w:pPr>
        <w:jc w:val="center"/>
        <w:rPr>
          <w:b/>
          <w:bCs/>
          <w:noProof/>
          <w:color w:val="000000"/>
          <w:sz w:val="28"/>
          <w:szCs w:val="28"/>
        </w:rPr>
      </w:pPr>
    </w:p>
    <w:p w:rsidR="00F71927" w:rsidRPr="00B81A26" w:rsidRDefault="00FB4918" w:rsidP="00F71927">
      <w:pPr>
        <w:jc w:val="center"/>
        <w:rPr>
          <w:b/>
          <w:bCs/>
          <w:sz w:val="24"/>
          <w:szCs w:val="24"/>
          <w:lang w:eastAsia="en-US"/>
        </w:rPr>
      </w:pPr>
      <w:r w:rsidRPr="00B81A26">
        <w:rPr>
          <w:b/>
          <w:bCs/>
          <w:color w:val="000000"/>
          <w:sz w:val="24"/>
          <w:szCs w:val="24"/>
        </w:rPr>
        <w:t xml:space="preserve">        </w:t>
      </w:r>
      <w:r w:rsidR="00F71927" w:rsidRPr="00B81A26">
        <w:rPr>
          <w:b/>
          <w:bCs/>
          <w:sz w:val="24"/>
          <w:szCs w:val="24"/>
          <w:lang w:eastAsia="en-US"/>
        </w:rPr>
        <w:t>Содержание</w:t>
      </w:r>
    </w:p>
    <w:p w:rsidR="00F71927" w:rsidRPr="00B81A26" w:rsidRDefault="00F71927" w:rsidP="00F71927">
      <w:pPr>
        <w:jc w:val="center"/>
        <w:rPr>
          <w:b/>
          <w:bCs/>
          <w:sz w:val="24"/>
          <w:szCs w:val="24"/>
          <w:lang w:eastAsia="en-US"/>
        </w:rPr>
      </w:pPr>
    </w:p>
    <w:tbl>
      <w:tblPr>
        <w:tblStyle w:val="ab"/>
        <w:tblW w:w="0" w:type="auto"/>
        <w:tblLook w:val="04A0" w:firstRow="1" w:lastRow="0" w:firstColumn="1" w:lastColumn="0" w:noHBand="0" w:noVBand="1"/>
      </w:tblPr>
      <w:tblGrid>
        <w:gridCol w:w="534"/>
        <w:gridCol w:w="312"/>
        <w:gridCol w:w="7698"/>
        <w:gridCol w:w="801"/>
      </w:tblGrid>
      <w:tr w:rsidR="00F71927" w:rsidRPr="00B81A26" w:rsidTr="00F71927">
        <w:tc>
          <w:tcPr>
            <w:tcW w:w="8544" w:type="dxa"/>
            <w:gridSpan w:val="3"/>
          </w:tcPr>
          <w:p w:rsidR="00F71927" w:rsidRPr="00B81A26" w:rsidRDefault="00F71927" w:rsidP="00F71927">
            <w:pPr>
              <w:jc w:val="both"/>
              <w:rPr>
                <w:b/>
                <w:bCs/>
                <w:sz w:val="24"/>
                <w:szCs w:val="24"/>
                <w:lang w:eastAsia="en-US"/>
              </w:rPr>
            </w:pPr>
            <w:r w:rsidRPr="00B81A26">
              <w:rPr>
                <w:b/>
                <w:bCs/>
                <w:sz w:val="24"/>
                <w:szCs w:val="24"/>
                <w:lang w:eastAsia="en-US"/>
              </w:rPr>
              <w:t>Введение</w:t>
            </w:r>
          </w:p>
        </w:tc>
        <w:tc>
          <w:tcPr>
            <w:tcW w:w="801" w:type="dxa"/>
          </w:tcPr>
          <w:p w:rsidR="00F71927" w:rsidRPr="00B81A26" w:rsidRDefault="00752AA8" w:rsidP="00F71927">
            <w:pPr>
              <w:jc w:val="both"/>
              <w:rPr>
                <w:b/>
                <w:bCs/>
                <w:sz w:val="24"/>
                <w:szCs w:val="24"/>
                <w:lang w:eastAsia="en-US"/>
              </w:rPr>
            </w:pPr>
            <w:r>
              <w:rPr>
                <w:b/>
                <w:bCs/>
                <w:sz w:val="24"/>
                <w:szCs w:val="24"/>
                <w:lang w:eastAsia="en-US"/>
              </w:rPr>
              <w:t xml:space="preserve">    </w:t>
            </w:r>
            <w:r w:rsidR="00F71927" w:rsidRPr="00B81A26">
              <w:rPr>
                <w:b/>
                <w:bCs/>
                <w:sz w:val="24"/>
                <w:szCs w:val="24"/>
                <w:lang w:eastAsia="en-US"/>
              </w:rPr>
              <w:t>3</w:t>
            </w:r>
          </w:p>
        </w:tc>
      </w:tr>
      <w:tr w:rsidR="00F71927" w:rsidRPr="00B81A26" w:rsidTr="00F71927">
        <w:tc>
          <w:tcPr>
            <w:tcW w:w="534" w:type="dxa"/>
          </w:tcPr>
          <w:p w:rsidR="00F71927" w:rsidRPr="00B81A26" w:rsidRDefault="00F71927" w:rsidP="00F71927">
            <w:pPr>
              <w:jc w:val="both"/>
              <w:rPr>
                <w:b/>
                <w:bCs/>
                <w:sz w:val="24"/>
                <w:szCs w:val="24"/>
                <w:lang w:eastAsia="en-US"/>
              </w:rPr>
            </w:pPr>
            <w:r w:rsidRPr="00B81A26">
              <w:rPr>
                <w:b/>
                <w:bCs/>
                <w:sz w:val="24"/>
                <w:szCs w:val="24"/>
                <w:lang w:eastAsia="en-US"/>
              </w:rPr>
              <w:t>1.</w:t>
            </w:r>
          </w:p>
        </w:tc>
        <w:tc>
          <w:tcPr>
            <w:tcW w:w="8010" w:type="dxa"/>
            <w:gridSpan w:val="2"/>
          </w:tcPr>
          <w:p w:rsidR="00F71927" w:rsidRPr="00B81A26" w:rsidRDefault="00F71927" w:rsidP="00F71927">
            <w:pPr>
              <w:jc w:val="both"/>
              <w:rPr>
                <w:b/>
                <w:bCs/>
                <w:sz w:val="24"/>
                <w:szCs w:val="24"/>
                <w:lang w:eastAsia="en-US"/>
              </w:rPr>
            </w:pPr>
            <w:r w:rsidRPr="00B81A26">
              <w:rPr>
                <w:b/>
                <w:bCs/>
                <w:sz w:val="24"/>
                <w:szCs w:val="24"/>
                <w:lang w:eastAsia="en-US"/>
              </w:rPr>
              <w:t>Нормативно-правовая документация программы</w:t>
            </w:r>
          </w:p>
        </w:tc>
        <w:tc>
          <w:tcPr>
            <w:tcW w:w="801" w:type="dxa"/>
          </w:tcPr>
          <w:p w:rsidR="00F71927" w:rsidRPr="00B81A26" w:rsidRDefault="00752AA8" w:rsidP="00F71927">
            <w:pPr>
              <w:jc w:val="both"/>
              <w:rPr>
                <w:b/>
                <w:bCs/>
                <w:sz w:val="24"/>
                <w:szCs w:val="24"/>
                <w:lang w:eastAsia="en-US"/>
              </w:rPr>
            </w:pPr>
            <w:r>
              <w:rPr>
                <w:b/>
                <w:bCs/>
                <w:sz w:val="24"/>
                <w:szCs w:val="24"/>
                <w:lang w:eastAsia="en-US"/>
              </w:rPr>
              <w:t xml:space="preserve">    </w:t>
            </w:r>
            <w:r w:rsidR="00F71927" w:rsidRPr="00B81A26">
              <w:rPr>
                <w:b/>
                <w:bCs/>
                <w:sz w:val="24"/>
                <w:szCs w:val="24"/>
                <w:lang w:eastAsia="en-US"/>
              </w:rPr>
              <w:t>3</w:t>
            </w:r>
          </w:p>
        </w:tc>
      </w:tr>
      <w:tr w:rsidR="00F71927" w:rsidRPr="00B81A26" w:rsidTr="00F71927">
        <w:tc>
          <w:tcPr>
            <w:tcW w:w="9345" w:type="dxa"/>
            <w:gridSpan w:val="4"/>
          </w:tcPr>
          <w:p w:rsidR="00F71927" w:rsidRPr="00B81A26" w:rsidRDefault="00F71927" w:rsidP="00F71927">
            <w:pPr>
              <w:jc w:val="both"/>
              <w:rPr>
                <w:b/>
                <w:sz w:val="24"/>
                <w:szCs w:val="24"/>
              </w:rPr>
            </w:pPr>
            <w:r w:rsidRPr="00B81A26">
              <w:rPr>
                <w:b/>
                <w:sz w:val="24"/>
                <w:szCs w:val="24"/>
              </w:rPr>
              <w:t>Раздел 1. «Комплекс основных характеристик образования: объём, содержание и планируемые результаты»</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1.1.</w:t>
            </w:r>
          </w:p>
        </w:tc>
        <w:tc>
          <w:tcPr>
            <w:tcW w:w="7698" w:type="dxa"/>
          </w:tcPr>
          <w:p w:rsidR="00F71927" w:rsidRPr="00B81A26" w:rsidRDefault="00F71927" w:rsidP="00F71927">
            <w:pPr>
              <w:rPr>
                <w:b/>
                <w:bCs/>
                <w:sz w:val="24"/>
                <w:szCs w:val="24"/>
                <w:lang w:eastAsia="en-US"/>
              </w:rPr>
            </w:pPr>
            <w:r w:rsidRPr="00B81A26">
              <w:rPr>
                <w:b/>
                <w:bCs/>
                <w:sz w:val="24"/>
                <w:szCs w:val="24"/>
                <w:lang w:eastAsia="en-US"/>
              </w:rPr>
              <w:t>Пояснительная записка</w:t>
            </w:r>
          </w:p>
        </w:tc>
        <w:tc>
          <w:tcPr>
            <w:tcW w:w="801" w:type="dxa"/>
          </w:tcPr>
          <w:p w:rsidR="00F71927" w:rsidRPr="00B81A26" w:rsidRDefault="00AD1DCD" w:rsidP="00F71927">
            <w:pPr>
              <w:jc w:val="center"/>
              <w:rPr>
                <w:b/>
                <w:bCs/>
                <w:sz w:val="24"/>
                <w:szCs w:val="24"/>
                <w:lang w:eastAsia="en-US"/>
              </w:rPr>
            </w:pPr>
            <w:r>
              <w:rPr>
                <w:b/>
                <w:bCs/>
                <w:sz w:val="24"/>
                <w:szCs w:val="24"/>
                <w:lang w:eastAsia="en-US"/>
              </w:rPr>
              <w:t>4</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1.1.1.</w:t>
            </w:r>
          </w:p>
        </w:tc>
        <w:tc>
          <w:tcPr>
            <w:tcW w:w="7698" w:type="dxa"/>
          </w:tcPr>
          <w:p w:rsidR="00F71927" w:rsidRPr="00B81A26" w:rsidRDefault="00F71927" w:rsidP="00F71927">
            <w:pPr>
              <w:rPr>
                <w:b/>
                <w:bCs/>
                <w:sz w:val="24"/>
                <w:szCs w:val="24"/>
                <w:lang w:eastAsia="en-US"/>
              </w:rPr>
            </w:pPr>
            <w:r w:rsidRPr="00B81A26">
              <w:rPr>
                <w:b/>
                <w:bCs/>
                <w:sz w:val="24"/>
                <w:szCs w:val="24"/>
                <w:lang w:eastAsia="en-US"/>
              </w:rPr>
              <w:t>Направленность</w:t>
            </w:r>
          </w:p>
        </w:tc>
        <w:tc>
          <w:tcPr>
            <w:tcW w:w="801" w:type="dxa"/>
          </w:tcPr>
          <w:p w:rsidR="00F71927" w:rsidRPr="00B81A26" w:rsidRDefault="00AD1DCD" w:rsidP="00F71927">
            <w:pPr>
              <w:jc w:val="center"/>
              <w:rPr>
                <w:b/>
                <w:bCs/>
                <w:sz w:val="24"/>
                <w:szCs w:val="24"/>
                <w:lang w:eastAsia="en-US"/>
              </w:rPr>
            </w:pPr>
            <w:r>
              <w:rPr>
                <w:b/>
                <w:bCs/>
                <w:sz w:val="24"/>
                <w:szCs w:val="24"/>
                <w:lang w:eastAsia="en-US"/>
              </w:rPr>
              <w:t>4</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 xml:space="preserve">1.1.2. </w:t>
            </w:r>
          </w:p>
        </w:tc>
        <w:tc>
          <w:tcPr>
            <w:tcW w:w="7698" w:type="dxa"/>
          </w:tcPr>
          <w:p w:rsidR="00F71927" w:rsidRPr="00B81A26" w:rsidRDefault="00F71927" w:rsidP="00F71927">
            <w:pPr>
              <w:rPr>
                <w:b/>
                <w:bCs/>
                <w:sz w:val="24"/>
                <w:szCs w:val="24"/>
                <w:lang w:eastAsia="en-US"/>
              </w:rPr>
            </w:pPr>
            <w:r w:rsidRPr="00B81A26">
              <w:rPr>
                <w:b/>
                <w:bCs/>
                <w:sz w:val="24"/>
                <w:szCs w:val="24"/>
                <w:lang w:eastAsia="en-US"/>
              </w:rPr>
              <w:t>Новизна, актуальность и педагогическая целесообразность программы</w:t>
            </w:r>
          </w:p>
        </w:tc>
        <w:tc>
          <w:tcPr>
            <w:tcW w:w="801" w:type="dxa"/>
          </w:tcPr>
          <w:p w:rsidR="00F71927" w:rsidRPr="00B81A26" w:rsidRDefault="00AD1DCD" w:rsidP="00F71927">
            <w:pPr>
              <w:jc w:val="center"/>
              <w:rPr>
                <w:b/>
                <w:bCs/>
                <w:sz w:val="24"/>
                <w:szCs w:val="24"/>
                <w:lang w:eastAsia="en-US"/>
              </w:rPr>
            </w:pPr>
            <w:r>
              <w:rPr>
                <w:b/>
                <w:bCs/>
                <w:sz w:val="24"/>
                <w:szCs w:val="24"/>
                <w:lang w:eastAsia="en-US"/>
              </w:rPr>
              <w:t>4</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 xml:space="preserve">1.1.3. </w:t>
            </w:r>
          </w:p>
        </w:tc>
        <w:tc>
          <w:tcPr>
            <w:tcW w:w="7698" w:type="dxa"/>
          </w:tcPr>
          <w:p w:rsidR="00F71927" w:rsidRPr="00B81A26" w:rsidRDefault="00F71927" w:rsidP="00F71927">
            <w:pPr>
              <w:rPr>
                <w:b/>
                <w:bCs/>
                <w:sz w:val="24"/>
                <w:szCs w:val="24"/>
                <w:lang w:eastAsia="en-US"/>
              </w:rPr>
            </w:pPr>
            <w:r w:rsidRPr="00B81A26">
              <w:rPr>
                <w:b/>
                <w:bCs/>
                <w:sz w:val="24"/>
                <w:szCs w:val="24"/>
                <w:lang w:eastAsia="en-US"/>
              </w:rPr>
              <w:t>Отличительные особенности программы</w:t>
            </w:r>
          </w:p>
        </w:tc>
        <w:tc>
          <w:tcPr>
            <w:tcW w:w="801" w:type="dxa"/>
          </w:tcPr>
          <w:p w:rsidR="00F71927" w:rsidRPr="00B81A26" w:rsidRDefault="00AD1DCD" w:rsidP="00F71927">
            <w:pPr>
              <w:jc w:val="center"/>
              <w:rPr>
                <w:b/>
                <w:bCs/>
                <w:sz w:val="24"/>
                <w:szCs w:val="24"/>
                <w:lang w:eastAsia="en-US"/>
              </w:rPr>
            </w:pPr>
            <w:r>
              <w:rPr>
                <w:b/>
                <w:bCs/>
                <w:sz w:val="24"/>
                <w:szCs w:val="24"/>
                <w:lang w:eastAsia="en-US"/>
              </w:rPr>
              <w:t>5</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 xml:space="preserve">1.1.4. </w:t>
            </w:r>
          </w:p>
        </w:tc>
        <w:tc>
          <w:tcPr>
            <w:tcW w:w="7698" w:type="dxa"/>
          </w:tcPr>
          <w:p w:rsidR="00F71927" w:rsidRPr="00B81A26" w:rsidRDefault="00F71927" w:rsidP="00F71927">
            <w:pPr>
              <w:rPr>
                <w:b/>
                <w:bCs/>
                <w:sz w:val="24"/>
                <w:szCs w:val="24"/>
                <w:lang w:eastAsia="en-US"/>
              </w:rPr>
            </w:pPr>
            <w:r w:rsidRPr="00B81A26">
              <w:rPr>
                <w:b/>
                <w:bCs/>
                <w:sz w:val="24"/>
                <w:szCs w:val="24"/>
                <w:lang w:eastAsia="en-US"/>
              </w:rPr>
              <w:t>Адресат программы</w:t>
            </w:r>
          </w:p>
        </w:tc>
        <w:tc>
          <w:tcPr>
            <w:tcW w:w="801" w:type="dxa"/>
          </w:tcPr>
          <w:p w:rsidR="00F71927" w:rsidRPr="00B81A26" w:rsidRDefault="00AD1DCD" w:rsidP="00F71927">
            <w:pPr>
              <w:jc w:val="center"/>
              <w:rPr>
                <w:b/>
                <w:bCs/>
                <w:sz w:val="24"/>
                <w:szCs w:val="24"/>
                <w:lang w:eastAsia="en-US"/>
              </w:rPr>
            </w:pPr>
            <w:r>
              <w:rPr>
                <w:b/>
                <w:bCs/>
                <w:sz w:val="24"/>
                <w:szCs w:val="24"/>
                <w:lang w:eastAsia="en-US"/>
              </w:rPr>
              <w:t>5</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1.1.5.</w:t>
            </w:r>
          </w:p>
        </w:tc>
        <w:tc>
          <w:tcPr>
            <w:tcW w:w="7698" w:type="dxa"/>
          </w:tcPr>
          <w:p w:rsidR="00F71927" w:rsidRPr="00B81A26" w:rsidRDefault="00F71927" w:rsidP="00F71927">
            <w:pPr>
              <w:rPr>
                <w:b/>
                <w:bCs/>
                <w:sz w:val="24"/>
                <w:szCs w:val="24"/>
                <w:lang w:eastAsia="en-US"/>
              </w:rPr>
            </w:pPr>
            <w:r w:rsidRPr="00B81A26">
              <w:rPr>
                <w:b/>
                <w:bCs/>
                <w:sz w:val="24"/>
                <w:szCs w:val="24"/>
                <w:lang w:eastAsia="en-US"/>
              </w:rPr>
              <w:t>Уровень программы, объем и сроки реализации</w:t>
            </w:r>
          </w:p>
        </w:tc>
        <w:tc>
          <w:tcPr>
            <w:tcW w:w="801" w:type="dxa"/>
          </w:tcPr>
          <w:p w:rsidR="00F71927" w:rsidRPr="00B81A26" w:rsidRDefault="00AD1DCD" w:rsidP="00F71927">
            <w:pPr>
              <w:jc w:val="center"/>
              <w:rPr>
                <w:b/>
                <w:bCs/>
                <w:sz w:val="24"/>
                <w:szCs w:val="24"/>
                <w:lang w:eastAsia="en-US"/>
              </w:rPr>
            </w:pPr>
            <w:r>
              <w:rPr>
                <w:b/>
                <w:bCs/>
                <w:sz w:val="24"/>
                <w:szCs w:val="24"/>
                <w:lang w:eastAsia="en-US"/>
              </w:rPr>
              <w:t>5</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1.1.6.</w:t>
            </w:r>
          </w:p>
        </w:tc>
        <w:tc>
          <w:tcPr>
            <w:tcW w:w="7698" w:type="dxa"/>
          </w:tcPr>
          <w:p w:rsidR="00F71927" w:rsidRPr="00B81A26" w:rsidRDefault="00F71927" w:rsidP="00F71927">
            <w:pPr>
              <w:rPr>
                <w:b/>
                <w:bCs/>
                <w:sz w:val="24"/>
                <w:szCs w:val="24"/>
                <w:lang w:eastAsia="en-US"/>
              </w:rPr>
            </w:pPr>
            <w:r w:rsidRPr="00B81A26">
              <w:rPr>
                <w:b/>
                <w:bCs/>
                <w:sz w:val="24"/>
                <w:szCs w:val="24"/>
                <w:lang w:eastAsia="en-US"/>
              </w:rPr>
              <w:t>Формы обучения</w:t>
            </w:r>
          </w:p>
        </w:tc>
        <w:tc>
          <w:tcPr>
            <w:tcW w:w="801" w:type="dxa"/>
          </w:tcPr>
          <w:p w:rsidR="00F71927" w:rsidRPr="00B81A26" w:rsidRDefault="00AD1DCD" w:rsidP="00F71927">
            <w:pPr>
              <w:jc w:val="center"/>
              <w:rPr>
                <w:b/>
                <w:bCs/>
                <w:sz w:val="24"/>
                <w:szCs w:val="24"/>
                <w:lang w:eastAsia="en-US"/>
              </w:rPr>
            </w:pPr>
            <w:r>
              <w:rPr>
                <w:b/>
                <w:bCs/>
                <w:sz w:val="24"/>
                <w:szCs w:val="24"/>
                <w:lang w:eastAsia="en-US"/>
              </w:rPr>
              <w:t>5</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1.1.7.</w:t>
            </w:r>
          </w:p>
        </w:tc>
        <w:tc>
          <w:tcPr>
            <w:tcW w:w="7698" w:type="dxa"/>
          </w:tcPr>
          <w:p w:rsidR="00F71927" w:rsidRPr="00B81A26" w:rsidRDefault="00F71927" w:rsidP="00F71927">
            <w:pPr>
              <w:rPr>
                <w:b/>
                <w:bCs/>
                <w:sz w:val="24"/>
                <w:szCs w:val="24"/>
                <w:lang w:eastAsia="en-US"/>
              </w:rPr>
            </w:pPr>
            <w:r w:rsidRPr="00B81A26">
              <w:rPr>
                <w:b/>
                <w:bCs/>
                <w:sz w:val="24"/>
                <w:szCs w:val="24"/>
                <w:lang w:eastAsia="en-US"/>
              </w:rPr>
              <w:t>Режим занятий</w:t>
            </w:r>
          </w:p>
        </w:tc>
        <w:tc>
          <w:tcPr>
            <w:tcW w:w="801" w:type="dxa"/>
          </w:tcPr>
          <w:p w:rsidR="00F71927" w:rsidRPr="00B81A26" w:rsidRDefault="00AD1DCD" w:rsidP="00F71927">
            <w:pPr>
              <w:jc w:val="center"/>
              <w:rPr>
                <w:b/>
                <w:bCs/>
                <w:sz w:val="24"/>
                <w:szCs w:val="24"/>
                <w:lang w:eastAsia="en-US"/>
              </w:rPr>
            </w:pPr>
            <w:r>
              <w:rPr>
                <w:b/>
                <w:bCs/>
                <w:sz w:val="24"/>
                <w:szCs w:val="24"/>
                <w:lang w:eastAsia="en-US"/>
              </w:rPr>
              <w:t>5</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1.1.8.</w:t>
            </w:r>
          </w:p>
        </w:tc>
        <w:tc>
          <w:tcPr>
            <w:tcW w:w="7698" w:type="dxa"/>
          </w:tcPr>
          <w:p w:rsidR="00F71927" w:rsidRPr="00B81A26" w:rsidRDefault="00F71927" w:rsidP="00F71927">
            <w:pPr>
              <w:rPr>
                <w:b/>
                <w:bCs/>
                <w:sz w:val="24"/>
                <w:szCs w:val="24"/>
                <w:lang w:eastAsia="en-US"/>
              </w:rPr>
            </w:pPr>
            <w:r w:rsidRPr="00B81A26">
              <w:rPr>
                <w:b/>
                <w:bCs/>
                <w:sz w:val="24"/>
                <w:szCs w:val="24"/>
                <w:lang w:eastAsia="en-US"/>
              </w:rPr>
              <w:t>Особенности организации учебного процесса</w:t>
            </w:r>
          </w:p>
        </w:tc>
        <w:tc>
          <w:tcPr>
            <w:tcW w:w="801" w:type="dxa"/>
          </w:tcPr>
          <w:p w:rsidR="00F71927" w:rsidRPr="00B81A26" w:rsidRDefault="00AD1DCD" w:rsidP="00F71927">
            <w:pPr>
              <w:jc w:val="center"/>
              <w:rPr>
                <w:b/>
                <w:bCs/>
                <w:sz w:val="24"/>
                <w:szCs w:val="24"/>
                <w:lang w:eastAsia="en-US"/>
              </w:rPr>
            </w:pPr>
            <w:r>
              <w:rPr>
                <w:b/>
                <w:bCs/>
                <w:sz w:val="24"/>
                <w:szCs w:val="24"/>
                <w:lang w:eastAsia="en-US"/>
              </w:rPr>
              <w:t>5</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1.2.</w:t>
            </w:r>
          </w:p>
        </w:tc>
        <w:tc>
          <w:tcPr>
            <w:tcW w:w="7698" w:type="dxa"/>
          </w:tcPr>
          <w:p w:rsidR="00F71927" w:rsidRPr="00B81A26" w:rsidRDefault="00F71927" w:rsidP="00F71927">
            <w:pPr>
              <w:rPr>
                <w:b/>
                <w:bCs/>
                <w:sz w:val="24"/>
                <w:szCs w:val="24"/>
                <w:lang w:eastAsia="en-US"/>
              </w:rPr>
            </w:pPr>
            <w:r w:rsidRPr="00B81A26">
              <w:rPr>
                <w:b/>
                <w:bCs/>
                <w:sz w:val="24"/>
                <w:szCs w:val="24"/>
                <w:lang w:eastAsia="en-US"/>
              </w:rPr>
              <w:t xml:space="preserve">Цель и задачи программы </w:t>
            </w:r>
          </w:p>
        </w:tc>
        <w:tc>
          <w:tcPr>
            <w:tcW w:w="801" w:type="dxa"/>
          </w:tcPr>
          <w:p w:rsidR="00F71927" w:rsidRPr="00B81A26" w:rsidRDefault="00AD1DCD" w:rsidP="00F71927">
            <w:pPr>
              <w:jc w:val="center"/>
              <w:rPr>
                <w:b/>
                <w:bCs/>
                <w:sz w:val="24"/>
                <w:szCs w:val="24"/>
                <w:lang w:eastAsia="en-US"/>
              </w:rPr>
            </w:pPr>
            <w:r>
              <w:rPr>
                <w:b/>
                <w:bCs/>
                <w:sz w:val="24"/>
                <w:szCs w:val="24"/>
                <w:lang w:eastAsia="en-US"/>
              </w:rPr>
              <w:t>5</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1.2.1.</w:t>
            </w:r>
          </w:p>
        </w:tc>
        <w:tc>
          <w:tcPr>
            <w:tcW w:w="7698" w:type="dxa"/>
          </w:tcPr>
          <w:p w:rsidR="00F71927" w:rsidRPr="00B81A26" w:rsidRDefault="00F71927" w:rsidP="00F71927">
            <w:pPr>
              <w:rPr>
                <w:b/>
                <w:bCs/>
                <w:sz w:val="24"/>
                <w:szCs w:val="24"/>
                <w:lang w:eastAsia="en-US"/>
              </w:rPr>
            </w:pPr>
            <w:r w:rsidRPr="00B81A26">
              <w:rPr>
                <w:b/>
                <w:bCs/>
                <w:sz w:val="24"/>
                <w:szCs w:val="24"/>
                <w:lang w:eastAsia="en-US"/>
              </w:rPr>
              <w:t>Цель программы</w:t>
            </w:r>
          </w:p>
        </w:tc>
        <w:tc>
          <w:tcPr>
            <w:tcW w:w="801" w:type="dxa"/>
          </w:tcPr>
          <w:p w:rsidR="00F71927" w:rsidRPr="00B81A26" w:rsidRDefault="00AD1DCD" w:rsidP="00F71927">
            <w:pPr>
              <w:jc w:val="center"/>
              <w:rPr>
                <w:b/>
                <w:bCs/>
                <w:sz w:val="24"/>
                <w:szCs w:val="24"/>
                <w:lang w:eastAsia="en-US"/>
              </w:rPr>
            </w:pPr>
            <w:r>
              <w:rPr>
                <w:b/>
                <w:bCs/>
                <w:sz w:val="24"/>
                <w:szCs w:val="24"/>
                <w:lang w:eastAsia="en-US"/>
              </w:rPr>
              <w:t>5</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1.2.2.</w:t>
            </w:r>
          </w:p>
        </w:tc>
        <w:tc>
          <w:tcPr>
            <w:tcW w:w="7698" w:type="dxa"/>
          </w:tcPr>
          <w:p w:rsidR="00F71927" w:rsidRPr="00B81A26" w:rsidRDefault="00F71927" w:rsidP="00F71927">
            <w:pPr>
              <w:rPr>
                <w:b/>
                <w:bCs/>
                <w:sz w:val="24"/>
                <w:szCs w:val="24"/>
                <w:lang w:eastAsia="en-US"/>
              </w:rPr>
            </w:pPr>
            <w:r w:rsidRPr="00B81A26">
              <w:rPr>
                <w:b/>
                <w:bCs/>
                <w:sz w:val="24"/>
                <w:szCs w:val="24"/>
                <w:lang w:eastAsia="en-US"/>
              </w:rPr>
              <w:t xml:space="preserve">Задачи программы </w:t>
            </w:r>
          </w:p>
        </w:tc>
        <w:tc>
          <w:tcPr>
            <w:tcW w:w="801" w:type="dxa"/>
          </w:tcPr>
          <w:p w:rsidR="00F71927" w:rsidRPr="00B81A26" w:rsidRDefault="00AD1DCD" w:rsidP="00F71927">
            <w:pPr>
              <w:jc w:val="center"/>
              <w:rPr>
                <w:b/>
                <w:bCs/>
                <w:sz w:val="24"/>
                <w:szCs w:val="24"/>
                <w:lang w:eastAsia="en-US"/>
              </w:rPr>
            </w:pPr>
            <w:r>
              <w:rPr>
                <w:b/>
                <w:bCs/>
                <w:sz w:val="24"/>
                <w:szCs w:val="24"/>
                <w:lang w:eastAsia="en-US"/>
              </w:rPr>
              <w:t>5</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1.3.</w:t>
            </w:r>
          </w:p>
        </w:tc>
        <w:tc>
          <w:tcPr>
            <w:tcW w:w="7698" w:type="dxa"/>
          </w:tcPr>
          <w:p w:rsidR="00F71927" w:rsidRPr="00B81A26" w:rsidRDefault="00F71927" w:rsidP="00F71927">
            <w:pPr>
              <w:rPr>
                <w:b/>
                <w:bCs/>
                <w:sz w:val="24"/>
                <w:szCs w:val="24"/>
                <w:lang w:eastAsia="en-US"/>
              </w:rPr>
            </w:pPr>
            <w:r w:rsidRPr="00B81A26">
              <w:rPr>
                <w:b/>
                <w:bCs/>
                <w:sz w:val="24"/>
                <w:szCs w:val="24"/>
                <w:lang w:eastAsia="en-US"/>
              </w:rPr>
              <w:t xml:space="preserve">Содержание программы </w:t>
            </w:r>
          </w:p>
        </w:tc>
        <w:tc>
          <w:tcPr>
            <w:tcW w:w="801" w:type="dxa"/>
          </w:tcPr>
          <w:p w:rsidR="00F71927" w:rsidRPr="00B81A26" w:rsidRDefault="00AD1DCD" w:rsidP="00F71927">
            <w:pPr>
              <w:jc w:val="center"/>
              <w:rPr>
                <w:b/>
                <w:bCs/>
                <w:sz w:val="24"/>
                <w:szCs w:val="24"/>
                <w:lang w:eastAsia="en-US"/>
              </w:rPr>
            </w:pPr>
            <w:r>
              <w:rPr>
                <w:b/>
                <w:bCs/>
                <w:sz w:val="24"/>
                <w:szCs w:val="24"/>
                <w:lang w:eastAsia="en-US"/>
              </w:rPr>
              <w:t>5</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1.3.1.</w:t>
            </w:r>
          </w:p>
        </w:tc>
        <w:tc>
          <w:tcPr>
            <w:tcW w:w="7698" w:type="dxa"/>
          </w:tcPr>
          <w:p w:rsidR="00F71927" w:rsidRPr="00B81A26" w:rsidRDefault="00F71927" w:rsidP="00F71927">
            <w:pPr>
              <w:rPr>
                <w:b/>
                <w:bCs/>
                <w:sz w:val="24"/>
                <w:szCs w:val="24"/>
                <w:lang w:eastAsia="en-US"/>
              </w:rPr>
            </w:pPr>
            <w:r w:rsidRPr="00B81A26">
              <w:rPr>
                <w:b/>
                <w:bCs/>
                <w:sz w:val="24"/>
                <w:szCs w:val="24"/>
                <w:lang w:eastAsia="en-US"/>
              </w:rPr>
              <w:t xml:space="preserve">Учебный план </w:t>
            </w:r>
          </w:p>
        </w:tc>
        <w:tc>
          <w:tcPr>
            <w:tcW w:w="801" w:type="dxa"/>
          </w:tcPr>
          <w:p w:rsidR="00F71927" w:rsidRPr="00B81A26" w:rsidRDefault="00AD1DCD" w:rsidP="00F71927">
            <w:pPr>
              <w:jc w:val="center"/>
              <w:rPr>
                <w:b/>
                <w:bCs/>
                <w:sz w:val="24"/>
                <w:szCs w:val="24"/>
                <w:lang w:eastAsia="en-US"/>
              </w:rPr>
            </w:pPr>
            <w:r>
              <w:rPr>
                <w:b/>
                <w:bCs/>
                <w:sz w:val="24"/>
                <w:szCs w:val="24"/>
                <w:lang w:eastAsia="en-US"/>
              </w:rPr>
              <w:t>5</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1.3.2.</w:t>
            </w:r>
          </w:p>
        </w:tc>
        <w:tc>
          <w:tcPr>
            <w:tcW w:w="7698" w:type="dxa"/>
          </w:tcPr>
          <w:p w:rsidR="00F71927" w:rsidRPr="00B81A26" w:rsidRDefault="00F71927" w:rsidP="00F71927">
            <w:pPr>
              <w:rPr>
                <w:b/>
                <w:bCs/>
                <w:sz w:val="24"/>
                <w:szCs w:val="24"/>
                <w:lang w:eastAsia="en-US"/>
              </w:rPr>
            </w:pPr>
            <w:r w:rsidRPr="00B81A26">
              <w:rPr>
                <w:b/>
                <w:bCs/>
                <w:sz w:val="24"/>
                <w:szCs w:val="24"/>
                <w:lang w:eastAsia="en-US"/>
              </w:rPr>
              <w:t xml:space="preserve">Содержание учебного плана </w:t>
            </w:r>
          </w:p>
        </w:tc>
        <w:tc>
          <w:tcPr>
            <w:tcW w:w="801" w:type="dxa"/>
          </w:tcPr>
          <w:p w:rsidR="00F71927" w:rsidRPr="00B81A26" w:rsidRDefault="00AD1DCD" w:rsidP="00F71927">
            <w:pPr>
              <w:jc w:val="center"/>
              <w:rPr>
                <w:b/>
                <w:bCs/>
                <w:sz w:val="24"/>
                <w:szCs w:val="24"/>
                <w:lang w:eastAsia="en-US"/>
              </w:rPr>
            </w:pPr>
            <w:r>
              <w:rPr>
                <w:b/>
                <w:bCs/>
                <w:sz w:val="24"/>
                <w:szCs w:val="24"/>
                <w:lang w:eastAsia="en-US"/>
              </w:rPr>
              <w:t>6</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1.3.3.</w:t>
            </w:r>
          </w:p>
        </w:tc>
        <w:tc>
          <w:tcPr>
            <w:tcW w:w="7698" w:type="dxa"/>
          </w:tcPr>
          <w:p w:rsidR="00F71927" w:rsidRPr="00B81A26" w:rsidRDefault="00F71927" w:rsidP="00F71927">
            <w:pPr>
              <w:rPr>
                <w:b/>
                <w:bCs/>
                <w:sz w:val="24"/>
                <w:szCs w:val="24"/>
                <w:lang w:eastAsia="en-US"/>
              </w:rPr>
            </w:pPr>
            <w:r w:rsidRPr="00B81A26">
              <w:rPr>
                <w:b/>
                <w:bCs/>
                <w:sz w:val="24"/>
                <w:szCs w:val="24"/>
                <w:lang w:eastAsia="en-US"/>
              </w:rPr>
              <w:t>Планируемые результаты и способы их проверки</w:t>
            </w:r>
          </w:p>
        </w:tc>
        <w:tc>
          <w:tcPr>
            <w:tcW w:w="801" w:type="dxa"/>
          </w:tcPr>
          <w:p w:rsidR="00F71927" w:rsidRPr="00B81A26" w:rsidRDefault="00AD1DCD" w:rsidP="00F71927">
            <w:pPr>
              <w:jc w:val="center"/>
              <w:rPr>
                <w:b/>
                <w:bCs/>
                <w:sz w:val="24"/>
                <w:szCs w:val="24"/>
                <w:lang w:eastAsia="en-US"/>
              </w:rPr>
            </w:pPr>
            <w:r>
              <w:rPr>
                <w:b/>
                <w:bCs/>
                <w:sz w:val="24"/>
                <w:szCs w:val="24"/>
                <w:lang w:eastAsia="en-US"/>
              </w:rPr>
              <w:t>7</w:t>
            </w:r>
          </w:p>
        </w:tc>
      </w:tr>
      <w:tr w:rsidR="00F71927" w:rsidRPr="00B81A26" w:rsidTr="00F71927">
        <w:tc>
          <w:tcPr>
            <w:tcW w:w="9345" w:type="dxa"/>
            <w:gridSpan w:val="4"/>
          </w:tcPr>
          <w:p w:rsidR="00F71927" w:rsidRPr="00B81A26" w:rsidRDefault="00F71927" w:rsidP="00F71927">
            <w:pPr>
              <w:jc w:val="both"/>
              <w:rPr>
                <w:b/>
                <w:bCs/>
                <w:sz w:val="24"/>
                <w:szCs w:val="24"/>
                <w:lang w:eastAsia="en-US"/>
              </w:rPr>
            </w:pPr>
            <w:r w:rsidRPr="00B81A26">
              <w:rPr>
                <w:b/>
                <w:bCs/>
                <w:sz w:val="24"/>
                <w:szCs w:val="24"/>
                <w:lang w:eastAsia="en-US"/>
              </w:rPr>
              <w:t>Раздел 2. «Комплекс организационно-педагогических условий, включающих формы аттестации».</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2.1.</w:t>
            </w:r>
          </w:p>
        </w:tc>
        <w:tc>
          <w:tcPr>
            <w:tcW w:w="7698" w:type="dxa"/>
          </w:tcPr>
          <w:p w:rsidR="00F71927" w:rsidRPr="00B81A26" w:rsidRDefault="00F71927" w:rsidP="00F71927">
            <w:pPr>
              <w:rPr>
                <w:b/>
                <w:bCs/>
                <w:sz w:val="24"/>
                <w:szCs w:val="24"/>
                <w:lang w:eastAsia="en-US"/>
              </w:rPr>
            </w:pPr>
            <w:r w:rsidRPr="00B81A26">
              <w:rPr>
                <w:b/>
                <w:bCs/>
                <w:sz w:val="24"/>
                <w:szCs w:val="24"/>
                <w:lang w:eastAsia="en-US"/>
              </w:rPr>
              <w:t xml:space="preserve">Календарный учебный график программы </w:t>
            </w:r>
          </w:p>
        </w:tc>
        <w:tc>
          <w:tcPr>
            <w:tcW w:w="801" w:type="dxa"/>
          </w:tcPr>
          <w:p w:rsidR="00F71927" w:rsidRPr="00B81A26" w:rsidRDefault="00AD1DCD" w:rsidP="00F71927">
            <w:pPr>
              <w:jc w:val="center"/>
              <w:rPr>
                <w:b/>
                <w:bCs/>
                <w:sz w:val="24"/>
                <w:szCs w:val="24"/>
                <w:lang w:eastAsia="en-US"/>
              </w:rPr>
            </w:pPr>
            <w:r>
              <w:rPr>
                <w:b/>
                <w:bCs/>
                <w:sz w:val="24"/>
                <w:szCs w:val="24"/>
                <w:lang w:eastAsia="en-US"/>
              </w:rPr>
              <w:t>8</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2.2.</w:t>
            </w:r>
          </w:p>
        </w:tc>
        <w:tc>
          <w:tcPr>
            <w:tcW w:w="7698" w:type="dxa"/>
          </w:tcPr>
          <w:p w:rsidR="00F71927" w:rsidRPr="00B81A26" w:rsidRDefault="00F71927" w:rsidP="00F71927">
            <w:pPr>
              <w:rPr>
                <w:b/>
                <w:bCs/>
                <w:sz w:val="24"/>
                <w:szCs w:val="24"/>
                <w:lang w:eastAsia="en-US"/>
              </w:rPr>
            </w:pPr>
            <w:r w:rsidRPr="00B81A26">
              <w:rPr>
                <w:b/>
                <w:bCs/>
                <w:sz w:val="24"/>
                <w:szCs w:val="24"/>
                <w:lang w:eastAsia="en-US"/>
              </w:rPr>
              <w:t xml:space="preserve">Раздел программы «Воспитание» </w:t>
            </w:r>
          </w:p>
        </w:tc>
        <w:tc>
          <w:tcPr>
            <w:tcW w:w="801" w:type="dxa"/>
          </w:tcPr>
          <w:p w:rsidR="00F71927" w:rsidRPr="00B81A26" w:rsidRDefault="00AD1DCD" w:rsidP="00F71927">
            <w:pPr>
              <w:jc w:val="center"/>
              <w:rPr>
                <w:b/>
                <w:bCs/>
                <w:sz w:val="24"/>
                <w:szCs w:val="24"/>
                <w:lang w:eastAsia="en-US"/>
              </w:rPr>
            </w:pPr>
            <w:r>
              <w:rPr>
                <w:b/>
                <w:bCs/>
                <w:sz w:val="24"/>
                <w:szCs w:val="24"/>
                <w:lang w:eastAsia="en-US"/>
              </w:rPr>
              <w:t>16</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2.3.</w:t>
            </w:r>
          </w:p>
        </w:tc>
        <w:tc>
          <w:tcPr>
            <w:tcW w:w="7698" w:type="dxa"/>
          </w:tcPr>
          <w:p w:rsidR="00F71927" w:rsidRPr="00B81A26" w:rsidRDefault="00F71927" w:rsidP="00F71927">
            <w:pPr>
              <w:rPr>
                <w:b/>
                <w:bCs/>
                <w:sz w:val="24"/>
                <w:szCs w:val="24"/>
                <w:lang w:eastAsia="en-US"/>
              </w:rPr>
            </w:pPr>
            <w:r w:rsidRPr="00B81A26">
              <w:rPr>
                <w:b/>
                <w:bCs/>
                <w:sz w:val="24"/>
                <w:szCs w:val="24"/>
                <w:lang w:eastAsia="en-US"/>
              </w:rPr>
              <w:t xml:space="preserve">Условия реализации программы </w:t>
            </w:r>
          </w:p>
        </w:tc>
        <w:tc>
          <w:tcPr>
            <w:tcW w:w="801" w:type="dxa"/>
          </w:tcPr>
          <w:p w:rsidR="00F71927" w:rsidRPr="00B81A26" w:rsidRDefault="00AD1DCD" w:rsidP="00F71927">
            <w:pPr>
              <w:jc w:val="center"/>
              <w:rPr>
                <w:b/>
                <w:bCs/>
                <w:sz w:val="24"/>
                <w:szCs w:val="24"/>
                <w:lang w:eastAsia="en-US"/>
              </w:rPr>
            </w:pPr>
            <w:r>
              <w:rPr>
                <w:b/>
                <w:bCs/>
                <w:sz w:val="24"/>
                <w:szCs w:val="24"/>
                <w:lang w:eastAsia="en-US"/>
              </w:rPr>
              <w:t>20</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2.4.</w:t>
            </w:r>
          </w:p>
        </w:tc>
        <w:tc>
          <w:tcPr>
            <w:tcW w:w="7698" w:type="dxa"/>
          </w:tcPr>
          <w:p w:rsidR="00F71927" w:rsidRPr="00B81A26" w:rsidRDefault="00F71927" w:rsidP="00F71927">
            <w:pPr>
              <w:rPr>
                <w:b/>
                <w:bCs/>
                <w:sz w:val="24"/>
                <w:szCs w:val="24"/>
                <w:lang w:eastAsia="en-US"/>
              </w:rPr>
            </w:pPr>
            <w:r w:rsidRPr="00B81A26">
              <w:rPr>
                <w:b/>
                <w:bCs/>
                <w:sz w:val="24"/>
                <w:szCs w:val="24"/>
                <w:lang w:eastAsia="en-US"/>
              </w:rPr>
              <w:t xml:space="preserve">Формы аттестации </w:t>
            </w:r>
          </w:p>
        </w:tc>
        <w:tc>
          <w:tcPr>
            <w:tcW w:w="801" w:type="dxa"/>
          </w:tcPr>
          <w:p w:rsidR="00F71927" w:rsidRPr="00B81A26" w:rsidRDefault="00F71927" w:rsidP="00F71927">
            <w:pPr>
              <w:jc w:val="center"/>
              <w:rPr>
                <w:b/>
                <w:bCs/>
                <w:sz w:val="24"/>
                <w:szCs w:val="24"/>
                <w:lang w:eastAsia="en-US"/>
              </w:rPr>
            </w:pPr>
            <w:r w:rsidRPr="00B81A26">
              <w:rPr>
                <w:b/>
                <w:bCs/>
                <w:sz w:val="24"/>
                <w:szCs w:val="24"/>
                <w:lang w:eastAsia="en-US"/>
              </w:rPr>
              <w:t>2</w:t>
            </w:r>
            <w:r w:rsidR="00AD1DCD">
              <w:rPr>
                <w:b/>
                <w:bCs/>
                <w:sz w:val="24"/>
                <w:szCs w:val="24"/>
                <w:lang w:eastAsia="en-US"/>
              </w:rPr>
              <w:t>1</w:t>
            </w:r>
          </w:p>
        </w:tc>
      </w:tr>
      <w:tr w:rsidR="00F71927" w:rsidRPr="00B81A26" w:rsidTr="00F71927">
        <w:trPr>
          <w:trHeight w:val="467"/>
        </w:trPr>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2.5.</w:t>
            </w:r>
          </w:p>
        </w:tc>
        <w:tc>
          <w:tcPr>
            <w:tcW w:w="7698" w:type="dxa"/>
          </w:tcPr>
          <w:p w:rsidR="00F71927" w:rsidRPr="00B81A26" w:rsidRDefault="00F71927" w:rsidP="00F71927">
            <w:pPr>
              <w:rPr>
                <w:b/>
                <w:bCs/>
                <w:sz w:val="24"/>
                <w:szCs w:val="24"/>
                <w:lang w:eastAsia="en-US"/>
              </w:rPr>
            </w:pPr>
            <w:r w:rsidRPr="00B81A26">
              <w:rPr>
                <w:b/>
                <w:bCs/>
                <w:sz w:val="24"/>
                <w:szCs w:val="24"/>
                <w:lang w:eastAsia="en-US"/>
              </w:rPr>
              <w:t>Методические материалы</w:t>
            </w:r>
          </w:p>
        </w:tc>
        <w:tc>
          <w:tcPr>
            <w:tcW w:w="801" w:type="dxa"/>
          </w:tcPr>
          <w:p w:rsidR="00F71927" w:rsidRPr="00B81A26" w:rsidRDefault="00F71927" w:rsidP="00F71927">
            <w:pPr>
              <w:jc w:val="center"/>
              <w:rPr>
                <w:b/>
                <w:bCs/>
                <w:sz w:val="24"/>
                <w:szCs w:val="24"/>
                <w:lang w:eastAsia="en-US"/>
              </w:rPr>
            </w:pPr>
            <w:r w:rsidRPr="00B81A26">
              <w:rPr>
                <w:b/>
                <w:bCs/>
                <w:sz w:val="24"/>
                <w:szCs w:val="24"/>
                <w:lang w:eastAsia="en-US"/>
              </w:rPr>
              <w:t>2</w:t>
            </w:r>
            <w:r w:rsidR="00AD1DCD">
              <w:rPr>
                <w:b/>
                <w:bCs/>
                <w:sz w:val="24"/>
                <w:szCs w:val="24"/>
                <w:lang w:eastAsia="en-US"/>
              </w:rPr>
              <w:t>1</w:t>
            </w:r>
          </w:p>
        </w:tc>
      </w:tr>
      <w:tr w:rsidR="00F71927" w:rsidRPr="00B81A26" w:rsidTr="00F71927">
        <w:tc>
          <w:tcPr>
            <w:tcW w:w="846" w:type="dxa"/>
            <w:gridSpan w:val="2"/>
          </w:tcPr>
          <w:p w:rsidR="00F71927" w:rsidRPr="00B81A26" w:rsidRDefault="00F71927" w:rsidP="00F71927">
            <w:pPr>
              <w:jc w:val="center"/>
              <w:rPr>
                <w:b/>
                <w:bCs/>
                <w:sz w:val="24"/>
                <w:szCs w:val="24"/>
                <w:lang w:eastAsia="en-US"/>
              </w:rPr>
            </w:pPr>
            <w:r w:rsidRPr="00B81A26">
              <w:rPr>
                <w:b/>
                <w:bCs/>
                <w:sz w:val="24"/>
                <w:szCs w:val="24"/>
                <w:lang w:eastAsia="en-US"/>
              </w:rPr>
              <w:t>2.6</w:t>
            </w:r>
          </w:p>
        </w:tc>
        <w:tc>
          <w:tcPr>
            <w:tcW w:w="7698" w:type="dxa"/>
          </w:tcPr>
          <w:p w:rsidR="00F71927" w:rsidRPr="00B81A26" w:rsidRDefault="00F71927" w:rsidP="00F71927">
            <w:pPr>
              <w:rPr>
                <w:b/>
                <w:bCs/>
                <w:sz w:val="24"/>
                <w:szCs w:val="24"/>
                <w:lang w:eastAsia="en-US"/>
              </w:rPr>
            </w:pPr>
            <w:r w:rsidRPr="00B81A26">
              <w:rPr>
                <w:b/>
                <w:bCs/>
                <w:sz w:val="24"/>
                <w:szCs w:val="24"/>
                <w:lang w:eastAsia="en-US"/>
              </w:rPr>
              <w:t>Список литературы для педагога</w:t>
            </w:r>
          </w:p>
        </w:tc>
        <w:tc>
          <w:tcPr>
            <w:tcW w:w="801" w:type="dxa"/>
          </w:tcPr>
          <w:p w:rsidR="00F71927" w:rsidRPr="00B81A26" w:rsidRDefault="00F71927" w:rsidP="00F71927">
            <w:pPr>
              <w:jc w:val="center"/>
              <w:rPr>
                <w:b/>
                <w:bCs/>
                <w:sz w:val="24"/>
                <w:szCs w:val="24"/>
                <w:lang w:eastAsia="en-US"/>
              </w:rPr>
            </w:pPr>
            <w:r w:rsidRPr="00B81A26">
              <w:rPr>
                <w:b/>
                <w:bCs/>
                <w:sz w:val="24"/>
                <w:szCs w:val="24"/>
                <w:lang w:eastAsia="en-US"/>
              </w:rPr>
              <w:t>2</w:t>
            </w:r>
            <w:r w:rsidR="00AD1DCD">
              <w:rPr>
                <w:b/>
                <w:bCs/>
                <w:sz w:val="24"/>
                <w:szCs w:val="24"/>
                <w:lang w:eastAsia="en-US"/>
              </w:rPr>
              <w:t>5</w:t>
            </w:r>
          </w:p>
        </w:tc>
      </w:tr>
      <w:tr w:rsidR="0075484A" w:rsidRPr="00B81A26" w:rsidTr="00F71927">
        <w:tc>
          <w:tcPr>
            <w:tcW w:w="846" w:type="dxa"/>
            <w:gridSpan w:val="2"/>
          </w:tcPr>
          <w:p w:rsidR="0075484A" w:rsidRPr="00B81A26" w:rsidRDefault="0075484A" w:rsidP="00F71927">
            <w:pPr>
              <w:jc w:val="center"/>
              <w:rPr>
                <w:b/>
                <w:bCs/>
                <w:sz w:val="24"/>
                <w:szCs w:val="24"/>
                <w:lang w:eastAsia="en-US"/>
              </w:rPr>
            </w:pPr>
          </w:p>
        </w:tc>
        <w:tc>
          <w:tcPr>
            <w:tcW w:w="7698" w:type="dxa"/>
          </w:tcPr>
          <w:p w:rsidR="0075484A" w:rsidRPr="00B81A26" w:rsidRDefault="00ED6877" w:rsidP="00F71927">
            <w:pPr>
              <w:rPr>
                <w:b/>
                <w:bCs/>
                <w:sz w:val="24"/>
                <w:szCs w:val="24"/>
                <w:lang w:eastAsia="en-US"/>
              </w:rPr>
            </w:pPr>
            <w:r w:rsidRPr="00B81A26">
              <w:rPr>
                <w:b/>
                <w:bCs/>
                <w:sz w:val="24"/>
                <w:szCs w:val="24"/>
                <w:lang w:eastAsia="en-US"/>
              </w:rPr>
              <w:t xml:space="preserve">Приложение </w:t>
            </w:r>
            <w:r w:rsidR="0075484A" w:rsidRPr="00B81A26">
              <w:rPr>
                <w:b/>
                <w:bCs/>
                <w:sz w:val="24"/>
                <w:szCs w:val="24"/>
                <w:lang w:eastAsia="en-US"/>
              </w:rPr>
              <w:t xml:space="preserve"> 1-10</w:t>
            </w:r>
          </w:p>
        </w:tc>
        <w:tc>
          <w:tcPr>
            <w:tcW w:w="801" w:type="dxa"/>
          </w:tcPr>
          <w:p w:rsidR="0075484A" w:rsidRPr="00B81A26" w:rsidRDefault="004566CB" w:rsidP="00F71927">
            <w:pPr>
              <w:jc w:val="center"/>
              <w:rPr>
                <w:b/>
                <w:bCs/>
                <w:sz w:val="24"/>
                <w:szCs w:val="24"/>
                <w:lang w:eastAsia="en-US"/>
              </w:rPr>
            </w:pPr>
            <w:r w:rsidRPr="00B81A26">
              <w:rPr>
                <w:b/>
                <w:bCs/>
                <w:sz w:val="24"/>
                <w:szCs w:val="24"/>
                <w:lang w:eastAsia="en-US"/>
              </w:rPr>
              <w:t>2</w:t>
            </w:r>
            <w:r w:rsidR="00AD1DCD">
              <w:rPr>
                <w:b/>
                <w:bCs/>
                <w:sz w:val="24"/>
                <w:szCs w:val="24"/>
                <w:lang w:eastAsia="en-US"/>
              </w:rPr>
              <w:t>6</w:t>
            </w:r>
          </w:p>
        </w:tc>
      </w:tr>
    </w:tbl>
    <w:p w:rsidR="00F71927" w:rsidRDefault="00F71927"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Default="00B81A26" w:rsidP="00F71927">
      <w:pPr>
        <w:pStyle w:val="Style17"/>
        <w:tabs>
          <w:tab w:val="left" w:pos="1416"/>
        </w:tabs>
        <w:spacing w:line="240" w:lineRule="auto"/>
        <w:ind w:firstLine="709"/>
        <w:rPr>
          <w:rStyle w:val="FontStyle103"/>
          <w:sz w:val="24"/>
          <w:szCs w:val="24"/>
        </w:rPr>
      </w:pPr>
    </w:p>
    <w:p w:rsidR="00B81A26" w:rsidRPr="00B81A26" w:rsidRDefault="00B81A26" w:rsidP="00F71927">
      <w:pPr>
        <w:pStyle w:val="Style17"/>
        <w:tabs>
          <w:tab w:val="left" w:pos="1416"/>
        </w:tabs>
        <w:spacing w:line="240" w:lineRule="auto"/>
        <w:ind w:firstLine="709"/>
        <w:rPr>
          <w:rStyle w:val="FontStyle103"/>
          <w:sz w:val="24"/>
          <w:szCs w:val="24"/>
        </w:rPr>
      </w:pPr>
    </w:p>
    <w:p w:rsidR="00F71927" w:rsidRPr="00B81A26" w:rsidRDefault="00F71927" w:rsidP="00B81A26">
      <w:pPr>
        <w:pStyle w:val="Style17"/>
        <w:tabs>
          <w:tab w:val="left" w:pos="1416"/>
        </w:tabs>
        <w:spacing w:line="240" w:lineRule="auto"/>
        <w:ind w:left="1069" w:firstLine="0"/>
        <w:rPr>
          <w:rStyle w:val="FontStyle103"/>
          <w:b/>
          <w:sz w:val="24"/>
          <w:szCs w:val="24"/>
        </w:rPr>
      </w:pPr>
      <w:r w:rsidRPr="00B81A26">
        <w:rPr>
          <w:rStyle w:val="FontStyle103"/>
          <w:b/>
          <w:sz w:val="24"/>
          <w:szCs w:val="24"/>
        </w:rPr>
        <w:t>Введение.</w:t>
      </w:r>
      <w:r w:rsidRPr="00B81A26">
        <w:t xml:space="preserve"> </w:t>
      </w:r>
      <w:r w:rsidRPr="00B81A26">
        <w:rPr>
          <w:rStyle w:val="FontStyle103"/>
          <w:b/>
          <w:sz w:val="24"/>
          <w:szCs w:val="24"/>
        </w:rPr>
        <w:t xml:space="preserve"> </w:t>
      </w:r>
    </w:p>
    <w:p w:rsidR="00F71927" w:rsidRPr="00B81A26" w:rsidRDefault="00F71927" w:rsidP="00B81A26">
      <w:pPr>
        <w:pStyle w:val="Style17"/>
        <w:tabs>
          <w:tab w:val="left" w:pos="1416"/>
        </w:tabs>
        <w:spacing w:line="240" w:lineRule="auto"/>
        <w:ind w:firstLine="567"/>
      </w:pPr>
      <w:r w:rsidRPr="00B81A26">
        <w:rPr>
          <w:rStyle w:val="FontStyle103"/>
          <w:sz w:val="24"/>
          <w:szCs w:val="24"/>
        </w:rPr>
        <w:t xml:space="preserve"> Дополнительная общеобразовательная общеразвивающая  программа </w:t>
      </w:r>
      <w:r w:rsidRPr="00B81A26">
        <w:rPr>
          <w:color w:val="000000"/>
        </w:rPr>
        <w:t xml:space="preserve">«Коррекционная  гимнастика» </w:t>
      </w:r>
      <w:r w:rsidRPr="00B81A26">
        <w:t>социально-гуманитарной</w:t>
      </w:r>
      <w:r w:rsidRPr="00B81A26">
        <w:rPr>
          <w:color w:val="000000"/>
        </w:rPr>
        <w:t xml:space="preserve"> направленности</w:t>
      </w:r>
      <w:r w:rsidRPr="00B81A26">
        <w:rPr>
          <w:rStyle w:val="FontStyle103"/>
          <w:sz w:val="24"/>
          <w:szCs w:val="24"/>
        </w:rPr>
        <w:t xml:space="preserve"> (далее – Программа) является модифицированной, разработана на основе программ педагогов дополнительного образования, работающих в соответствующем направлении, и с учетом многолетнего, личного опыта педагога дополнительного образования МАУДО ООЦ Подлесновой Людмилы Геннадьевны. </w:t>
      </w:r>
    </w:p>
    <w:p w:rsidR="00F71927" w:rsidRPr="00B81A26" w:rsidRDefault="00F71927" w:rsidP="00B81A26">
      <w:pPr>
        <w:pStyle w:val="Style17"/>
        <w:tabs>
          <w:tab w:val="left" w:pos="1416"/>
        </w:tabs>
        <w:spacing w:line="240" w:lineRule="auto"/>
        <w:ind w:firstLine="0"/>
        <w:rPr>
          <w:rStyle w:val="FontStyle103"/>
          <w:b/>
          <w:sz w:val="24"/>
          <w:szCs w:val="24"/>
        </w:rPr>
      </w:pPr>
    </w:p>
    <w:p w:rsidR="00F71927" w:rsidRPr="00B81A26" w:rsidRDefault="00F71927" w:rsidP="004F0A4C">
      <w:pPr>
        <w:pStyle w:val="Style17"/>
        <w:tabs>
          <w:tab w:val="left" w:pos="1416"/>
        </w:tabs>
        <w:spacing w:line="240" w:lineRule="auto"/>
        <w:ind w:left="709" w:firstLine="425"/>
        <w:rPr>
          <w:rStyle w:val="FontStyle103"/>
          <w:b/>
          <w:sz w:val="24"/>
          <w:szCs w:val="24"/>
        </w:rPr>
      </w:pPr>
      <w:r w:rsidRPr="00B81A26">
        <w:rPr>
          <w:rStyle w:val="FontStyle103"/>
          <w:b/>
          <w:sz w:val="24"/>
          <w:szCs w:val="24"/>
        </w:rPr>
        <w:t xml:space="preserve">Нормативно-правовая </w:t>
      </w:r>
      <w:r w:rsidR="00B81A26" w:rsidRPr="00B81A26">
        <w:rPr>
          <w:rStyle w:val="FontStyle103"/>
          <w:b/>
          <w:sz w:val="24"/>
          <w:szCs w:val="24"/>
        </w:rPr>
        <w:t>документация программы</w:t>
      </w:r>
      <w:r w:rsidRPr="00B81A26">
        <w:rPr>
          <w:rStyle w:val="FontStyle103"/>
          <w:b/>
          <w:sz w:val="24"/>
          <w:szCs w:val="24"/>
        </w:rPr>
        <w:t xml:space="preserve"> </w:t>
      </w:r>
    </w:p>
    <w:p w:rsidR="00F71927" w:rsidRPr="00B81A26" w:rsidRDefault="00F71927" w:rsidP="00F71927">
      <w:pPr>
        <w:ind w:firstLine="709"/>
        <w:jc w:val="both"/>
        <w:rPr>
          <w:sz w:val="24"/>
          <w:szCs w:val="24"/>
        </w:rPr>
      </w:pPr>
      <w:r w:rsidRPr="00B81A26">
        <w:rPr>
          <w:sz w:val="24"/>
          <w:szCs w:val="24"/>
        </w:rPr>
        <w:t>Программа способствует развитию коммуникативных и творческих способностей обучающихся, разработана согласно требованиям следующих нормативных документов:</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1. Федеральный закон от 29 декабря 2012 г. № 273-ФЗ "Об образовании в Российской Федерации" (с изменениями и дополнениями).</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2. Федеральный закон от 24 июля 1998 г. № 124-ФЗ «Об основных гарантиях прав ребенка в Российской Федерации» (с изменениями и дополнениями).</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3. Федеральный закон от 29 декабря 2010 г. № 436-ФЗ «О защите детей от информации, причиняющей вред их здоровью и развитию» (с изменениями и дополнениями).</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4. Распоряжение Правительства РФ от 29 мая 2015 г. № 996-р «Об утверждении Стратегии развития воспитания в Российской Федерации на период до 2025 года».</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5. Концепция развития дополнительного образования детей до 2030 года (распоряжение Правительства Российской Федерации от 31 марта 2022 г. № 678-р).</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 xml:space="preserve">6. Федеральный проект «Успех каждого ребёнка» от 07 декабря 2018 г. </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7. Приказ Министерства просвещения РФ от 16 сентября 2020 г. № 500 «Об утверждении примерной формы договора об образовании по дополнительным общеобразовательным программам».</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8. 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 (действует до 1 сентября 2028 г).</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9. 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 xml:space="preserve">10. Приказ Министерства просвещения РФ </w:t>
      </w:r>
      <w:r w:rsidRPr="00B81A26">
        <w:t>от 3 сентября 2019 г. № 467 «Об утверждении Целевой модели развития региональных систем дополнительного образования детей» (с из</w:t>
      </w:r>
      <w:r w:rsidRPr="00B81A26">
        <w:rPr>
          <w:color w:val="000000"/>
        </w:rPr>
        <w:t>менениями и дополнениями).</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 xml:space="preserve">11.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12. Постановление Главного государственного санитарного врача Российской Федерации от 28.01.2021 г. № 2 «Об утверждении санитарных правил СанПин 1.2.4.3685-21 «Гигиенические нормативы и требования к обеспечению безопасности и (или) безвредности для человека факторов среди обитания».</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13. Методические рекомендации по проектированию дополнительных общеразвивающих программ (включая  разноуровневые программы), письмо Минобрнауки от 18 декабря 2015 № 09-3242.</w:t>
      </w:r>
    </w:p>
    <w:p w:rsidR="00F71927" w:rsidRPr="00B81A26" w:rsidRDefault="00F71927" w:rsidP="00F71927">
      <w:pPr>
        <w:pStyle w:val="c14"/>
        <w:shd w:val="clear" w:color="auto" w:fill="FFFFFF"/>
        <w:spacing w:before="0" w:beforeAutospacing="0" w:after="0" w:afterAutospacing="0"/>
        <w:ind w:firstLine="709"/>
        <w:jc w:val="both"/>
        <w:rPr>
          <w:color w:val="000000"/>
        </w:rPr>
      </w:pPr>
      <w:r w:rsidRPr="00B81A26">
        <w:rPr>
          <w:color w:val="000000"/>
        </w:rPr>
        <w:t>14. 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письмо Минпросвещения России от 7 мая 2020 г. № ВБ-976/04.</w:t>
      </w:r>
    </w:p>
    <w:p w:rsidR="00F71927" w:rsidRPr="00B81A26" w:rsidRDefault="00F71927" w:rsidP="00F71927">
      <w:pPr>
        <w:pStyle w:val="c14"/>
        <w:shd w:val="clear" w:color="auto" w:fill="FFFFFF"/>
        <w:spacing w:before="0" w:beforeAutospacing="0" w:after="0" w:afterAutospacing="0"/>
        <w:ind w:firstLine="709"/>
        <w:jc w:val="both"/>
      </w:pPr>
      <w:r w:rsidRPr="00B81A26">
        <w:rPr>
          <w:color w:val="000000"/>
        </w:rPr>
        <w:t>15. Краевые методические рекомендации  по проектированию дополнительных общеобразовательных программ (Письмо Минобрнауки от 24.06.2020 № 47.01-13-6067/20).</w:t>
      </w:r>
    </w:p>
    <w:p w:rsidR="00ED6877" w:rsidRPr="00B81A26" w:rsidRDefault="00F71927" w:rsidP="00B81A26">
      <w:pPr>
        <w:pStyle w:val="c14"/>
        <w:shd w:val="clear" w:color="auto" w:fill="FFFFFF"/>
        <w:spacing w:before="0" w:beforeAutospacing="0" w:after="0" w:afterAutospacing="0"/>
        <w:ind w:firstLine="709"/>
        <w:jc w:val="both"/>
        <w:rPr>
          <w:color w:val="000000"/>
        </w:rPr>
      </w:pPr>
      <w:r w:rsidRPr="00B81A26">
        <w:lastRenderedPageBreak/>
        <w:t xml:space="preserve">16. </w:t>
      </w:r>
      <w:r w:rsidRPr="00B81A26">
        <w:rPr>
          <w:color w:val="000000"/>
        </w:rPr>
        <w:t>Устав муниципального автономного учреждения дополнительного образования оздоровительно образовательный центр муниципального образования Темрюкский район.</w:t>
      </w:r>
    </w:p>
    <w:p w:rsidR="00C157D2" w:rsidRPr="00B81A26" w:rsidRDefault="00C157D2" w:rsidP="00C157D2">
      <w:pPr>
        <w:shd w:val="clear" w:color="auto" w:fill="FFFFFF"/>
        <w:jc w:val="center"/>
        <w:rPr>
          <w:b/>
          <w:sz w:val="24"/>
          <w:szCs w:val="24"/>
        </w:rPr>
      </w:pPr>
      <w:r w:rsidRPr="00B81A26">
        <w:rPr>
          <w:b/>
          <w:sz w:val="24"/>
          <w:szCs w:val="24"/>
        </w:rPr>
        <w:t xml:space="preserve">Раздел 1. </w:t>
      </w:r>
    </w:p>
    <w:p w:rsidR="00C157D2" w:rsidRPr="00B81A26" w:rsidRDefault="00C157D2" w:rsidP="00C157D2">
      <w:pPr>
        <w:shd w:val="clear" w:color="auto" w:fill="FFFFFF"/>
        <w:jc w:val="center"/>
        <w:rPr>
          <w:b/>
          <w:sz w:val="24"/>
          <w:szCs w:val="24"/>
        </w:rPr>
      </w:pPr>
      <w:r w:rsidRPr="00B81A26">
        <w:rPr>
          <w:b/>
          <w:sz w:val="24"/>
          <w:szCs w:val="24"/>
        </w:rPr>
        <w:t xml:space="preserve">КОМПЛЕКС ОСНОВНЫХ ХАРАКТЕРИСТИК ОБРАЗОВАНИЯ: </w:t>
      </w:r>
    </w:p>
    <w:p w:rsidR="00C157D2" w:rsidRPr="00B81A26" w:rsidRDefault="00C157D2" w:rsidP="00C157D2">
      <w:pPr>
        <w:shd w:val="clear" w:color="auto" w:fill="FFFFFF"/>
        <w:jc w:val="center"/>
        <w:rPr>
          <w:b/>
          <w:sz w:val="24"/>
          <w:szCs w:val="24"/>
        </w:rPr>
      </w:pPr>
      <w:r w:rsidRPr="00B81A26">
        <w:rPr>
          <w:b/>
          <w:sz w:val="24"/>
          <w:szCs w:val="24"/>
        </w:rPr>
        <w:t>ОБЪЕМ, СОДЕРЖАНИЕ, ПЛАНИРУЕМЫЕ РЕЗУЛЬТАТЫ</w:t>
      </w:r>
    </w:p>
    <w:p w:rsidR="00C157D2" w:rsidRPr="00B81A26" w:rsidRDefault="00C157D2" w:rsidP="00C157D2">
      <w:pPr>
        <w:shd w:val="clear" w:color="auto" w:fill="FFFFFF"/>
        <w:ind w:firstLine="709"/>
        <w:jc w:val="both"/>
        <w:rPr>
          <w:b/>
          <w:sz w:val="24"/>
          <w:szCs w:val="24"/>
        </w:rPr>
      </w:pPr>
    </w:p>
    <w:p w:rsidR="00C157D2" w:rsidRPr="00B81A26" w:rsidRDefault="00C157D2" w:rsidP="00EB5354">
      <w:pPr>
        <w:widowControl/>
        <w:shd w:val="clear" w:color="auto" w:fill="FFFFFF"/>
        <w:ind w:firstLine="709"/>
        <w:jc w:val="center"/>
        <w:rPr>
          <w:b/>
          <w:bCs/>
          <w:color w:val="000000"/>
          <w:sz w:val="24"/>
          <w:szCs w:val="24"/>
        </w:rPr>
      </w:pPr>
    </w:p>
    <w:p w:rsidR="00EB3D35" w:rsidRPr="00B81A26" w:rsidRDefault="00F71927" w:rsidP="00EB5354">
      <w:pPr>
        <w:widowControl/>
        <w:shd w:val="clear" w:color="auto" w:fill="FFFFFF"/>
        <w:ind w:firstLine="709"/>
        <w:jc w:val="center"/>
        <w:rPr>
          <w:sz w:val="24"/>
          <w:szCs w:val="24"/>
        </w:rPr>
      </w:pPr>
      <w:r w:rsidRPr="00B81A26">
        <w:rPr>
          <w:b/>
          <w:bCs/>
          <w:color w:val="000000"/>
          <w:sz w:val="24"/>
          <w:szCs w:val="24"/>
        </w:rPr>
        <w:t xml:space="preserve">1.1 </w:t>
      </w:r>
      <w:r w:rsidR="00EB3D35" w:rsidRPr="00B81A26">
        <w:rPr>
          <w:b/>
          <w:bCs/>
          <w:color w:val="000000"/>
          <w:sz w:val="24"/>
          <w:szCs w:val="24"/>
        </w:rPr>
        <w:t>ПОЯСНИТЕЛЬНАЯ ЗАПИСКА</w:t>
      </w:r>
    </w:p>
    <w:p w:rsidR="00E8003F" w:rsidRPr="00B81A26" w:rsidRDefault="00F71927" w:rsidP="00EB5354">
      <w:pPr>
        <w:pStyle w:val="6"/>
        <w:spacing w:before="0" w:after="0"/>
        <w:ind w:firstLine="709"/>
        <w:jc w:val="both"/>
        <w:rPr>
          <w:color w:val="000000"/>
          <w:sz w:val="24"/>
          <w:szCs w:val="24"/>
          <w:lang w:val="ru-RU"/>
        </w:rPr>
      </w:pPr>
      <w:r w:rsidRPr="00B81A26">
        <w:rPr>
          <w:rStyle w:val="10"/>
          <w:rFonts w:ascii="Times New Roman" w:hAnsi="Times New Roman"/>
          <w:b/>
          <w:sz w:val="24"/>
          <w:szCs w:val="24"/>
          <w:lang w:val="ru-RU"/>
        </w:rPr>
        <w:t xml:space="preserve">1.1.1 </w:t>
      </w:r>
      <w:r w:rsidR="00610502" w:rsidRPr="00B81A26">
        <w:rPr>
          <w:rStyle w:val="10"/>
          <w:rFonts w:ascii="Times New Roman" w:hAnsi="Times New Roman"/>
          <w:b/>
          <w:sz w:val="24"/>
          <w:szCs w:val="24"/>
        </w:rPr>
        <w:t>Направленность</w:t>
      </w:r>
      <w:r w:rsidR="00610502" w:rsidRPr="00B81A26">
        <w:rPr>
          <w:rStyle w:val="10"/>
          <w:rFonts w:ascii="Times New Roman" w:hAnsi="Times New Roman"/>
          <w:sz w:val="24"/>
          <w:szCs w:val="24"/>
        </w:rPr>
        <w:t>.</w:t>
      </w:r>
      <w:r w:rsidR="00610502" w:rsidRPr="00B81A26">
        <w:rPr>
          <w:color w:val="000000"/>
          <w:sz w:val="24"/>
          <w:szCs w:val="24"/>
        </w:rPr>
        <w:t xml:space="preserve"> </w:t>
      </w:r>
    </w:p>
    <w:p w:rsidR="00FC12E9" w:rsidRPr="00B81A26" w:rsidRDefault="00FC12E9" w:rsidP="00EB5354">
      <w:pPr>
        <w:shd w:val="clear" w:color="auto" w:fill="FFFFFF"/>
        <w:ind w:firstLine="709"/>
        <w:jc w:val="both"/>
        <w:rPr>
          <w:sz w:val="24"/>
          <w:szCs w:val="24"/>
        </w:rPr>
      </w:pPr>
      <w:r w:rsidRPr="00B81A26">
        <w:rPr>
          <w:sz w:val="24"/>
          <w:szCs w:val="24"/>
        </w:rPr>
        <w:t>Дополнительная общеобразовательная общеразвивающая программа «Коррекционная гимнастика» имеет физкультурно-спортивную направленность, является модифицированной, разработана на основе программы «Физическое воспитание детей со сколиозом и нарушением осанки/Под общ.ред.Г.А. Халемского. – 2-е изд., испр. И доп. – М.:Изд-во НЦ ЭНАС, 2004. – 80с.</w:t>
      </w:r>
    </w:p>
    <w:p w:rsidR="00FC12E9" w:rsidRPr="00B81A26" w:rsidRDefault="00FC12E9" w:rsidP="00EB5354">
      <w:pPr>
        <w:shd w:val="clear" w:color="auto" w:fill="FFFFFF"/>
        <w:ind w:firstLine="709"/>
        <w:jc w:val="both"/>
        <w:rPr>
          <w:sz w:val="24"/>
          <w:szCs w:val="24"/>
        </w:rPr>
      </w:pPr>
      <w:r w:rsidRPr="00B81A26">
        <w:rPr>
          <w:sz w:val="24"/>
          <w:szCs w:val="24"/>
        </w:rPr>
        <w:t>Данная программа разработана в соответствии с:</w:t>
      </w:r>
    </w:p>
    <w:p w:rsidR="00602177" w:rsidRPr="00B81A26" w:rsidRDefault="00602177" w:rsidP="00602177">
      <w:pPr>
        <w:pStyle w:val="af3"/>
        <w:shd w:val="clear" w:color="auto" w:fill="FFFFFF"/>
        <w:spacing w:before="0" w:beforeAutospacing="0" w:after="0" w:afterAutospacing="0"/>
        <w:ind w:firstLine="709"/>
        <w:jc w:val="both"/>
      </w:pPr>
      <w:r w:rsidRPr="00B81A26">
        <w:t>1) «Методические рекомендации по проектированию дополнительных общеразвивающих программ (включая разноуровневые программы)» направленные Письмом Минобрнауки РФ от 18 ноября 2015 г. № 09-3242;</w:t>
      </w:r>
    </w:p>
    <w:p w:rsidR="00602177" w:rsidRPr="00B81A26" w:rsidRDefault="00602177" w:rsidP="00602177">
      <w:pPr>
        <w:pStyle w:val="af3"/>
        <w:shd w:val="clear" w:color="auto" w:fill="FFFFFF"/>
        <w:spacing w:before="0" w:beforeAutospacing="0" w:after="0" w:afterAutospacing="0"/>
        <w:ind w:firstLine="709"/>
        <w:jc w:val="both"/>
      </w:pPr>
      <w:r w:rsidRPr="00B81A26">
        <w:t>2) «Методические рекомендации по проектированию дополнительных общеобразовательных общеразвивающих программ» разработанных Региональным модельным центром Краснодарского края, 2020 год;</w:t>
      </w:r>
    </w:p>
    <w:p w:rsidR="00602177" w:rsidRPr="00B81A26" w:rsidRDefault="00602177" w:rsidP="00602177">
      <w:pPr>
        <w:pStyle w:val="af3"/>
        <w:shd w:val="clear" w:color="auto" w:fill="FFFFFF"/>
        <w:spacing w:before="0" w:beforeAutospacing="0" w:after="0" w:afterAutospacing="0"/>
        <w:ind w:firstLine="709"/>
        <w:jc w:val="both"/>
      </w:pPr>
      <w:r w:rsidRPr="00B81A26">
        <w:t xml:space="preserve">3) Концепция развития дополнительного образования детей (Распоряжение Правительства РФ от 31 марта 2022 г. № 678-р). </w:t>
      </w:r>
    </w:p>
    <w:p w:rsidR="00610502" w:rsidRPr="00B81A26" w:rsidRDefault="00613F68" w:rsidP="00EB5354">
      <w:pPr>
        <w:pStyle w:val="6"/>
        <w:spacing w:before="0" w:after="0"/>
        <w:ind w:firstLine="709"/>
        <w:jc w:val="both"/>
        <w:rPr>
          <w:b w:val="0"/>
          <w:sz w:val="24"/>
          <w:szCs w:val="24"/>
        </w:rPr>
      </w:pPr>
      <w:r w:rsidRPr="00B81A26">
        <w:rPr>
          <w:b w:val="0"/>
          <w:sz w:val="24"/>
          <w:szCs w:val="24"/>
        </w:rPr>
        <w:t>Программа относится к физкультурно</w:t>
      </w:r>
      <w:r w:rsidR="00527654" w:rsidRPr="00B81A26">
        <w:rPr>
          <w:b w:val="0"/>
          <w:sz w:val="24"/>
          <w:szCs w:val="24"/>
          <w:lang w:val="ru-RU"/>
        </w:rPr>
        <w:t>-</w:t>
      </w:r>
      <w:r w:rsidRPr="00B81A26">
        <w:rPr>
          <w:b w:val="0"/>
          <w:sz w:val="24"/>
          <w:szCs w:val="24"/>
        </w:rPr>
        <w:t>спортивной направленности, так как включает в себя мотивацию и потребность в систематических занятиях физической культурой</w:t>
      </w:r>
      <w:r w:rsidR="00FC12E9" w:rsidRPr="00B81A26">
        <w:rPr>
          <w:rStyle w:val="aa"/>
          <w:b w:val="0"/>
          <w:i w:val="0"/>
          <w:sz w:val="24"/>
          <w:szCs w:val="24"/>
        </w:rPr>
        <w:t xml:space="preserve">. </w:t>
      </w:r>
      <w:r w:rsidR="00610502" w:rsidRPr="00B81A26">
        <w:rPr>
          <w:rStyle w:val="aa"/>
          <w:b w:val="0"/>
          <w:i w:val="0"/>
          <w:sz w:val="24"/>
          <w:szCs w:val="24"/>
        </w:rPr>
        <w:t xml:space="preserve">Программа </w:t>
      </w:r>
      <w:r w:rsidR="00610502" w:rsidRPr="00B81A26">
        <w:rPr>
          <w:b w:val="0"/>
          <w:color w:val="000000"/>
          <w:sz w:val="24"/>
          <w:szCs w:val="24"/>
        </w:rPr>
        <w:t>предполагает освоение разнообразных упражнений, подвижных игр, дыхательной и кор</w:t>
      </w:r>
      <w:r w:rsidR="007217A4" w:rsidRPr="00B81A26">
        <w:rPr>
          <w:b w:val="0"/>
          <w:color w:val="000000"/>
          <w:sz w:val="24"/>
          <w:szCs w:val="24"/>
        </w:rPr>
        <w:t>рекционной</w:t>
      </w:r>
      <w:r w:rsidR="00610502" w:rsidRPr="00B81A26">
        <w:rPr>
          <w:b w:val="0"/>
          <w:color w:val="000000"/>
          <w:sz w:val="24"/>
          <w:szCs w:val="24"/>
        </w:rPr>
        <w:t xml:space="preserve"> гимнастики, которые оказывают положительный эффект на улучшение состояния позвоночника при неправильной осанке и сколиозе</w:t>
      </w:r>
      <w:r w:rsidR="007E445E" w:rsidRPr="00B81A26">
        <w:rPr>
          <w:b w:val="0"/>
          <w:color w:val="000000"/>
          <w:sz w:val="24"/>
          <w:szCs w:val="24"/>
          <w:lang w:val="ru-RU"/>
        </w:rPr>
        <w:t>.</w:t>
      </w:r>
    </w:p>
    <w:p w:rsidR="00610502" w:rsidRPr="00B81A26" w:rsidRDefault="004566CB" w:rsidP="00EB5354">
      <w:pPr>
        <w:ind w:firstLine="709"/>
        <w:jc w:val="both"/>
        <w:rPr>
          <w:b/>
          <w:sz w:val="24"/>
          <w:szCs w:val="24"/>
        </w:rPr>
      </w:pPr>
      <w:r w:rsidRPr="00B81A26">
        <w:rPr>
          <w:b/>
          <w:sz w:val="24"/>
          <w:szCs w:val="24"/>
        </w:rPr>
        <w:t>1.1.2</w:t>
      </w:r>
      <w:r w:rsidR="00610502" w:rsidRPr="00B81A26">
        <w:rPr>
          <w:b/>
          <w:sz w:val="24"/>
          <w:szCs w:val="24"/>
        </w:rPr>
        <w:t xml:space="preserve"> </w:t>
      </w:r>
      <w:r w:rsidR="008E212C" w:rsidRPr="00B81A26">
        <w:rPr>
          <w:b/>
          <w:sz w:val="24"/>
          <w:szCs w:val="24"/>
        </w:rPr>
        <w:t>Новизна.</w:t>
      </w:r>
      <w:r w:rsidR="00F71927" w:rsidRPr="00B81A26">
        <w:rPr>
          <w:b/>
          <w:sz w:val="24"/>
          <w:szCs w:val="24"/>
        </w:rPr>
        <w:t xml:space="preserve"> Актуальность. </w:t>
      </w:r>
      <w:r w:rsidR="008E212C" w:rsidRPr="00B81A26">
        <w:rPr>
          <w:b/>
          <w:sz w:val="24"/>
          <w:szCs w:val="24"/>
        </w:rPr>
        <w:t xml:space="preserve"> </w:t>
      </w:r>
      <w:r w:rsidR="00610502" w:rsidRPr="00B81A26">
        <w:rPr>
          <w:b/>
          <w:sz w:val="24"/>
          <w:szCs w:val="24"/>
        </w:rPr>
        <w:t>Педагогическая целесообразность.</w:t>
      </w:r>
    </w:p>
    <w:p w:rsidR="007656D9" w:rsidRPr="00B81A26" w:rsidRDefault="007656D9" w:rsidP="007656D9">
      <w:pPr>
        <w:ind w:firstLine="709"/>
        <w:jc w:val="both"/>
        <w:rPr>
          <w:sz w:val="24"/>
          <w:szCs w:val="24"/>
        </w:rPr>
      </w:pPr>
      <w:r w:rsidRPr="00B81A26">
        <w:rPr>
          <w:sz w:val="24"/>
          <w:szCs w:val="24"/>
          <w:u w:val="single"/>
        </w:rPr>
        <w:t>Новизна</w:t>
      </w:r>
      <w:r w:rsidRPr="00B81A26">
        <w:rPr>
          <w:sz w:val="24"/>
          <w:szCs w:val="24"/>
        </w:rPr>
        <w:t xml:space="preserve"> программы «Коррекционная гимнастика» в том, что для её реализации разработана система занятий корригирующими упражнениями,  использование которой даёт эффективные результаты у детей, имеющих показания заниматься физкультурой в специальных медицинских группах. </w:t>
      </w:r>
    </w:p>
    <w:p w:rsidR="008E212C" w:rsidRPr="00B81A26" w:rsidRDefault="008E212C" w:rsidP="008E212C">
      <w:pPr>
        <w:ind w:firstLine="709"/>
        <w:jc w:val="both"/>
        <w:rPr>
          <w:sz w:val="24"/>
          <w:szCs w:val="24"/>
        </w:rPr>
      </w:pPr>
      <w:r w:rsidRPr="00B81A26">
        <w:rPr>
          <w:color w:val="000000"/>
          <w:sz w:val="24"/>
          <w:szCs w:val="24"/>
          <w:u w:val="single"/>
        </w:rPr>
        <w:t>Актуальность</w:t>
      </w:r>
      <w:r w:rsidRPr="00B81A26">
        <w:rPr>
          <w:color w:val="000000"/>
          <w:sz w:val="24"/>
          <w:szCs w:val="24"/>
        </w:rPr>
        <w:t xml:space="preserve"> данной программы заключается в том, что одной из наиболее важных «характеристик» человека является правильная осанка. К сожалению, сидячий образ жизни, малоподвижность, отсутствие необходимой гимнастики у современного человека приводят к серьезным нарушениям осанки, что впоследствии может вылиться в самые разные болезни позвоночника, нервной системы, внутренних органов.</w:t>
      </w:r>
    </w:p>
    <w:p w:rsidR="008E212C" w:rsidRPr="00B81A26" w:rsidRDefault="008E212C" w:rsidP="008E212C">
      <w:pPr>
        <w:widowControl/>
        <w:shd w:val="clear" w:color="auto" w:fill="FFFFFF"/>
        <w:ind w:firstLine="709"/>
        <w:jc w:val="both"/>
        <w:rPr>
          <w:sz w:val="24"/>
          <w:szCs w:val="24"/>
        </w:rPr>
      </w:pPr>
      <w:r w:rsidRPr="00B81A26">
        <w:rPr>
          <w:color w:val="000000"/>
          <w:sz w:val="24"/>
          <w:szCs w:val="24"/>
        </w:rPr>
        <w:t>Статистика многочисленных исследований по выявлению сколиоза у детей свидетельствует, что эта деформация одна из наиболее частых среди заболеваний опорно-двигательного аппарата, которая имеет тенденцию к прогрессированию. Достигает высшей степени к окончанию роста детского организма. Тяжелые искривления позвоночника и грудной клетки значительно влияют на функции внутренних органов:</w:t>
      </w:r>
    </w:p>
    <w:p w:rsidR="008E212C" w:rsidRPr="00B81A26" w:rsidRDefault="008E212C" w:rsidP="008E212C">
      <w:pPr>
        <w:widowControl/>
        <w:shd w:val="clear" w:color="auto" w:fill="FFFFFF"/>
        <w:ind w:firstLine="709"/>
        <w:jc w:val="both"/>
        <w:rPr>
          <w:color w:val="000000"/>
          <w:sz w:val="24"/>
          <w:szCs w:val="24"/>
        </w:rPr>
      </w:pPr>
      <w:r w:rsidRPr="00B81A26">
        <w:rPr>
          <w:color w:val="000000"/>
          <w:sz w:val="24"/>
          <w:szCs w:val="24"/>
        </w:rPr>
        <w:t>-уменьшают объем плевральной полости;</w:t>
      </w:r>
    </w:p>
    <w:p w:rsidR="008E212C" w:rsidRPr="00B81A26" w:rsidRDefault="008E212C" w:rsidP="008E212C">
      <w:pPr>
        <w:widowControl/>
        <w:shd w:val="clear" w:color="auto" w:fill="FFFFFF"/>
        <w:ind w:firstLine="709"/>
        <w:jc w:val="both"/>
        <w:rPr>
          <w:sz w:val="24"/>
          <w:szCs w:val="24"/>
        </w:rPr>
      </w:pPr>
      <w:r w:rsidRPr="00B81A26">
        <w:rPr>
          <w:color w:val="000000"/>
          <w:sz w:val="24"/>
          <w:szCs w:val="24"/>
        </w:rPr>
        <w:t>-нарушают механику дыхания, что в свою очередь ухудшает функцию внешнего дыхания;</w:t>
      </w:r>
    </w:p>
    <w:p w:rsidR="008E212C" w:rsidRPr="00B81A26" w:rsidRDefault="008E212C" w:rsidP="008E212C">
      <w:pPr>
        <w:widowControl/>
        <w:shd w:val="clear" w:color="auto" w:fill="FFFFFF"/>
        <w:ind w:firstLine="709"/>
        <w:jc w:val="both"/>
        <w:rPr>
          <w:color w:val="000000"/>
          <w:sz w:val="24"/>
          <w:szCs w:val="24"/>
        </w:rPr>
      </w:pPr>
      <w:r w:rsidRPr="00B81A26">
        <w:rPr>
          <w:color w:val="000000"/>
          <w:sz w:val="24"/>
          <w:szCs w:val="24"/>
        </w:rPr>
        <w:t>-снижает насыщение артериальной крови кислородом;</w:t>
      </w:r>
    </w:p>
    <w:p w:rsidR="008E212C" w:rsidRPr="00B81A26" w:rsidRDefault="008E212C" w:rsidP="008E212C">
      <w:pPr>
        <w:widowControl/>
        <w:shd w:val="clear" w:color="auto" w:fill="FFFFFF"/>
        <w:ind w:firstLine="709"/>
        <w:jc w:val="both"/>
        <w:rPr>
          <w:sz w:val="24"/>
          <w:szCs w:val="24"/>
        </w:rPr>
      </w:pPr>
      <w:r w:rsidRPr="00B81A26">
        <w:rPr>
          <w:color w:val="000000"/>
          <w:sz w:val="24"/>
          <w:szCs w:val="24"/>
        </w:rPr>
        <w:t>-изменяет характер тканевого дыхания;</w:t>
      </w:r>
    </w:p>
    <w:p w:rsidR="008E212C" w:rsidRPr="00B81A26" w:rsidRDefault="008E212C" w:rsidP="008E212C">
      <w:pPr>
        <w:widowControl/>
        <w:shd w:val="clear" w:color="auto" w:fill="FFFFFF"/>
        <w:ind w:firstLine="709"/>
        <w:jc w:val="both"/>
        <w:rPr>
          <w:sz w:val="24"/>
          <w:szCs w:val="24"/>
        </w:rPr>
      </w:pPr>
      <w:r w:rsidRPr="00B81A26">
        <w:rPr>
          <w:color w:val="000000"/>
          <w:sz w:val="24"/>
          <w:szCs w:val="24"/>
        </w:rPr>
        <w:t>-приводит к гипертрофии миокарда правой полости сердца – развитие симптомокомплекса легочно-сердечной недостаточности, объединенного названием «кифосколиотическое сердце».</w:t>
      </w:r>
    </w:p>
    <w:p w:rsidR="008E212C" w:rsidRPr="00B81A26" w:rsidRDefault="008E212C" w:rsidP="008E212C">
      <w:pPr>
        <w:widowControl/>
        <w:shd w:val="clear" w:color="auto" w:fill="FFFFFF"/>
        <w:ind w:firstLine="709"/>
        <w:jc w:val="both"/>
        <w:rPr>
          <w:sz w:val="24"/>
          <w:szCs w:val="24"/>
        </w:rPr>
      </w:pPr>
      <w:r w:rsidRPr="00B81A26">
        <w:rPr>
          <w:color w:val="000000"/>
          <w:sz w:val="24"/>
          <w:szCs w:val="24"/>
        </w:rPr>
        <w:lastRenderedPageBreak/>
        <w:t>Сколиоз можно вылечить в детском возрасте. В период роста ребенка: у девочек до 14 лет, у мальчиков до 16 лет. Позже этих сроков в условиях выросшего скелета лечение проблематично. Проблема неправильной осанки и сколиозов в последние годы приобретает особую актуальность в связи с наметившейся тенденцией роста этого заболевания.</w:t>
      </w:r>
    </w:p>
    <w:p w:rsidR="00613F68" w:rsidRPr="00B81A26" w:rsidRDefault="003D134B" w:rsidP="00EB5354">
      <w:pPr>
        <w:widowControl/>
        <w:shd w:val="clear" w:color="auto" w:fill="FFFFFF"/>
        <w:tabs>
          <w:tab w:val="left" w:pos="426"/>
          <w:tab w:val="left" w:pos="816"/>
        </w:tabs>
        <w:ind w:firstLine="709"/>
        <w:jc w:val="both"/>
        <w:rPr>
          <w:color w:val="000000"/>
          <w:sz w:val="24"/>
          <w:szCs w:val="24"/>
        </w:rPr>
      </w:pPr>
      <w:r w:rsidRPr="00B81A26">
        <w:rPr>
          <w:color w:val="000000"/>
          <w:sz w:val="24"/>
          <w:szCs w:val="24"/>
          <w:u w:val="single"/>
        </w:rPr>
        <w:t>Педагогическая целесообразность</w:t>
      </w:r>
      <w:r w:rsidRPr="00B81A26">
        <w:rPr>
          <w:color w:val="000000"/>
          <w:sz w:val="24"/>
          <w:szCs w:val="24"/>
        </w:rPr>
        <w:t xml:space="preserve"> данной программы заключается в использовании доступных провере</w:t>
      </w:r>
      <w:r w:rsidR="00C143BC" w:rsidRPr="00B81A26">
        <w:rPr>
          <w:color w:val="000000"/>
          <w:sz w:val="24"/>
          <w:szCs w:val="24"/>
        </w:rPr>
        <w:t>нных приёмов, средств и методов</w:t>
      </w:r>
      <w:r w:rsidRPr="00B81A26">
        <w:rPr>
          <w:color w:val="000000"/>
          <w:sz w:val="24"/>
          <w:szCs w:val="24"/>
        </w:rPr>
        <w:t xml:space="preserve"> физкультурно-спортивной направленности.</w:t>
      </w:r>
      <w:r w:rsidR="0078131B" w:rsidRPr="00B81A26">
        <w:rPr>
          <w:color w:val="000000"/>
          <w:sz w:val="24"/>
          <w:szCs w:val="24"/>
        </w:rPr>
        <w:t xml:space="preserve"> </w:t>
      </w:r>
    </w:p>
    <w:p w:rsidR="00993E3E" w:rsidRPr="00B81A26" w:rsidRDefault="007656D9" w:rsidP="00EB5354">
      <w:pPr>
        <w:widowControl/>
        <w:shd w:val="clear" w:color="auto" w:fill="FFFFFF"/>
        <w:tabs>
          <w:tab w:val="left" w:pos="426"/>
          <w:tab w:val="left" w:pos="816"/>
        </w:tabs>
        <w:ind w:firstLine="709"/>
        <w:jc w:val="both"/>
        <w:rPr>
          <w:color w:val="000000"/>
          <w:sz w:val="24"/>
          <w:szCs w:val="24"/>
        </w:rPr>
      </w:pPr>
      <w:r w:rsidRPr="00B81A26">
        <w:rPr>
          <w:b/>
          <w:color w:val="000000"/>
          <w:sz w:val="24"/>
          <w:szCs w:val="24"/>
          <w:u w:val="single"/>
        </w:rPr>
        <w:t xml:space="preserve">1.1.3 </w:t>
      </w:r>
      <w:r w:rsidR="00613F68" w:rsidRPr="00B81A26">
        <w:rPr>
          <w:b/>
          <w:color w:val="000000"/>
          <w:sz w:val="24"/>
          <w:szCs w:val="24"/>
          <w:u w:val="single"/>
        </w:rPr>
        <w:t>О</w:t>
      </w:r>
      <w:r w:rsidR="00993E3E" w:rsidRPr="00B81A26">
        <w:rPr>
          <w:b/>
          <w:color w:val="000000"/>
          <w:sz w:val="24"/>
          <w:szCs w:val="24"/>
          <w:u w:val="single"/>
        </w:rPr>
        <w:t>тличительная особенность</w:t>
      </w:r>
      <w:r w:rsidR="00993E3E" w:rsidRPr="00B81A26">
        <w:rPr>
          <w:color w:val="000000"/>
          <w:sz w:val="24"/>
          <w:szCs w:val="24"/>
        </w:rPr>
        <w:t xml:space="preserve"> заключается в том, что данная программа позволяет работать с детьми не только без ограничения з</w:t>
      </w:r>
      <w:r w:rsidR="0030777D" w:rsidRPr="00B81A26">
        <w:rPr>
          <w:color w:val="000000"/>
          <w:sz w:val="24"/>
          <w:szCs w:val="24"/>
        </w:rPr>
        <w:t>доровья, но и с детьми специаль</w:t>
      </w:r>
      <w:r w:rsidR="00993E3E" w:rsidRPr="00B81A26">
        <w:rPr>
          <w:color w:val="000000"/>
          <w:sz w:val="24"/>
          <w:szCs w:val="24"/>
        </w:rPr>
        <w:t>ных медицинских групп и детьми-инвалидами.</w:t>
      </w:r>
    </w:p>
    <w:p w:rsidR="00357044" w:rsidRPr="00B81A26" w:rsidRDefault="007656D9" w:rsidP="008E212C">
      <w:pPr>
        <w:shd w:val="clear" w:color="auto" w:fill="FFFFFF"/>
        <w:ind w:firstLine="709"/>
        <w:jc w:val="both"/>
        <w:rPr>
          <w:sz w:val="24"/>
          <w:szCs w:val="24"/>
        </w:rPr>
      </w:pPr>
      <w:r w:rsidRPr="00B81A26">
        <w:rPr>
          <w:b/>
          <w:color w:val="000000"/>
          <w:sz w:val="24"/>
          <w:szCs w:val="24"/>
        </w:rPr>
        <w:t xml:space="preserve">1.1.4 </w:t>
      </w:r>
      <w:r w:rsidR="00E46779" w:rsidRPr="00B81A26">
        <w:rPr>
          <w:b/>
          <w:color w:val="000000"/>
          <w:sz w:val="24"/>
          <w:szCs w:val="24"/>
        </w:rPr>
        <w:t xml:space="preserve">Адресат </w:t>
      </w:r>
      <w:r w:rsidR="00357044" w:rsidRPr="00B81A26">
        <w:rPr>
          <w:b/>
          <w:color w:val="000000"/>
          <w:sz w:val="24"/>
          <w:szCs w:val="24"/>
        </w:rPr>
        <w:t>программы</w:t>
      </w:r>
      <w:r w:rsidR="00E46779" w:rsidRPr="00B81A26">
        <w:rPr>
          <w:b/>
          <w:color w:val="000000"/>
          <w:sz w:val="24"/>
          <w:szCs w:val="24"/>
        </w:rPr>
        <w:t xml:space="preserve">. </w:t>
      </w:r>
      <w:r w:rsidR="00C157D2" w:rsidRPr="00B81A26">
        <w:rPr>
          <w:color w:val="000000"/>
          <w:sz w:val="24"/>
          <w:szCs w:val="24"/>
        </w:rPr>
        <w:t>Дети от 7 до 1</w:t>
      </w:r>
      <w:r w:rsidR="00602177" w:rsidRPr="00B81A26">
        <w:rPr>
          <w:color w:val="000000"/>
          <w:sz w:val="24"/>
          <w:szCs w:val="24"/>
        </w:rPr>
        <w:t>6</w:t>
      </w:r>
      <w:r w:rsidR="00C157D2" w:rsidRPr="00B81A26">
        <w:rPr>
          <w:color w:val="000000"/>
          <w:sz w:val="24"/>
          <w:szCs w:val="24"/>
        </w:rPr>
        <w:t xml:space="preserve"> лет, </w:t>
      </w:r>
      <w:r w:rsidR="00E46779" w:rsidRPr="00B81A26">
        <w:rPr>
          <w:color w:val="000000"/>
          <w:sz w:val="24"/>
          <w:szCs w:val="24"/>
        </w:rPr>
        <w:t xml:space="preserve"> </w:t>
      </w:r>
      <w:r w:rsidR="00C157D2" w:rsidRPr="00B81A26">
        <w:rPr>
          <w:sz w:val="24"/>
          <w:szCs w:val="24"/>
        </w:rPr>
        <w:t xml:space="preserve">имеющие разную социальную принадлежность, пол и национальность, с разным уровнем интеллектуального развития, в том числе дети </w:t>
      </w:r>
      <w:r w:rsidR="00E46779" w:rsidRPr="00B81A26">
        <w:rPr>
          <w:color w:val="000000"/>
          <w:sz w:val="24"/>
          <w:szCs w:val="24"/>
        </w:rPr>
        <w:t xml:space="preserve">с ОВЗ, </w:t>
      </w:r>
      <w:r w:rsidR="007E445E" w:rsidRPr="00B81A26">
        <w:rPr>
          <w:color w:val="000000"/>
          <w:sz w:val="24"/>
          <w:szCs w:val="24"/>
        </w:rPr>
        <w:t xml:space="preserve">дети-инвалиды, дети </w:t>
      </w:r>
      <w:r w:rsidR="00E46779" w:rsidRPr="00B81A26">
        <w:rPr>
          <w:color w:val="000000"/>
          <w:sz w:val="24"/>
          <w:szCs w:val="24"/>
        </w:rPr>
        <w:t xml:space="preserve">с нарушениями опорно-двигательного аппарата, учащиеся </w:t>
      </w:r>
      <w:r w:rsidR="00357044" w:rsidRPr="00B81A26">
        <w:rPr>
          <w:color w:val="000000"/>
          <w:sz w:val="24"/>
          <w:szCs w:val="24"/>
        </w:rPr>
        <w:t>специальных медицинский групп</w:t>
      </w:r>
      <w:r w:rsidR="00C61A8C" w:rsidRPr="00B81A26">
        <w:rPr>
          <w:color w:val="000000"/>
          <w:sz w:val="24"/>
          <w:szCs w:val="24"/>
        </w:rPr>
        <w:t xml:space="preserve"> школь</w:t>
      </w:r>
      <w:r w:rsidR="00C157D2" w:rsidRPr="00B81A26">
        <w:rPr>
          <w:color w:val="000000"/>
          <w:sz w:val="24"/>
          <w:szCs w:val="24"/>
        </w:rPr>
        <w:t xml:space="preserve">ного возраста. </w:t>
      </w:r>
    </w:p>
    <w:p w:rsidR="008E212C" w:rsidRPr="00B81A26" w:rsidRDefault="007656D9" w:rsidP="00EB5354">
      <w:pPr>
        <w:widowControl/>
        <w:shd w:val="clear" w:color="auto" w:fill="FFFFFF"/>
        <w:ind w:firstLine="709"/>
        <w:jc w:val="both"/>
        <w:rPr>
          <w:sz w:val="24"/>
          <w:szCs w:val="24"/>
        </w:rPr>
      </w:pPr>
      <w:r w:rsidRPr="00B81A26">
        <w:rPr>
          <w:b/>
          <w:sz w:val="24"/>
          <w:szCs w:val="24"/>
        </w:rPr>
        <w:t xml:space="preserve">1.1.5 </w:t>
      </w:r>
      <w:r w:rsidR="00E46779" w:rsidRPr="00B81A26">
        <w:rPr>
          <w:b/>
          <w:sz w:val="24"/>
          <w:szCs w:val="24"/>
        </w:rPr>
        <w:t xml:space="preserve">Уровень программы, объём и сроки </w:t>
      </w:r>
      <w:r w:rsidR="00E46779" w:rsidRPr="00B81A26">
        <w:rPr>
          <w:sz w:val="24"/>
          <w:szCs w:val="24"/>
        </w:rPr>
        <w:t xml:space="preserve">реализации дополнительной общеобразовательной программы. Уровень базовый. </w:t>
      </w:r>
    </w:p>
    <w:p w:rsidR="008E212C" w:rsidRPr="00B81A26" w:rsidRDefault="000702A4" w:rsidP="008E212C">
      <w:pPr>
        <w:shd w:val="clear" w:color="auto" w:fill="FFFFFF"/>
        <w:ind w:firstLine="709"/>
        <w:jc w:val="both"/>
        <w:rPr>
          <w:sz w:val="24"/>
          <w:szCs w:val="24"/>
        </w:rPr>
      </w:pPr>
      <w:r w:rsidRPr="00B81A26">
        <w:rPr>
          <w:sz w:val="24"/>
          <w:szCs w:val="24"/>
        </w:rPr>
        <w:t xml:space="preserve">Программа рассчитана на </w:t>
      </w:r>
      <w:r w:rsidR="00E46779" w:rsidRPr="00B81A26">
        <w:rPr>
          <w:sz w:val="24"/>
          <w:szCs w:val="24"/>
        </w:rPr>
        <w:t xml:space="preserve">1 год </w:t>
      </w:r>
      <w:r w:rsidRPr="00B81A26">
        <w:rPr>
          <w:sz w:val="24"/>
          <w:szCs w:val="24"/>
        </w:rPr>
        <w:t>обучения с общим количеством часов</w:t>
      </w:r>
      <w:r w:rsidR="008E212C" w:rsidRPr="00B81A26">
        <w:rPr>
          <w:sz w:val="24"/>
          <w:szCs w:val="24"/>
        </w:rPr>
        <w:t xml:space="preserve"> </w:t>
      </w:r>
      <w:r w:rsidRPr="00B81A26">
        <w:rPr>
          <w:sz w:val="24"/>
          <w:szCs w:val="24"/>
        </w:rPr>
        <w:t>-</w:t>
      </w:r>
      <w:r w:rsidR="00602177" w:rsidRPr="00B81A26">
        <w:rPr>
          <w:sz w:val="24"/>
          <w:szCs w:val="24"/>
        </w:rPr>
        <w:t xml:space="preserve"> </w:t>
      </w:r>
      <w:r w:rsidRPr="00B81A26">
        <w:rPr>
          <w:sz w:val="24"/>
          <w:szCs w:val="24"/>
        </w:rPr>
        <w:t>108 часов (3 раза в неделю)</w:t>
      </w:r>
      <w:r w:rsidR="008E212C" w:rsidRPr="00B81A26">
        <w:rPr>
          <w:sz w:val="24"/>
          <w:szCs w:val="24"/>
        </w:rPr>
        <w:t xml:space="preserve">. </w:t>
      </w:r>
      <w:r w:rsidRPr="00B81A26">
        <w:rPr>
          <w:sz w:val="24"/>
          <w:szCs w:val="24"/>
        </w:rPr>
        <w:t xml:space="preserve"> </w:t>
      </w:r>
      <w:r w:rsidR="008E212C" w:rsidRPr="00B81A26">
        <w:rPr>
          <w:sz w:val="24"/>
          <w:szCs w:val="24"/>
        </w:rPr>
        <w:t>Программа реализуется на протяжение 36 учебных недель в течение учебного года (с сентября по май).</w:t>
      </w:r>
    </w:p>
    <w:p w:rsidR="007656D9" w:rsidRPr="00B81A26" w:rsidRDefault="007656D9" w:rsidP="007656D9">
      <w:pPr>
        <w:widowControl/>
        <w:shd w:val="clear" w:color="auto" w:fill="FFFFFF"/>
        <w:ind w:firstLine="709"/>
        <w:jc w:val="both"/>
        <w:rPr>
          <w:b/>
          <w:sz w:val="24"/>
          <w:szCs w:val="24"/>
        </w:rPr>
      </w:pPr>
      <w:r w:rsidRPr="00B81A26">
        <w:rPr>
          <w:sz w:val="24"/>
          <w:szCs w:val="24"/>
        </w:rPr>
        <w:t xml:space="preserve">1.1.6  </w:t>
      </w:r>
      <w:r w:rsidRPr="00B81A26">
        <w:rPr>
          <w:b/>
          <w:sz w:val="24"/>
          <w:szCs w:val="24"/>
        </w:rPr>
        <w:t xml:space="preserve">Формы обучения.. </w:t>
      </w:r>
    </w:p>
    <w:p w:rsidR="007656D9" w:rsidRPr="00B81A26" w:rsidRDefault="007656D9" w:rsidP="007656D9">
      <w:pPr>
        <w:widowControl/>
        <w:shd w:val="clear" w:color="auto" w:fill="FFFFFF"/>
        <w:ind w:firstLine="709"/>
        <w:jc w:val="both"/>
        <w:rPr>
          <w:sz w:val="24"/>
          <w:szCs w:val="24"/>
        </w:rPr>
      </w:pPr>
      <w:r w:rsidRPr="00B81A26">
        <w:rPr>
          <w:sz w:val="24"/>
          <w:szCs w:val="24"/>
          <w:u w:val="single"/>
        </w:rPr>
        <w:t>Форма обучения</w:t>
      </w:r>
      <w:r w:rsidRPr="00B81A26">
        <w:rPr>
          <w:b/>
          <w:sz w:val="24"/>
          <w:szCs w:val="24"/>
        </w:rPr>
        <w:t xml:space="preserve"> –</w:t>
      </w:r>
      <w:r w:rsidRPr="00B81A26">
        <w:rPr>
          <w:sz w:val="24"/>
          <w:szCs w:val="24"/>
        </w:rPr>
        <w:t xml:space="preserve"> Очная с</w:t>
      </w:r>
      <w:r w:rsidRPr="00B81A26">
        <w:rPr>
          <w:b/>
          <w:sz w:val="24"/>
          <w:szCs w:val="24"/>
        </w:rPr>
        <w:t xml:space="preserve"> </w:t>
      </w:r>
      <w:r w:rsidRPr="00B81A26">
        <w:rPr>
          <w:sz w:val="24"/>
          <w:szCs w:val="24"/>
        </w:rPr>
        <w:t>возможностью применения дистанционного обучения. Групповая.</w:t>
      </w:r>
    </w:p>
    <w:p w:rsidR="007656D9" w:rsidRPr="00B81A26" w:rsidRDefault="007656D9" w:rsidP="00B81A26">
      <w:pPr>
        <w:widowControl/>
        <w:shd w:val="clear" w:color="auto" w:fill="FFFFFF"/>
        <w:ind w:firstLine="709"/>
        <w:jc w:val="both"/>
        <w:rPr>
          <w:sz w:val="24"/>
          <w:szCs w:val="24"/>
        </w:rPr>
      </w:pPr>
      <w:r w:rsidRPr="00B81A26">
        <w:rPr>
          <w:b/>
          <w:sz w:val="24"/>
          <w:szCs w:val="24"/>
        </w:rPr>
        <w:t>1.1.7</w:t>
      </w:r>
      <w:r w:rsidR="004F0A4C">
        <w:rPr>
          <w:b/>
          <w:sz w:val="24"/>
          <w:szCs w:val="24"/>
        </w:rPr>
        <w:t xml:space="preserve"> </w:t>
      </w:r>
      <w:r w:rsidRPr="00B81A26">
        <w:rPr>
          <w:b/>
          <w:sz w:val="24"/>
          <w:szCs w:val="24"/>
        </w:rPr>
        <w:t>Режим занятий</w:t>
      </w:r>
      <w:r w:rsidRPr="00B81A26">
        <w:rPr>
          <w:sz w:val="24"/>
          <w:szCs w:val="24"/>
        </w:rPr>
        <w:t>: 3 занятия в неделю, продолжительностью 1 час по 45 минут с 15 минутным перерывом.</w:t>
      </w:r>
    </w:p>
    <w:p w:rsidR="007656D9" w:rsidRPr="00B81A26" w:rsidRDefault="004566CB" w:rsidP="007656D9">
      <w:pPr>
        <w:widowControl/>
        <w:shd w:val="clear" w:color="auto" w:fill="FFFFFF"/>
        <w:ind w:firstLine="709"/>
        <w:jc w:val="both"/>
        <w:rPr>
          <w:b/>
          <w:sz w:val="24"/>
          <w:szCs w:val="24"/>
        </w:rPr>
      </w:pPr>
      <w:r w:rsidRPr="00B81A26">
        <w:rPr>
          <w:b/>
          <w:sz w:val="24"/>
          <w:szCs w:val="24"/>
        </w:rPr>
        <w:t>1.1.8 О</w:t>
      </w:r>
      <w:r w:rsidR="007656D9" w:rsidRPr="00B81A26">
        <w:rPr>
          <w:b/>
          <w:sz w:val="24"/>
          <w:szCs w:val="24"/>
        </w:rPr>
        <w:t>собенности организации образовательного процесса.</w:t>
      </w:r>
    </w:p>
    <w:p w:rsidR="007656D9" w:rsidRPr="00B81A26" w:rsidRDefault="007656D9" w:rsidP="007656D9">
      <w:pPr>
        <w:widowControl/>
        <w:shd w:val="clear" w:color="auto" w:fill="FFFFFF"/>
        <w:ind w:firstLine="709"/>
        <w:jc w:val="both"/>
        <w:rPr>
          <w:color w:val="000000"/>
          <w:sz w:val="24"/>
          <w:szCs w:val="24"/>
        </w:rPr>
      </w:pPr>
      <w:r w:rsidRPr="00B81A26">
        <w:rPr>
          <w:color w:val="000000"/>
          <w:sz w:val="24"/>
          <w:szCs w:val="24"/>
        </w:rPr>
        <w:t>Группы могут быть разделены по половому признаку, а могут быть и смешанными. Рекомендовано комплектовать группы одновозрастные, но допускается разновозрастное комплектование групп с приблизительно одинаковыми физическими данными и нозологическими особенностями. Формирование групп, проводится после тестирования физических качеств и медицинского обследования.</w:t>
      </w:r>
    </w:p>
    <w:p w:rsidR="007656D9" w:rsidRPr="00B81A26" w:rsidRDefault="007656D9" w:rsidP="007656D9">
      <w:pPr>
        <w:shd w:val="clear" w:color="auto" w:fill="FFFFFF"/>
        <w:ind w:firstLine="709"/>
        <w:jc w:val="both"/>
        <w:rPr>
          <w:sz w:val="24"/>
          <w:szCs w:val="24"/>
        </w:rPr>
      </w:pPr>
      <w:r w:rsidRPr="00B81A26">
        <w:rPr>
          <w:color w:val="000000"/>
          <w:sz w:val="24"/>
          <w:szCs w:val="24"/>
        </w:rPr>
        <w:t xml:space="preserve">Количество учащихся, занимающихся в группах, не должно превышать </w:t>
      </w:r>
      <w:r w:rsidR="004566CB" w:rsidRPr="00B81A26">
        <w:rPr>
          <w:color w:val="000000"/>
          <w:sz w:val="24"/>
          <w:szCs w:val="24"/>
        </w:rPr>
        <w:t>10-</w:t>
      </w:r>
      <w:r w:rsidRPr="00B81A26">
        <w:rPr>
          <w:color w:val="000000"/>
          <w:sz w:val="24"/>
          <w:szCs w:val="24"/>
        </w:rPr>
        <w:t xml:space="preserve">15 человек. </w:t>
      </w:r>
    </w:p>
    <w:p w:rsidR="007656D9" w:rsidRPr="00B81A26" w:rsidRDefault="007656D9" w:rsidP="007656D9">
      <w:pPr>
        <w:widowControl/>
        <w:shd w:val="clear" w:color="auto" w:fill="FFFFFF"/>
        <w:ind w:firstLine="709"/>
        <w:jc w:val="both"/>
        <w:rPr>
          <w:sz w:val="24"/>
          <w:szCs w:val="24"/>
        </w:rPr>
      </w:pPr>
    </w:p>
    <w:p w:rsidR="008E212C" w:rsidRPr="00B81A26" w:rsidRDefault="007656D9" w:rsidP="008E212C">
      <w:pPr>
        <w:widowControl/>
        <w:shd w:val="clear" w:color="auto" w:fill="FFFFFF"/>
        <w:ind w:firstLine="709"/>
        <w:jc w:val="both"/>
        <w:rPr>
          <w:b/>
          <w:sz w:val="24"/>
          <w:szCs w:val="24"/>
        </w:rPr>
      </w:pPr>
      <w:r w:rsidRPr="00B81A26">
        <w:rPr>
          <w:b/>
          <w:sz w:val="24"/>
          <w:szCs w:val="24"/>
        </w:rPr>
        <w:t xml:space="preserve">1.2 </w:t>
      </w:r>
      <w:r w:rsidR="008E212C" w:rsidRPr="00B81A26">
        <w:rPr>
          <w:b/>
          <w:sz w:val="24"/>
          <w:szCs w:val="24"/>
        </w:rPr>
        <w:t>Цель и задачи программы.</w:t>
      </w:r>
    </w:p>
    <w:p w:rsidR="008E212C" w:rsidRPr="00B81A26" w:rsidRDefault="007656D9" w:rsidP="008E212C">
      <w:pPr>
        <w:widowControl/>
        <w:shd w:val="clear" w:color="auto" w:fill="FFFFFF"/>
        <w:ind w:firstLine="709"/>
        <w:jc w:val="both"/>
        <w:rPr>
          <w:sz w:val="24"/>
          <w:szCs w:val="24"/>
        </w:rPr>
      </w:pPr>
      <w:r w:rsidRPr="00B81A26">
        <w:rPr>
          <w:b/>
          <w:color w:val="000000"/>
          <w:sz w:val="24"/>
          <w:szCs w:val="24"/>
          <w:u w:val="single"/>
        </w:rPr>
        <w:t>1.2.1</w:t>
      </w:r>
      <w:r w:rsidR="004F0A4C">
        <w:rPr>
          <w:b/>
          <w:color w:val="000000"/>
          <w:sz w:val="24"/>
          <w:szCs w:val="24"/>
          <w:u w:val="single"/>
        </w:rPr>
        <w:t xml:space="preserve"> </w:t>
      </w:r>
      <w:r w:rsidR="008E212C" w:rsidRPr="00B81A26">
        <w:rPr>
          <w:b/>
          <w:color w:val="000000"/>
          <w:sz w:val="24"/>
          <w:szCs w:val="24"/>
          <w:u w:val="single"/>
        </w:rPr>
        <w:t>Цель</w:t>
      </w:r>
      <w:r w:rsidR="008E212C" w:rsidRPr="00B81A26">
        <w:rPr>
          <w:b/>
          <w:color w:val="000000"/>
          <w:sz w:val="24"/>
          <w:szCs w:val="24"/>
        </w:rPr>
        <w:t xml:space="preserve">: </w:t>
      </w:r>
      <w:r w:rsidR="008E212C" w:rsidRPr="00B81A26">
        <w:rPr>
          <w:color w:val="000000"/>
          <w:sz w:val="24"/>
          <w:szCs w:val="24"/>
        </w:rPr>
        <w:t>коррекция дефектов осанки у детей этиологией сколиоза и нарушения осанки.</w:t>
      </w:r>
    </w:p>
    <w:p w:rsidR="007656D9" w:rsidRPr="00B81A26" w:rsidRDefault="008E212C" w:rsidP="008E212C">
      <w:pPr>
        <w:widowControl/>
        <w:shd w:val="clear" w:color="auto" w:fill="FFFFFF"/>
        <w:ind w:firstLine="709"/>
        <w:jc w:val="both"/>
        <w:rPr>
          <w:color w:val="000000"/>
          <w:sz w:val="24"/>
          <w:szCs w:val="24"/>
        </w:rPr>
      </w:pPr>
      <w:r w:rsidRPr="00B81A26">
        <w:rPr>
          <w:color w:val="000000"/>
          <w:sz w:val="24"/>
          <w:szCs w:val="24"/>
        </w:rPr>
        <w:t xml:space="preserve">Для решения поставленной цели необходимо решить следующие </w:t>
      </w:r>
    </w:p>
    <w:p w:rsidR="008E212C" w:rsidRPr="00B81A26" w:rsidRDefault="007656D9" w:rsidP="008E212C">
      <w:pPr>
        <w:widowControl/>
        <w:shd w:val="clear" w:color="auto" w:fill="FFFFFF"/>
        <w:ind w:firstLine="709"/>
        <w:jc w:val="both"/>
        <w:rPr>
          <w:sz w:val="24"/>
          <w:szCs w:val="24"/>
        </w:rPr>
      </w:pPr>
      <w:r w:rsidRPr="00B81A26">
        <w:rPr>
          <w:b/>
          <w:color w:val="000000"/>
          <w:sz w:val="24"/>
          <w:szCs w:val="24"/>
          <w:u w:val="single"/>
        </w:rPr>
        <w:t xml:space="preserve">1.2.2 </w:t>
      </w:r>
      <w:r w:rsidR="008E212C" w:rsidRPr="00B81A26">
        <w:rPr>
          <w:b/>
          <w:color w:val="000000"/>
          <w:sz w:val="24"/>
          <w:szCs w:val="24"/>
          <w:u w:val="single"/>
        </w:rPr>
        <w:t>задачи</w:t>
      </w:r>
      <w:r w:rsidR="008E212C" w:rsidRPr="00B81A26">
        <w:rPr>
          <w:color w:val="000000"/>
          <w:sz w:val="24"/>
          <w:szCs w:val="24"/>
        </w:rPr>
        <w:t>:</w:t>
      </w:r>
    </w:p>
    <w:p w:rsidR="008E212C" w:rsidRPr="00B81A26" w:rsidRDefault="008E212C" w:rsidP="00865293">
      <w:pPr>
        <w:widowControl/>
        <w:numPr>
          <w:ilvl w:val="0"/>
          <w:numId w:val="7"/>
        </w:numPr>
        <w:shd w:val="clear" w:color="auto" w:fill="FFFFFF"/>
        <w:tabs>
          <w:tab w:val="left" w:pos="426"/>
          <w:tab w:val="left" w:pos="816"/>
        </w:tabs>
        <w:ind w:hanging="71"/>
        <w:jc w:val="both"/>
        <w:rPr>
          <w:color w:val="000000"/>
          <w:sz w:val="24"/>
          <w:szCs w:val="24"/>
        </w:rPr>
      </w:pPr>
      <w:r w:rsidRPr="00B81A26">
        <w:rPr>
          <w:color w:val="000000"/>
          <w:sz w:val="24"/>
          <w:szCs w:val="24"/>
        </w:rPr>
        <w:t>Выявить особенности изменения дефектов осанки у детей.</w:t>
      </w:r>
    </w:p>
    <w:p w:rsidR="008E212C" w:rsidRPr="00B81A26" w:rsidRDefault="008E212C" w:rsidP="00865293">
      <w:pPr>
        <w:widowControl/>
        <w:numPr>
          <w:ilvl w:val="0"/>
          <w:numId w:val="7"/>
        </w:numPr>
        <w:shd w:val="clear" w:color="auto" w:fill="FFFFFF"/>
        <w:tabs>
          <w:tab w:val="left" w:pos="0"/>
          <w:tab w:val="left" w:pos="426"/>
        </w:tabs>
        <w:ind w:left="0" w:firstLine="709"/>
        <w:jc w:val="both"/>
        <w:rPr>
          <w:color w:val="000000"/>
          <w:sz w:val="24"/>
          <w:szCs w:val="24"/>
        </w:rPr>
      </w:pPr>
      <w:r w:rsidRPr="00B81A26">
        <w:rPr>
          <w:color w:val="000000"/>
          <w:sz w:val="24"/>
          <w:szCs w:val="24"/>
        </w:rPr>
        <w:t>Выработать общую и силовую выносливость мышц туловища, формирующих правильную осанку.</w:t>
      </w:r>
    </w:p>
    <w:p w:rsidR="008E212C" w:rsidRPr="00B81A26" w:rsidRDefault="008E212C" w:rsidP="00865293">
      <w:pPr>
        <w:widowControl/>
        <w:numPr>
          <w:ilvl w:val="0"/>
          <w:numId w:val="7"/>
        </w:numPr>
        <w:shd w:val="clear" w:color="auto" w:fill="FFFFFF"/>
        <w:tabs>
          <w:tab w:val="left" w:pos="426"/>
          <w:tab w:val="left" w:pos="816"/>
        </w:tabs>
        <w:ind w:hanging="71"/>
        <w:jc w:val="both"/>
        <w:rPr>
          <w:color w:val="000000"/>
          <w:sz w:val="24"/>
          <w:szCs w:val="24"/>
        </w:rPr>
      </w:pPr>
      <w:r w:rsidRPr="00B81A26">
        <w:rPr>
          <w:color w:val="000000"/>
          <w:sz w:val="24"/>
          <w:szCs w:val="24"/>
        </w:rPr>
        <w:t>Сформировать и закрепить навык правильной осанки.</w:t>
      </w:r>
    </w:p>
    <w:p w:rsidR="00B81A26" w:rsidRPr="00B81A26" w:rsidRDefault="008E212C" w:rsidP="00B81A26">
      <w:pPr>
        <w:widowControl/>
        <w:numPr>
          <w:ilvl w:val="0"/>
          <w:numId w:val="7"/>
        </w:numPr>
        <w:shd w:val="clear" w:color="auto" w:fill="FFFFFF"/>
        <w:tabs>
          <w:tab w:val="left" w:pos="426"/>
          <w:tab w:val="left" w:pos="816"/>
        </w:tabs>
        <w:ind w:hanging="71"/>
        <w:jc w:val="both"/>
        <w:rPr>
          <w:color w:val="000000"/>
          <w:sz w:val="24"/>
          <w:szCs w:val="24"/>
        </w:rPr>
      </w:pPr>
      <w:r w:rsidRPr="00B81A26">
        <w:rPr>
          <w:color w:val="000000"/>
          <w:sz w:val="24"/>
          <w:szCs w:val="24"/>
        </w:rPr>
        <w:t>Повысить мотивацию к занятиям.</w:t>
      </w:r>
    </w:p>
    <w:p w:rsidR="00ED6877" w:rsidRPr="00B81A26" w:rsidRDefault="00ED6877">
      <w:pPr>
        <w:widowControl/>
        <w:autoSpaceDE/>
        <w:autoSpaceDN/>
        <w:adjustRightInd/>
        <w:rPr>
          <w:b/>
          <w:sz w:val="24"/>
          <w:szCs w:val="24"/>
        </w:rPr>
      </w:pPr>
    </w:p>
    <w:p w:rsidR="00510DF2" w:rsidRPr="00B81A26" w:rsidRDefault="0075484A" w:rsidP="00EB5354">
      <w:pPr>
        <w:widowControl/>
        <w:shd w:val="clear" w:color="auto" w:fill="FFFFFF"/>
        <w:tabs>
          <w:tab w:val="left" w:pos="426"/>
          <w:tab w:val="left" w:pos="816"/>
        </w:tabs>
        <w:ind w:left="360" w:firstLine="709"/>
        <w:jc w:val="both"/>
        <w:rPr>
          <w:color w:val="000000"/>
          <w:sz w:val="24"/>
          <w:szCs w:val="24"/>
        </w:rPr>
      </w:pPr>
      <w:r w:rsidRPr="00B81A26">
        <w:rPr>
          <w:b/>
          <w:color w:val="000000"/>
          <w:sz w:val="24"/>
          <w:szCs w:val="24"/>
        </w:rPr>
        <w:t>1.3</w:t>
      </w:r>
      <w:r w:rsidR="001808AA" w:rsidRPr="00B81A26">
        <w:rPr>
          <w:b/>
          <w:color w:val="000000"/>
          <w:sz w:val="24"/>
          <w:szCs w:val="24"/>
        </w:rPr>
        <w:t>Содержание программы.</w:t>
      </w:r>
    </w:p>
    <w:p w:rsidR="001808AA" w:rsidRPr="00B81A26" w:rsidRDefault="0075484A" w:rsidP="00EB5354">
      <w:pPr>
        <w:widowControl/>
        <w:shd w:val="clear" w:color="auto" w:fill="FFFFFF"/>
        <w:tabs>
          <w:tab w:val="left" w:pos="426"/>
          <w:tab w:val="left" w:pos="816"/>
        </w:tabs>
        <w:ind w:left="360" w:firstLine="709"/>
        <w:jc w:val="both"/>
        <w:rPr>
          <w:b/>
          <w:sz w:val="24"/>
          <w:szCs w:val="24"/>
        </w:rPr>
      </w:pPr>
      <w:r w:rsidRPr="00B81A26">
        <w:rPr>
          <w:b/>
          <w:color w:val="000000"/>
          <w:sz w:val="24"/>
          <w:szCs w:val="24"/>
        </w:rPr>
        <w:t xml:space="preserve">1.3.1 </w:t>
      </w:r>
      <w:r w:rsidR="001808AA" w:rsidRPr="00B81A26">
        <w:rPr>
          <w:b/>
          <w:color w:val="000000"/>
          <w:sz w:val="24"/>
          <w:szCs w:val="24"/>
        </w:rPr>
        <w:t>Учебный план</w:t>
      </w:r>
      <w:r w:rsidR="00510DF2" w:rsidRPr="00B81A26">
        <w:rPr>
          <w:b/>
          <w:color w:val="000000"/>
          <w:sz w:val="24"/>
          <w:szCs w:val="24"/>
        </w:rPr>
        <w:t>.</w:t>
      </w:r>
    </w:p>
    <w:tbl>
      <w:tblPr>
        <w:tblW w:w="9639" w:type="dxa"/>
        <w:tblInd w:w="40" w:type="dxa"/>
        <w:tblLayout w:type="fixed"/>
        <w:tblCellMar>
          <w:left w:w="40" w:type="dxa"/>
          <w:right w:w="40" w:type="dxa"/>
        </w:tblCellMar>
        <w:tblLook w:val="0000" w:firstRow="0" w:lastRow="0" w:firstColumn="0" w:lastColumn="0" w:noHBand="0" w:noVBand="0"/>
      </w:tblPr>
      <w:tblGrid>
        <w:gridCol w:w="567"/>
        <w:gridCol w:w="3384"/>
        <w:gridCol w:w="1294"/>
        <w:gridCol w:w="1418"/>
        <w:gridCol w:w="1417"/>
        <w:gridCol w:w="1559"/>
      </w:tblGrid>
      <w:tr w:rsidR="00510DF2" w:rsidRPr="00B81A26" w:rsidTr="00390BF2">
        <w:trPr>
          <w:trHeight w:val="345"/>
        </w:trPr>
        <w:tc>
          <w:tcPr>
            <w:tcW w:w="567" w:type="dxa"/>
            <w:vMerge w:val="restart"/>
            <w:tcBorders>
              <w:top w:val="single" w:sz="6" w:space="0" w:color="auto"/>
              <w:left w:val="single" w:sz="6" w:space="0" w:color="auto"/>
              <w:right w:val="single" w:sz="4" w:space="0" w:color="auto"/>
            </w:tcBorders>
            <w:shd w:val="clear" w:color="auto" w:fill="FFFFFF"/>
          </w:tcPr>
          <w:p w:rsidR="00510DF2" w:rsidRPr="00B81A26" w:rsidRDefault="00510DF2" w:rsidP="00852ECB">
            <w:pPr>
              <w:shd w:val="clear" w:color="auto" w:fill="FFFFFF"/>
              <w:rPr>
                <w:iCs/>
                <w:color w:val="000000"/>
                <w:sz w:val="24"/>
                <w:szCs w:val="24"/>
              </w:rPr>
            </w:pPr>
            <w:r w:rsidRPr="00B81A26">
              <w:rPr>
                <w:iCs/>
                <w:color w:val="000000"/>
                <w:sz w:val="24"/>
                <w:szCs w:val="24"/>
              </w:rPr>
              <w:t>№ №</w:t>
            </w:r>
          </w:p>
          <w:p w:rsidR="00510DF2" w:rsidRPr="00B81A26" w:rsidRDefault="00510DF2" w:rsidP="00852ECB">
            <w:pPr>
              <w:shd w:val="clear" w:color="auto" w:fill="FFFFFF"/>
              <w:rPr>
                <w:sz w:val="24"/>
                <w:szCs w:val="24"/>
              </w:rPr>
            </w:pPr>
            <w:r w:rsidRPr="00B81A26">
              <w:rPr>
                <w:iCs/>
                <w:color w:val="000000"/>
                <w:sz w:val="24"/>
                <w:szCs w:val="24"/>
              </w:rPr>
              <w:t>пп/п</w:t>
            </w:r>
          </w:p>
        </w:tc>
        <w:tc>
          <w:tcPr>
            <w:tcW w:w="3384" w:type="dxa"/>
            <w:vMerge w:val="restart"/>
            <w:tcBorders>
              <w:top w:val="single" w:sz="4" w:space="0" w:color="auto"/>
              <w:left w:val="single" w:sz="4" w:space="0" w:color="auto"/>
              <w:right w:val="single" w:sz="4" w:space="0" w:color="auto"/>
            </w:tcBorders>
            <w:shd w:val="clear" w:color="auto" w:fill="FFFFFF"/>
          </w:tcPr>
          <w:p w:rsidR="00510DF2" w:rsidRPr="00B81A26" w:rsidRDefault="00510DF2" w:rsidP="00852ECB">
            <w:pPr>
              <w:shd w:val="clear" w:color="auto" w:fill="FFFFFF"/>
              <w:jc w:val="both"/>
              <w:rPr>
                <w:sz w:val="24"/>
                <w:szCs w:val="24"/>
              </w:rPr>
            </w:pPr>
            <w:r w:rsidRPr="00B81A26">
              <w:rPr>
                <w:iCs/>
                <w:color w:val="000000"/>
                <w:sz w:val="24"/>
                <w:szCs w:val="24"/>
              </w:rPr>
              <w:t>Наименование раздела, темы</w:t>
            </w:r>
          </w:p>
        </w:tc>
        <w:tc>
          <w:tcPr>
            <w:tcW w:w="4129" w:type="dxa"/>
            <w:gridSpan w:val="3"/>
            <w:tcBorders>
              <w:top w:val="single" w:sz="4" w:space="0" w:color="auto"/>
              <w:left w:val="single" w:sz="4" w:space="0" w:color="auto"/>
              <w:bottom w:val="single" w:sz="4" w:space="0" w:color="auto"/>
              <w:right w:val="single" w:sz="4" w:space="0" w:color="auto"/>
            </w:tcBorders>
            <w:shd w:val="clear" w:color="auto" w:fill="FFFFFF"/>
          </w:tcPr>
          <w:p w:rsidR="00510DF2" w:rsidRPr="00B81A26" w:rsidRDefault="00510DF2" w:rsidP="00852ECB">
            <w:pPr>
              <w:shd w:val="clear" w:color="auto" w:fill="FFFFFF"/>
              <w:jc w:val="center"/>
              <w:rPr>
                <w:sz w:val="24"/>
                <w:szCs w:val="24"/>
              </w:rPr>
            </w:pPr>
            <w:r w:rsidRPr="00B81A26">
              <w:rPr>
                <w:iCs/>
                <w:color w:val="000000"/>
                <w:sz w:val="24"/>
                <w:szCs w:val="24"/>
              </w:rPr>
              <w:t>Количество часов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510DF2" w:rsidRPr="00B81A26" w:rsidRDefault="00510DF2" w:rsidP="00852ECB">
            <w:pPr>
              <w:shd w:val="clear" w:color="auto" w:fill="FFFFFF"/>
              <w:jc w:val="center"/>
              <w:rPr>
                <w:sz w:val="24"/>
                <w:szCs w:val="24"/>
              </w:rPr>
            </w:pPr>
            <w:r w:rsidRPr="00B81A26">
              <w:rPr>
                <w:iCs/>
                <w:color w:val="000000"/>
                <w:sz w:val="24"/>
                <w:szCs w:val="24"/>
              </w:rPr>
              <w:t>Формы аттестации/контроля</w:t>
            </w:r>
          </w:p>
        </w:tc>
      </w:tr>
      <w:tr w:rsidR="00510DF2" w:rsidRPr="00B81A26" w:rsidTr="00390BF2">
        <w:trPr>
          <w:trHeight w:val="750"/>
        </w:trPr>
        <w:tc>
          <w:tcPr>
            <w:tcW w:w="567" w:type="dxa"/>
            <w:vMerge/>
            <w:tcBorders>
              <w:left w:val="single" w:sz="6" w:space="0" w:color="auto"/>
              <w:bottom w:val="single" w:sz="4" w:space="0" w:color="auto"/>
              <w:right w:val="single" w:sz="4" w:space="0" w:color="auto"/>
            </w:tcBorders>
            <w:shd w:val="clear" w:color="auto" w:fill="FFFFFF"/>
          </w:tcPr>
          <w:p w:rsidR="00510DF2" w:rsidRPr="00B81A26" w:rsidRDefault="00510DF2" w:rsidP="00852ECB">
            <w:pPr>
              <w:shd w:val="clear" w:color="auto" w:fill="FFFFFF"/>
              <w:rPr>
                <w:iCs/>
                <w:color w:val="000000"/>
                <w:sz w:val="24"/>
                <w:szCs w:val="24"/>
              </w:rPr>
            </w:pPr>
          </w:p>
        </w:tc>
        <w:tc>
          <w:tcPr>
            <w:tcW w:w="3384" w:type="dxa"/>
            <w:vMerge/>
            <w:tcBorders>
              <w:left w:val="single" w:sz="4" w:space="0" w:color="auto"/>
              <w:bottom w:val="single" w:sz="4" w:space="0" w:color="auto"/>
              <w:right w:val="single" w:sz="4" w:space="0" w:color="auto"/>
            </w:tcBorders>
            <w:shd w:val="clear" w:color="auto" w:fill="FFFFFF"/>
          </w:tcPr>
          <w:p w:rsidR="00510DF2" w:rsidRPr="00B81A26" w:rsidRDefault="00510DF2" w:rsidP="00852ECB">
            <w:pPr>
              <w:shd w:val="clear" w:color="auto" w:fill="FFFFFF"/>
              <w:jc w:val="both"/>
              <w:rPr>
                <w:iCs/>
                <w:color w:val="000000"/>
                <w:sz w:val="24"/>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510DF2" w:rsidRPr="00B81A26" w:rsidRDefault="00510DF2" w:rsidP="00852ECB">
            <w:pPr>
              <w:shd w:val="clear" w:color="auto" w:fill="FFFFFF"/>
              <w:jc w:val="center"/>
              <w:rPr>
                <w:iCs/>
                <w:color w:val="000000"/>
                <w:sz w:val="24"/>
                <w:szCs w:val="24"/>
              </w:rPr>
            </w:pPr>
            <w:r w:rsidRPr="00B81A26">
              <w:rPr>
                <w:iCs/>
                <w:color w:val="000000"/>
                <w:sz w:val="24"/>
                <w:szCs w:val="24"/>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10DF2" w:rsidRPr="00B81A26" w:rsidRDefault="00510DF2" w:rsidP="00852ECB">
            <w:pPr>
              <w:shd w:val="clear" w:color="auto" w:fill="FFFFFF"/>
              <w:jc w:val="center"/>
              <w:rPr>
                <w:sz w:val="24"/>
                <w:szCs w:val="24"/>
              </w:rPr>
            </w:pPr>
            <w:r w:rsidRPr="00B81A26">
              <w:rPr>
                <w:iCs/>
                <w:color w:val="000000"/>
                <w:sz w:val="24"/>
                <w:szCs w:val="24"/>
              </w:rPr>
              <w:t>Теория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10DF2" w:rsidRPr="00B81A26" w:rsidRDefault="00510DF2" w:rsidP="00852ECB">
            <w:pPr>
              <w:shd w:val="clear" w:color="auto" w:fill="FFFFFF"/>
              <w:jc w:val="center"/>
              <w:rPr>
                <w:sz w:val="24"/>
                <w:szCs w:val="24"/>
              </w:rPr>
            </w:pPr>
            <w:r w:rsidRPr="00B81A26">
              <w:rPr>
                <w:iCs/>
                <w:color w:val="000000"/>
                <w:sz w:val="24"/>
                <w:szCs w:val="24"/>
              </w:rPr>
              <w:t>Практика</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510DF2" w:rsidRPr="00B81A26" w:rsidRDefault="00510DF2" w:rsidP="00852ECB">
            <w:pPr>
              <w:shd w:val="clear" w:color="auto" w:fill="FFFFFF"/>
              <w:jc w:val="center"/>
              <w:rPr>
                <w:iCs/>
                <w:color w:val="000000"/>
                <w:sz w:val="24"/>
                <w:szCs w:val="24"/>
              </w:rPr>
            </w:pPr>
          </w:p>
        </w:tc>
      </w:tr>
      <w:tr w:rsidR="00510DF2" w:rsidRPr="00B81A26" w:rsidTr="00390BF2">
        <w:trPr>
          <w:trHeight w:val="3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sz w:val="24"/>
                <w:szCs w:val="24"/>
              </w:rPr>
            </w:pPr>
            <w:r w:rsidRPr="00B81A26">
              <w:rPr>
                <w:color w:val="000000"/>
                <w:sz w:val="24"/>
                <w:szCs w:val="24"/>
              </w:rPr>
              <w:t>1.</w:t>
            </w: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sz w:val="24"/>
                <w:szCs w:val="24"/>
              </w:rPr>
            </w:pPr>
            <w:r w:rsidRPr="00B81A26">
              <w:rPr>
                <w:color w:val="000000"/>
                <w:sz w:val="24"/>
                <w:szCs w:val="24"/>
              </w:rPr>
              <w:t xml:space="preserve">Основы знаний. </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852ECB" w:rsidP="00852ECB">
            <w:pPr>
              <w:shd w:val="clear" w:color="auto" w:fill="FFFFFF"/>
              <w:jc w:val="center"/>
              <w:rPr>
                <w:sz w:val="24"/>
                <w:szCs w:val="24"/>
              </w:rPr>
            </w:pPr>
            <w:r w:rsidRPr="00B81A26">
              <w:rPr>
                <w:sz w:val="24"/>
                <w:szCs w:val="24"/>
              </w:rPr>
              <w:t>опрос</w:t>
            </w:r>
          </w:p>
        </w:tc>
      </w:tr>
      <w:tr w:rsidR="00510DF2" w:rsidRPr="00B81A26" w:rsidTr="00390BF2">
        <w:tc>
          <w:tcPr>
            <w:tcW w:w="56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color w:val="000000"/>
                <w:sz w:val="24"/>
                <w:szCs w:val="24"/>
              </w:rPr>
            </w:pPr>
            <w:r w:rsidRPr="00B81A26">
              <w:rPr>
                <w:color w:val="000000"/>
                <w:sz w:val="24"/>
                <w:szCs w:val="24"/>
              </w:rPr>
              <w:t>1.1</w:t>
            </w: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color w:val="000000"/>
                <w:sz w:val="24"/>
                <w:szCs w:val="24"/>
              </w:rPr>
            </w:pPr>
            <w:r w:rsidRPr="00B81A26">
              <w:rPr>
                <w:color w:val="000000"/>
                <w:sz w:val="24"/>
                <w:szCs w:val="24"/>
              </w:rPr>
              <w:t>Техника безопасности.</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sz w:val="24"/>
                <w:szCs w:val="24"/>
              </w:rPr>
            </w:pPr>
            <w:r w:rsidRPr="00B81A26">
              <w:rPr>
                <w:sz w:val="24"/>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sz w:val="24"/>
                <w:szCs w:val="24"/>
              </w:rPr>
            </w:pPr>
            <w:r w:rsidRPr="00B81A26">
              <w:rPr>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852ECB" w:rsidP="00852ECB">
            <w:pPr>
              <w:shd w:val="clear" w:color="auto" w:fill="FFFFFF"/>
              <w:jc w:val="center"/>
              <w:rPr>
                <w:iCs/>
                <w:color w:val="000000"/>
                <w:sz w:val="24"/>
                <w:szCs w:val="24"/>
              </w:rPr>
            </w:pPr>
            <w:r w:rsidRPr="00B81A26">
              <w:rPr>
                <w:iCs/>
                <w:color w:val="000000"/>
                <w:sz w:val="24"/>
                <w:szCs w:val="24"/>
              </w:rPr>
              <w:t>опрос</w:t>
            </w:r>
          </w:p>
        </w:tc>
      </w:tr>
      <w:tr w:rsidR="00510DF2" w:rsidRPr="00B81A26" w:rsidTr="00390BF2">
        <w:trPr>
          <w:trHeight w:val="2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color w:val="000000"/>
                <w:sz w:val="24"/>
                <w:szCs w:val="24"/>
              </w:rPr>
            </w:pPr>
            <w:r w:rsidRPr="00B81A26">
              <w:rPr>
                <w:color w:val="000000"/>
                <w:sz w:val="24"/>
                <w:szCs w:val="24"/>
              </w:rPr>
              <w:lastRenderedPageBreak/>
              <w:t>1.2.</w:t>
            </w:r>
          </w:p>
          <w:p w:rsidR="00510DF2" w:rsidRPr="00B81A26" w:rsidRDefault="00510DF2" w:rsidP="00852ECB">
            <w:pPr>
              <w:shd w:val="clear" w:color="auto" w:fill="FFFFFF"/>
              <w:rPr>
                <w:color w:val="000000"/>
                <w:sz w:val="24"/>
                <w:szCs w:val="24"/>
              </w:rPr>
            </w:pPr>
            <w:r w:rsidRPr="00B81A26">
              <w:rPr>
                <w:color w:val="000000"/>
                <w:sz w:val="24"/>
                <w:szCs w:val="24"/>
              </w:rPr>
              <w:t>1</w:t>
            </w: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color w:val="000000"/>
                <w:sz w:val="24"/>
                <w:szCs w:val="24"/>
              </w:rPr>
            </w:pPr>
            <w:r w:rsidRPr="00B81A26">
              <w:rPr>
                <w:color w:val="000000"/>
                <w:sz w:val="24"/>
                <w:szCs w:val="24"/>
              </w:rPr>
              <w:t>Валеология</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sz w:val="24"/>
                <w:szCs w:val="24"/>
              </w:rPr>
            </w:pPr>
            <w:r w:rsidRPr="00B81A26">
              <w:rPr>
                <w:sz w:val="24"/>
                <w:szCs w:val="24"/>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sz w:val="24"/>
                <w:szCs w:val="24"/>
              </w:rPr>
            </w:pPr>
            <w:r w:rsidRPr="00B81A26">
              <w:rPr>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852ECB" w:rsidP="00852ECB">
            <w:pPr>
              <w:shd w:val="clear" w:color="auto" w:fill="FFFFFF"/>
              <w:jc w:val="center"/>
              <w:rPr>
                <w:sz w:val="24"/>
                <w:szCs w:val="24"/>
              </w:rPr>
            </w:pPr>
            <w:r w:rsidRPr="00B81A26">
              <w:rPr>
                <w:sz w:val="24"/>
                <w:szCs w:val="24"/>
              </w:rPr>
              <w:t>опрос</w:t>
            </w:r>
          </w:p>
        </w:tc>
      </w:tr>
      <w:tr w:rsidR="00510DF2" w:rsidRPr="00B81A26" w:rsidTr="00390BF2">
        <w:tc>
          <w:tcPr>
            <w:tcW w:w="56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sz w:val="24"/>
                <w:szCs w:val="24"/>
              </w:rPr>
            </w:pPr>
            <w:r w:rsidRPr="00B81A26">
              <w:rPr>
                <w:color w:val="000000"/>
                <w:sz w:val="24"/>
                <w:szCs w:val="24"/>
              </w:rPr>
              <w:t>2.</w:t>
            </w: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sz w:val="24"/>
                <w:szCs w:val="24"/>
              </w:rPr>
            </w:pPr>
            <w:r w:rsidRPr="00B81A26">
              <w:rPr>
                <w:color w:val="000000"/>
                <w:sz w:val="24"/>
                <w:szCs w:val="24"/>
              </w:rPr>
              <w:t>Общие развивающие упражнения</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t>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852ECB" w:rsidP="00852ECB">
            <w:pPr>
              <w:shd w:val="clear" w:color="auto" w:fill="FFFFFF"/>
              <w:jc w:val="center"/>
              <w:rPr>
                <w:sz w:val="24"/>
                <w:szCs w:val="24"/>
              </w:rPr>
            </w:pPr>
            <w:r w:rsidRPr="00B81A26">
              <w:rPr>
                <w:sz w:val="24"/>
                <w:szCs w:val="24"/>
              </w:rPr>
              <w:t>наблюдение</w:t>
            </w:r>
          </w:p>
        </w:tc>
      </w:tr>
      <w:tr w:rsidR="00510DF2" w:rsidRPr="00B81A26" w:rsidTr="00390BF2">
        <w:trPr>
          <w:trHeight w:val="2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both"/>
              <w:rPr>
                <w:sz w:val="24"/>
                <w:szCs w:val="24"/>
              </w:rPr>
            </w:pPr>
            <w:r w:rsidRPr="00B81A26">
              <w:rPr>
                <w:sz w:val="24"/>
                <w:szCs w:val="24"/>
              </w:rPr>
              <w:t>3</w:t>
            </w:r>
            <w:r w:rsidR="00FE42A6" w:rsidRPr="00B81A26">
              <w:rPr>
                <w:sz w:val="24"/>
                <w:szCs w:val="24"/>
              </w:rPr>
              <w:t>.</w:t>
            </w: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both"/>
              <w:rPr>
                <w:sz w:val="24"/>
                <w:szCs w:val="24"/>
              </w:rPr>
            </w:pPr>
            <w:r w:rsidRPr="00B81A26">
              <w:rPr>
                <w:bCs/>
                <w:color w:val="000000"/>
                <w:sz w:val="24"/>
                <w:szCs w:val="24"/>
              </w:rPr>
              <w:t>Коррекционная гимнастика</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FE42A6" w:rsidRPr="00B81A26" w:rsidRDefault="00510DF2" w:rsidP="00852ECB">
            <w:pPr>
              <w:shd w:val="clear" w:color="auto" w:fill="FFFFFF"/>
              <w:jc w:val="center"/>
              <w:rPr>
                <w:b/>
                <w:sz w:val="24"/>
                <w:szCs w:val="24"/>
              </w:rPr>
            </w:pPr>
            <w:r w:rsidRPr="00B81A26">
              <w:rPr>
                <w:b/>
                <w:sz w:val="24"/>
                <w:szCs w:val="24"/>
              </w:rPr>
              <w:t>5</w:t>
            </w:r>
            <w:r w:rsidR="00FE42A6" w:rsidRPr="00B81A26">
              <w:rPr>
                <w:b/>
                <w:sz w:val="24"/>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both"/>
              <w:rPr>
                <w:sz w:val="24"/>
                <w:szCs w:val="24"/>
              </w:rPr>
            </w:pPr>
          </w:p>
          <w:p w:rsidR="00FE42A6" w:rsidRPr="00B81A26" w:rsidRDefault="00FE42A6" w:rsidP="00852ECB">
            <w:pPr>
              <w:shd w:val="clear" w:color="auto" w:fill="FFFFFF"/>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E42A6" w:rsidRPr="00B81A26" w:rsidRDefault="00510DF2" w:rsidP="00852ECB">
            <w:pPr>
              <w:shd w:val="clear" w:color="auto" w:fill="FFFFFF"/>
              <w:jc w:val="center"/>
              <w:rPr>
                <w:b/>
                <w:sz w:val="24"/>
                <w:szCs w:val="24"/>
              </w:rPr>
            </w:pPr>
            <w:r w:rsidRPr="00B81A26">
              <w:rPr>
                <w:b/>
                <w:sz w:val="24"/>
                <w:szCs w:val="24"/>
              </w:rPr>
              <w:t>52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852ECB" w:rsidP="00852ECB">
            <w:pPr>
              <w:shd w:val="clear" w:color="auto" w:fill="FFFFFF"/>
              <w:jc w:val="both"/>
              <w:rPr>
                <w:sz w:val="24"/>
                <w:szCs w:val="24"/>
              </w:rPr>
            </w:pPr>
            <w:r w:rsidRPr="00B81A26">
              <w:rPr>
                <w:sz w:val="24"/>
                <w:szCs w:val="24"/>
              </w:rPr>
              <w:t>наблюдение</w:t>
            </w:r>
          </w:p>
        </w:tc>
      </w:tr>
      <w:tr w:rsidR="00510DF2" w:rsidRPr="00B81A26" w:rsidTr="00390BF2">
        <w:tc>
          <w:tcPr>
            <w:tcW w:w="567" w:type="dxa"/>
            <w:tcBorders>
              <w:top w:val="single" w:sz="6" w:space="0" w:color="auto"/>
              <w:left w:val="single" w:sz="4"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sz w:val="24"/>
                <w:szCs w:val="24"/>
              </w:rPr>
            </w:pPr>
            <w:r w:rsidRPr="00B81A26">
              <w:rPr>
                <w:sz w:val="24"/>
                <w:szCs w:val="24"/>
              </w:rPr>
              <w:t>4</w:t>
            </w:r>
            <w:r w:rsidR="00FE42A6" w:rsidRPr="00B81A26">
              <w:rPr>
                <w:sz w:val="24"/>
                <w:szCs w:val="24"/>
              </w:rPr>
              <w:t>.</w:t>
            </w: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sz w:val="24"/>
                <w:szCs w:val="24"/>
              </w:rPr>
            </w:pPr>
            <w:r w:rsidRPr="00B81A26">
              <w:rPr>
                <w:bCs/>
                <w:color w:val="000000"/>
                <w:sz w:val="24"/>
                <w:szCs w:val="24"/>
              </w:rPr>
              <w:t>Упражнения на тренажёрах</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852ECB" w:rsidP="00852ECB">
            <w:pPr>
              <w:shd w:val="clear" w:color="auto" w:fill="FFFFFF"/>
              <w:jc w:val="center"/>
              <w:rPr>
                <w:b/>
                <w:sz w:val="24"/>
                <w:szCs w:val="24"/>
              </w:rPr>
            </w:pPr>
            <w:r w:rsidRPr="00B81A26">
              <w:rPr>
                <w:sz w:val="24"/>
                <w:szCs w:val="24"/>
              </w:rPr>
              <w:t>наблюдение</w:t>
            </w:r>
          </w:p>
        </w:tc>
      </w:tr>
      <w:tr w:rsidR="00510DF2" w:rsidRPr="00B81A26" w:rsidTr="00390BF2">
        <w:tc>
          <w:tcPr>
            <w:tcW w:w="567" w:type="dxa"/>
            <w:tcBorders>
              <w:top w:val="single" w:sz="6" w:space="0" w:color="auto"/>
              <w:left w:val="single" w:sz="4"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sz w:val="24"/>
                <w:szCs w:val="24"/>
              </w:rPr>
            </w:pPr>
            <w:r w:rsidRPr="00B81A26">
              <w:rPr>
                <w:color w:val="000000"/>
                <w:sz w:val="24"/>
                <w:szCs w:val="24"/>
              </w:rPr>
              <w:t>5.</w:t>
            </w: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sz w:val="24"/>
                <w:szCs w:val="24"/>
              </w:rPr>
            </w:pPr>
            <w:r w:rsidRPr="00B81A26">
              <w:rPr>
                <w:sz w:val="24"/>
                <w:szCs w:val="24"/>
              </w:rPr>
              <w:t>Дыхательные упражнения</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852ECB" w:rsidP="00852ECB">
            <w:pPr>
              <w:shd w:val="clear" w:color="auto" w:fill="FFFFFF"/>
              <w:rPr>
                <w:sz w:val="24"/>
                <w:szCs w:val="24"/>
              </w:rPr>
            </w:pPr>
            <w:r w:rsidRPr="00B81A26">
              <w:rPr>
                <w:sz w:val="24"/>
                <w:szCs w:val="24"/>
              </w:rPr>
              <w:t>наблюдение</w:t>
            </w:r>
          </w:p>
        </w:tc>
      </w:tr>
      <w:tr w:rsidR="00510DF2" w:rsidRPr="00B81A26" w:rsidTr="00390BF2">
        <w:tc>
          <w:tcPr>
            <w:tcW w:w="56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sz w:val="24"/>
                <w:szCs w:val="24"/>
              </w:rPr>
            </w:pPr>
            <w:r w:rsidRPr="00B81A26">
              <w:rPr>
                <w:sz w:val="24"/>
                <w:szCs w:val="24"/>
              </w:rPr>
              <w:t>6</w:t>
            </w:r>
            <w:r w:rsidR="00FE42A6" w:rsidRPr="00B81A26">
              <w:rPr>
                <w:sz w:val="24"/>
                <w:szCs w:val="24"/>
              </w:rPr>
              <w:t>.</w:t>
            </w: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rPr>
                <w:sz w:val="24"/>
                <w:szCs w:val="24"/>
              </w:rPr>
            </w:pPr>
            <w:r w:rsidRPr="00B81A26">
              <w:rPr>
                <w:bCs/>
                <w:color w:val="000000"/>
                <w:sz w:val="24"/>
                <w:szCs w:val="24"/>
              </w:rPr>
              <w:t>Мышечная релаксация, растяжка</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t>12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852ECB" w:rsidP="00852ECB">
            <w:pPr>
              <w:shd w:val="clear" w:color="auto" w:fill="FFFFFF"/>
              <w:jc w:val="center"/>
              <w:rPr>
                <w:b/>
                <w:sz w:val="24"/>
                <w:szCs w:val="24"/>
              </w:rPr>
            </w:pPr>
            <w:r w:rsidRPr="00B81A26">
              <w:rPr>
                <w:sz w:val="24"/>
                <w:szCs w:val="24"/>
              </w:rPr>
              <w:t>наблюдение</w:t>
            </w:r>
          </w:p>
        </w:tc>
      </w:tr>
      <w:tr w:rsidR="00510DF2" w:rsidRPr="00B81A26" w:rsidTr="00390BF2">
        <w:tc>
          <w:tcPr>
            <w:tcW w:w="56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rPr>
                <w:sz w:val="24"/>
                <w:szCs w:val="24"/>
              </w:rPr>
            </w:pPr>
            <w:r w:rsidRPr="00B81A26">
              <w:rPr>
                <w:sz w:val="24"/>
                <w:szCs w:val="24"/>
              </w:rPr>
              <w:t>7</w:t>
            </w:r>
            <w:r w:rsidR="00FE42A6" w:rsidRPr="00B81A26">
              <w:rPr>
                <w:sz w:val="24"/>
                <w:szCs w:val="24"/>
              </w:rPr>
              <w:t>.</w:t>
            </w:r>
          </w:p>
          <w:p w:rsidR="00510DF2" w:rsidRPr="00B81A26" w:rsidRDefault="00510DF2" w:rsidP="00852ECB">
            <w:pPr>
              <w:rPr>
                <w:sz w:val="24"/>
                <w:szCs w:val="24"/>
              </w:rPr>
            </w:pP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rPr>
                <w:sz w:val="24"/>
                <w:szCs w:val="24"/>
              </w:rPr>
            </w:pPr>
            <w:r w:rsidRPr="00B81A26">
              <w:rPr>
                <w:sz w:val="24"/>
                <w:szCs w:val="24"/>
              </w:rPr>
              <w:t>Подвижные игры</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jc w:val="center"/>
              <w:rPr>
                <w:b/>
                <w:sz w:val="24"/>
                <w:szCs w:val="24"/>
              </w:rPr>
            </w:pPr>
            <w:r w:rsidRPr="00B81A26">
              <w:rPr>
                <w:b/>
                <w:sz w:val="24"/>
                <w:szCs w:val="24"/>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jc w:val="center"/>
              <w:rPr>
                <w:b/>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jc w:val="center"/>
              <w:rPr>
                <w:b/>
                <w:color w:val="000000"/>
                <w:sz w:val="24"/>
                <w:szCs w:val="24"/>
              </w:rPr>
            </w:pPr>
            <w:r w:rsidRPr="00B81A26">
              <w:rPr>
                <w:b/>
                <w:color w:val="000000"/>
                <w:sz w:val="24"/>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852ECB" w:rsidP="00852ECB">
            <w:pPr>
              <w:rPr>
                <w:sz w:val="24"/>
                <w:szCs w:val="24"/>
              </w:rPr>
            </w:pPr>
            <w:r w:rsidRPr="00B81A26">
              <w:rPr>
                <w:sz w:val="24"/>
                <w:szCs w:val="24"/>
              </w:rPr>
              <w:t>наблюдение</w:t>
            </w:r>
          </w:p>
        </w:tc>
      </w:tr>
      <w:tr w:rsidR="00510DF2" w:rsidRPr="00B81A26" w:rsidTr="00390BF2">
        <w:tc>
          <w:tcPr>
            <w:tcW w:w="56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rPr>
                <w:sz w:val="24"/>
                <w:szCs w:val="24"/>
              </w:rPr>
            </w:pPr>
            <w:r w:rsidRPr="00B81A26">
              <w:rPr>
                <w:sz w:val="24"/>
                <w:szCs w:val="24"/>
              </w:rPr>
              <w:t>8</w:t>
            </w: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rPr>
                <w:sz w:val="24"/>
                <w:szCs w:val="24"/>
              </w:rPr>
            </w:pPr>
            <w:r w:rsidRPr="00B81A26">
              <w:rPr>
                <w:sz w:val="24"/>
                <w:szCs w:val="24"/>
              </w:rPr>
              <w:t>Выполнение контрольных нормативов</w:t>
            </w:r>
            <w:r w:rsidR="00FE42A6" w:rsidRPr="00B81A26">
              <w:rPr>
                <w:sz w:val="24"/>
                <w:szCs w:val="24"/>
              </w:rPr>
              <w:t>.</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jc w:val="center"/>
              <w:rPr>
                <w:b/>
                <w:sz w:val="24"/>
                <w:szCs w:val="24"/>
              </w:rPr>
            </w:pPr>
            <w:r w:rsidRPr="00B81A26">
              <w:rPr>
                <w:b/>
                <w:sz w:val="24"/>
                <w:szCs w:val="24"/>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jc w:val="center"/>
              <w:rPr>
                <w:b/>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jc w:val="center"/>
              <w:rPr>
                <w:b/>
                <w:color w:val="000000"/>
                <w:sz w:val="24"/>
                <w:szCs w:val="24"/>
              </w:rPr>
            </w:pPr>
            <w:r w:rsidRPr="00B81A26">
              <w:rPr>
                <w:b/>
                <w:color w:val="000000"/>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rPr>
                <w:sz w:val="24"/>
                <w:szCs w:val="24"/>
              </w:rPr>
            </w:pPr>
            <w:r w:rsidRPr="00B81A26">
              <w:rPr>
                <w:sz w:val="24"/>
                <w:szCs w:val="24"/>
              </w:rPr>
              <w:t>тестирование</w:t>
            </w:r>
          </w:p>
        </w:tc>
      </w:tr>
      <w:tr w:rsidR="00510DF2" w:rsidRPr="00B81A26" w:rsidTr="00BD1D48">
        <w:tc>
          <w:tcPr>
            <w:tcW w:w="3951" w:type="dxa"/>
            <w:gridSpan w:val="2"/>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color w:val="000000"/>
                <w:sz w:val="24"/>
                <w:szCs w:val="24"/>
              </w:rPr>
              <w:t>Итого:</w:t>
            </w:r>
          </w:p>
        </w:tc>
        <w:tc>
          <w:tcPr>
            <w:tcW w:w="1294"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FE42A6" w:rsidP="00852ECB">
            <w:pPr>
              <w:shd w:val="clear" w:color="auto" w:fill="FFFFFF"/>
              <w:jc w:val="center"/>
              <w:rPr>
                <w:b/>
                <w:sz w:val="24"/>
                <w:szCs w:val="24"/>
              </w:rPr>
            </w:pPr>
            <w:r w:rsidRPr="00B81A26">
              <w:rPr>
                <w:b/>
                <w:sz w:val="24"/>
                <w:szCs w:val="24"/>
              </w:rPr>
              <w:t>108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r w:rsidRPr="00B81A26">
              <w:rPr>
                <w:b/>
                <w:sz w:val="24"/>
                <w:szCs w:val="24"/>
              </w:rPr>
              <w:fldChar w:fldCharType="begin"/>
            </w:r>
            <w:r w:rsidRPr="00B81A26">
              <w:rPr>
                <w:b/>
                <w:sz w:val="24"/>
                <w:szCs w:val="24"/>
              </w:rPr>
              <w:instrText xml:space="preserve"> =SUM(ABOVE) </w:instrText>
            </w:r>
            <w:r w:rsidRPr="00B81A26">
              <w:rPr>
                <w:b/>
                <w:sz w:val="24"/>
                <w:szCs w:val="24"/>
              </w:rPr>
              <w:fldChar w:fldCharType="separate"/>
            </w:r>
            <w:r w:rsidRPr="00B81A26">
              <w:rPr>
                <w:b/>
                <w:noProof/>
                <w:sz w:val="24"/>
                <w:szCs w:val="24"/>
              </w:rPr>
              <w:t>10</w:t>
            </w:r>
            <w:r w:rsidRPr="00B81A26">
              <w:rPr>
                <w:b/>
                <w:sz w:val="24"/>
                <w:szCs w:val="24"/>
              </w:rPr>
              <w:fldChar w:fldCharType="end"/>
            </w:r>
            <w:r w:rsidRPr="00B81A26">
              <w:rPr>
                <w:b/>
                <w:sz w:val="24"/>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10DF2" w:rsidRPr="00B81A26" w:rsidRDefault="00510DF2" w:rsidP="00852ECB">
            <w:pPr>
              <w:shd w:val="clear" w:color="auto" w:fill="FFFFFF"/>
              <w:jc w:val="center"/>
              <w:rPr>
                <w:b/>
                <w:sz w:val="24"/>
                <w:szCs w:val="24"/>
              </w:rPr>
            </w:pPr>
          </w:p>
        </w:tc>
      </w:tr>
    </w:tbl>
    <w:p w:rsidR="001808AA" w:rsidRPr="00B81A26" w:rsidRDefault="001808AA" w:rsidP="00EB5354">
      <w:pPr>
        <w:widowControl/>
        <w:ind w:firstLine="720"/>
        <w:jc w:val="center"/>
        <w:rPr>
          <w:b/>
          <w:sz w:val="24"/>
          <w:szCs w:val="24"/>
        </w:rPr>
      </w:pPr>
    </w:p>
    <w:p w:rsidR="00E57D0C" w:rsidRPr="00B81A26" w:rsidRDefault="0075484A" w:rsidP="00EB5354">
      <w:pPr>
        <w:shd w:val="clear" w:color="auto" w:fill="FFFFFF"/>
        <w:ind w:firstLine="851"/>
        <w:jc w:val="center"/>
        <w:rPr>
          <w:rFonts w:eastAsia="Calibri"/>
          <w:b/>
          <w:sz w:val="24"/>
          <w:szCs w:val="24"/>
          <w:lang w:eastAsia="en-US"/>
        </w:rPr>
      </w:pPr>
      <w:r w:rsidRPr="00B81A26">
        <w:rPr>
          <w:rFonts w:eastAsia="Calibri"/>
          <w:b/>
          <w:sz w:val="24"/>
          <w:szCs w:val="24"/>
          <w:lang w:eastAsia="en-US"/>
        </w:rPr>
        <w:t xml:space="preserve">1.3.2 </w:t>
      </w:r>
      <w:r w:rsidR="00E57D0C" w:rsidRPr="00B81A26">
        <w:rPr>
          <w:rFonts w:eastAsia="Calibri"/>
          <w:b/>
          <w:sz w:val="24"/>
          <w:szCs w:val="24"/>
          <w:lang w:eastAsia="en-US"/>
        </w:rPr>
        <w:t>Содержание учебного плана</w:t>
      </w:r>
    </w:p>
    <w:p w:rsidR="00057B2B" w:rsidRPr="00B81A26" w:rsidRDefault="00E57D0C" w:rsidP="00EB5354">
      <w:pPr>
        <w:shd w:val="clear" w:color="auto" w:fill="FFFFFF"/>
        <w:ind w:firstLine="851"/>
        <w:rPr>
          <w:sz w:val="24"/>
          <w:szCs w:val="24"/>
        </w:rPr>
      </w:pPr>
      <w:r w:rsidRPr="00B81A26">
        <w:rPr>
          <w:b/>
          <w:bCs/>
          <w:color w:val="000000"/>
          <w:sz w:val="24"/>
          <w:szCs w:val="24"/>
        </w:rPr>
        <w:t>Раздел 1. Основы знаний</w:t>
      </w:r>
      <w:r w:rsidR="0087038B" w:rsidRPr="00B81A26">
        <w:rPr>
          <w:b/>
          <w:bCs/>
          <w:color w:val="000000"/>
          <w:sz w:val="24"/>
          <w:szCs w:val="24"/>
        </w:rPr>
        <w:t xml:space="preserve"> (3 часа)</w:t>
      </w:r>
      <w:r w:rsidRPr="00B81A26">
        <w:rPr>
          <w:bCs/>
          <w:color w:val="000000"/>
          <w:sz w:val="24"/>
          <w:szCs w:val="24"/>
        </w:rPr>
        <w:t>.</w:t>
      </w:r>
    </w:p>
    <w:p w:rsidR="00D50E8C" w:rsidRPr="00B81A26" w:rsidRDefault="00D50E8C" w:rsidP="00EB5354">
      <w:pPr>
        <w:shd w:val="clear" w:color="auto" w:fill="FFFFFF"/>
        <w:ind w:firstLine="709"/>
        <w:rPr>
          <w:sz w:val="24"/>
          <w:szCs w:val="24"/>
        </w:rPr>
      </w:pPr>
      <w:r w:rsidRPr="00B81A26">
        <w:rPr>
          <w:color w:val="000000"/>
          <w:sz w:val="24"/>
          <w:szCs w:val="24"/>
        </w:rPr>
        <w:t>1.1</w:t>
      </w:r>
      <w:r w:rsidR="00947CA2" w:rsidRPr="00B81A26">
        <w:rPr>
          <w:color w:val="000000"/>
          <w:sz w:val="24"/>
          <w:szCs w:val="24"/>
        </w:rPr>
        <w:t>.</w:t>
      </w:r>
      <w:r w:rsidRPr="00B81A26">
        <w:rPr>
          <w:color w:val="000000"/>
          <w:sz w:val="24"/>
          <w:szCs w:val="24"/>
        </w:rPr>
        <w:t>Техника безопасности</w:t>
      </w:r>
    </w:p>
    <w:p w:rsidR="00947CA2" w:rsidRPr="00B81A26" w:rsidRDefault="00947CA2" w:rsidP="00EB5354">
      <w:pPr>
        <w:widowControl/>
        <w:shd w:val="clear" w:color="auto" w:fill="FFFFFF"/>
        <w:ind w:firstLine="720"/>
        <w:jc w:val="both"/>
        <w:rPr>
          <w:color w:val="000000"/>
          <w:sz w:val="24"/>
          <w:szCs w:val="24"/>
          <w:u w:val="single"/>
        </w:rPr>
      </w:pPr>
      <w:r w:rsidRPr="00B81A26">
        <w:rPr>
          <w:color w:val="000000"/>
          <w:sz w:val="24"/>
          <w:szCs w:val="24"/>
          <w:u w:val="single"/>
        </w:rPr>
        <w:t>Теория.</w:t>
      </w:r>
      <w:r w:rsidR="00D50E8C" w:rsidRPr="00B81A26">
        <w:rPr>
          <w:color w:val="000000"/>
          <w:sz w:val="24"/>
          <w:szCs w:val="24"/>
          <w:u w:val="single"/>
        </w:rPr>
        <w:t xml:space="preserve"> </w:t>
      </w:r>
    </w:p>
    <w:p w:rsidR="00947CA2" w:rsidRPr="00B81A26" w:rsidRDefault="00947CA2" w:rsidP="00EB5354">
      <w:pPr>
        <w:widowControl/>
        <w:shd w:val="clear" w:color="auto" w:fill="FFFFFF"/>
        <w:ind w:firstLine="720"/>
        <w:jc w:val="both"/>
        <w:rPr>
          <w:i/>
          <w:iCs/>
          <w:color w:val="000000"/>
          <w:sz w:val="24"/>
          <w:szCs w:val="24"/>
        </w:rPr>
      </w:pPr>
      <w:r w:rsidRPr="00B81A26">
        <w:rPr>
          <w:color w:val="000000"/>
          <w:sz w:val="24"/>
          <w:szCs w:val="24"/>
        </w:rPr>
        <w:t xml:space="preserve">Техника безопасности: </w:t>
      </w:r>
      <w:r w:rsidR="00D50E8C" w:rsidRPr="00B81A26">
        <w:rPr>
          <w:color w:val="000000"/>
          <w:sz w:val="24"/>
          <w:szCs w:val="24"/>
        </w:rPr>
        <w:t>Меры предосторожности во время занятий в спортивных залах, со спортивным инвентарём.</w:t>
      </w:r>
      <w:r w:rsidR="00FE42A6" w:rsidRPr="00B81A26">
        <w:rPr>
          <w:i/>
          <w:iCs/>
          <w:color w:val="000000"/>
          <w:sz w:val="24"/>
          <w:szCs w:val="24"/>
        </w:rPr>
        <w:t xml:space="preserve"> </w:t>
      </w:r>
      <w:r w:rsidR="00FE42A6" w:rsidRPr="00B81A26">
        <w:rPr>
          <w:color w:val="000000"/>
          <w:sz w:val="24"/>
          <w:szCs w:val="24"/>
        </w:rPr>
        <w:t>Основные правила поведения при чрезвычайных ситуациях: правила поведения при пожаре, эвакуация. Общие правила соблюдения техники безопасности при занятиях коррекционной гимнастикой.</w:t>
      </w:r>
      <w:r w:rsidRPr="00B81A26">
        <w:rPr>
          <w:color w:val="000000"/>
          <w:sz w:val="24"/>
          <w:szCs w:val="24"/>
        </w:rPr>
        <w:t xml:space="preserve"> Правила п</w:t>
      </w:r>
      <w:r w:rsidR="0087038B" w:rsidRPr="00B81A26">
        <w:rPr>
          <w:color w:val="000000"/>
          <w:sz w:val="24"/>
          <w:szCs w:val="24"/>
        </w:rPr>
        <w:t xml:space="preserve">оведения в каникулярное время. </w:t>
      </w:r>
      <w:r w:rsidRPr="00B81A26">
        <w:rPr>
          <w:color w:val="000000"/>
          <w:sz w:val="24"/>
          <w:szCs w:val="24"/>
        </w:rPr>
        <w:t xml:space="preserve">Правила поведения на улицах города. Знание и соблюдения правил дорожного движения. Правила поведения при ЧС. </w:t>
      </w:r>
      <w:r w:rsidR="00FE42A6" w:rsidRPr="00B81A26">
        <w:rPr>
          <w:color w:val="000000"/>
          <w:sz w:val="24"/>
          <w:szCs w:val="24"/>
        </w:rPr>
        <w:t>Правила пользования спортивным оборудованием и инвентарём.</w:t>
      </w:r>
      <w:r w:rsidRPr="00B81A26">
        <w:rPr>
          <w:color w:val="000000"/>
          <w:sz w:val="24"/>
          <w:szCs w:val="24"/>
        </w:rPr>
        <w:t xml:space="preserve"> </w:t>
      </w:r>
      <w:r w:rsidR="00FE42A6" w:rsidRPr="00B81A26">
        <w:rPr>
          <w:color w:val="000000"/>
          <w:sz w:val="24"/>
          <w:szCs w:val="24"/>
        </w:rPr>
        <w:t>Техника безопасности при работе со спортивным инвентарем.</w:t>
      </w:r>
    </w:p>
    <w:p w:rsidR="00EB3D35" w:rsidRPr="00B81A26" w:rsidRDefault="00D50E8C" w:rsidP="00EB5354">
      <w:pPr>
        <w:widowControl/>
        <w:shd w:val="clear" w:color="auto" w:fill="FFFFFF"/>
        <w:ind w:firstLine="720"/>
        <w:jc w:val="both"/>
        <w:rPr>
          <w:color w:val="000000"/>
          <w:sz w:val="24"/>
          <w:szCs w:val="24"/>
        </w:rPr>
      </w:pPr>
      <w:r w:rsidRPr="00B81A26">
        <w:rPr>
          <w:color w:val="000000"/>
          <w:sz w:val="24"/>
          <w:szCs w:val="24"/>
        </w:rPr>
        <w:t>Гигиенические знания, умения и навыки</w:t>
      </w:r>
      <w:r w:rsidR="00947CA2" w:rsidRPr="00B81A26">
        <w:rPr>
          <w:color w:val="000000"/>
          <w:sz w:val="24"/>
          <w:szCs w:val="24"/>
        </w:rPr>
        <w:t>:</w:t>
      </w:r>
      <w:r w:rsidRPr="00B81A26">
        <w:rPr>
          <w:sz w:val="24"/>
          <w:szCs w:val="24"/>
        </w:rPr>
        <w:t xml:space="preserve"> </w:t>
      </w:r>
      <w:r w:rsidRPr="00B81A26">
        <w:rPr>
          <w:color w:val="000000"/>
          <w:sz w:val="24"/>
          <w:szCs w:val="24"/>
        </w:rPr>
        <w:t>Составление режима дня с учетом спортивных нагрузок. Рациональное, сбалансированное питание.</w:t>
      </w:r>
    </w:p>
    <w:p w:rsidR="00C157D2" w:rsidRPr="00B81A26" w:rsidRDefault="00EB3D35" w:rsidP="00EB5354">
      <w:pPr>
        <w:widowControl/>
        <w:shd w:val="clear" w:color="auto" w:fill="FFFFFF"/>
        <w:tabs>
          <w:tab w:val="left" w:pos="384"/>
        </w:tabs>
        <w:ind w:firstLine="720"/>
        <w:jc w:val="both"/>
        <w:rPr>
          <w:i/>
          <w:iCs/>
          <w:color w:val="000000"/>
          <w:sz w:val="24"/>
          <w:szCs w:val="24"/>
        </w:rPr>
      </w:pPr>
      <w:r w:rsidRPr="00B81A26">
        <w:rPr>
          <w:bCs/>
          <w:color w:val="000000"/>
          <w:sz w:val="24"/>
          <w:szCs w:val="24"/>
        </w:rPr>
        <w:t>1.</w:t>
      </w:r>
      <w:r w:rsidR="00D50E8C" w:rsidRPr="00B81A26">
        <w:rPr>
          <w:bCs/>
          <w:color w:val="000000"/>
          <w:sz w:val="24"/>
          <w:szCs w:val="24"/>
        </w:rPr>
        <w:t>2</w:t>
      </w:r>
      <w:r w:rsidR="00B738E2" w:rsidRPr="00B81A26">
        <w:rPr>
          <w:bCs/>
          <w:color w:val="000000"/>
          <w:sz w:val="24"/>
          <w:szCs w:val="24"/>
        </w:rPr>
        <w:t>.</w:t>
      </w:r>
      <w:r w:rsidR="00947CA2" w:rsidRPr="00B81A26">
        <w:rPr>
          <w:iCs/>
          <w:color w:val="000000"/>
          <w:sz w:val="24"/>
          <w:szCs w:val="24"/>
        </w:rPr>
        <w:t>Валеология.</w:t>
      </w:r>
      <w:r w:rsidRPr="00B81A26">
        <w:rPr>
          <w:i/>
          <w:iCs/>
          <w:color w:val="000000"/>
          <w:sz w:val="24"/>
          <w:szCs w:val="24"/>
        </w:rPr>
        <w:t xml:space="preserve"> </w:t>
      </w:r>
    </w:p>
    <w:p w:rsidR="00C157D2" w:rsidRPr="00B81A26" w:rsidRDefault="00C157D2" w:rsidP="00C157D2">
      <w:pPr>
        <w:widowControl/>
        <w:shd w:val="clear" w:color="auto" w:fill="FFFFFF"/>
        <w:ind w:firstLine="720"/>
        <w:jc w:val="both"/>
        <w:rPr>
          <w:color w:val="000000"/>
          <w:sz w:val="24"/>
          <w:szCs w:val="24"/>
          <w:u w:val="single"/>
        </w:rPr>
      </w:pPr>
      <w:r w:rsidRPr="00B81A26">
        <w:rPr>
          <w:color w:val="000000"/>
          <w:sz w:val="24"/>
          <w:szCs w:val="24"/>
          <w:u w:val="single"/>
        </w:rPr>
        <w:t xml:space="preserve">Теория. </w:t>
      </w:r>
    </w:p>
    <w:p w:rsidR="00EB3D35" w:rsidRPr="00B81A26" w:rsidRDefault="00947CA2" w:rsidP="00EB5354">
      <w:pPr>
        <w:widowControl/>
        <w:shd w:val="clear" w:color="auto" w:fill="FFFFFF"/>
        <w:tabs>
          <w:tab w:val="left" w:pos="384"/>
        </w:tabs>
        <w:ind w:firstLine="720"/>
        <w:jc w:val="both"/>
        <w:rPr>
          <w:sz w:val="24"/>
          <w:szCs w:val="24"/>
        </w:rPr>
      </w:pPr>
      <w:r w:rsidRPr="00B81A26">
        <w:rPr>
          <w:color w:val="000000"/>
          <w:sz w:val="24"/>
          <w:szCs w:val="24"/>
        </w:rPr>
        <w:t>О</w:t>
      </w:r>
      <w:r w:rsidR="00EB3D35" w:rsidRPr="00B81A26">
        <w:rPr>
          <w:color w:val="000000"/>
          <w:sz w:val="24"/>
          <w:szCs w:val="24"/>
        </w:rPr>
        <w:t xml:space="preserve">бщие понятия о нарушении осанки и сколиозе. Значение правильной осанки для гармоничного развития всего организма. </w:t>
      </w:r>
      <w:r w:rsidR="00CB27CA" w:rsidRPr="00B81A26">
        <w:rPr>
          <w:color w:val="000000"/>
          <w:sz w:val="24"/>
          <w:szCs w:val="24"/>
        </w:rPr>
        <w:t>Р</w:t>
      </w:r>
      <w:r w:rsidR="00EB3D35" w:rsidRPr="00B81A26">
        <w:rPr>
          <w:color w:val="000000"/>
          <w:sz w:val="24"/>
          <w:szCs w:val="24"/>
        </w:rPr>
        <w:t>ол</w:t>
      </w:r>
      <w:r w:rsidR="00CB27CA" w:rsidRPr="00B81A26">
        <w:rPr>
          <w:color w:val="000000"/>
          <w:sz w:val="24"/>
          <w:szCs w:val="24"/>
        </w:rPr>
        <w:t>ь</w:t>
      </w:r>
      <w:r w:rsidR="00EB3D35" w:rsidRPr="00B81A26">
        <w:rPr>
          <w:color w:val="000000"/>
          <w:sz w:val="24"/>
          <w:szCs w:val="24"/>
        </w:rPr>
        <w:t xml:space="preserve"> физической культуры и спорта, закаливания и укреплении сохранении здоровья. Понятие о личной гигиене, её роль в сохранении и укреплении здоровья, профилактике инфекционных заболеваний.</w:t>
      </w:r>
    </w:p>
    <w:p w:rsidR="00EB3D35" w:rsidRPr="00B81A26" w:rsidRDefault="00057B2B" w:rsidP="00EB5354">
      <w:pPr>
        <w:widowControl/>
        <w:shd w:val="clear" w:color="auto" w:fill="FFFFFF"/>
        <w:tabs>
          <w:tab w:val="left" w:pos="298"/>
        </w:tabs>
        <w:ind w:firstLine="720"/>
        <w:jc w:val="both"/>
        <w:rPr>
          <w:b/>
          <w:sz w:val="24"/>
          <w:szCs w:val="24"/>
        </w:rPr>
      </w:pPr>
      <w:r w:rsidRPr="00B81A26">
        <w:rPr>
          <w:b/>
          <w:bCs/>
          <w:color w:val="000000"/>
          <w:sz w:val="24"/>
          <w:szCs w:val="24"/>
        </w:rPr>
        <w:t>Раздел 2.</w:t>
      </w:r>
      <w:r w:rsidR="00EB3D35" w:rsidRPr="00B81A26">
        <w:rPr>
          <w:bCs/>
          <w:color w:val="000000"/>
          <w:sz w:val="24"/>
          <w:szCs w:val="24"/>
        </w:rPr>
        <w:t xml:space="preserve"> </w:t>
      </w:r>
      <w:r w:rsidR="00EB3D35" w:rsidRPr="00B81A26">
        <w:rPr>
          <w:b/>
          <w:bCs/>
          <w:color w:val="000000"/>
          <w:sz w:val="24"/>
          <w:szCs w:val="24"/>
        </w:rPr>
        <w:t>Общие развивающие упражнения</w:t>
      </w:r>
      <w:r w:rsidR="0087038B" w:rsidRPr="00B81A26">
        <w:rPr>
          <w:b/>
          <w:bCs/>
          <w:color w:val="000000"/>
          <w:sz w:val="24"/>
          <w:szCs w:val="24"/>
        </w:rPr>
        <w:t xml:space="preserve"> (14 часов).</w:t>
      </w:r>
    </w:p>
    <w:p w:rsidR="00B3273C" w:rsidRPr="00B81A26" w:rsidRDefault="00C157D2" w:rsidP="00EB5354">
      <w:pPr>
        <w:widowControl/>
        <w:shd w:val="clear" w:color="auto" w:fill="FFFFFF"/>
        <w:ind w:firstLine="720"/>
        <w:jc w:val="both"/>
        <w:rPr>
          <w:color w:val="000000"/>
          <w:sz w:val="24"/>
          <w:szCs w:val="24"/>
        </w:rPr>
      </w:pPr>
      <w:r w:rsidRPr="00B81A26">
        <w:rPr>
          <w:color w:val="000000"/>
          <w:sz w:val="24"/>
          <w:szCs w:val="24"/>
          <w:u w:val="single"/>
        </w:rPr>
        <w:t>Практика</w:t>
      </w:r>
      <w:r w:rsidRPr="00B81A26">
        <w:rPr>
          <w:color w:val="000000"/>
          <w:sz w:val="24"/>
          <w:szCs w:val="24"/>
        </w:rPr>
        <w:t xml:space="preserve">. </w:t>
      </w:r>
      <w:r w:rsidR="00EB3D35" w:rsidRPr="00B81A26">
        <w:rPr>
          <w:color w:val="000000"/>
          <w:sz w:val="24"/>
          <w:szCs w:val="24"/>
        </w:rPr>
        <w:t xml:space="preserve">Упражнения на все группы мышц, в движении и на месте; с предметами и без предметов; с элементами хореографии, с использованием станка и гимнастической стенки. </w:t>
      </w:r>
    </w:p>
    <w:p w:rsidR="00EB3D35" w:rsidRPr="00B81A26" w:rsidRDefault="00057B2B" w:rsidP="00EB5354">
      <w:pPr>
        <w:widowControl/>
        <w:shd w:val="clear" w:color="auto" w:fill="FFFFFF"/>
        <w:ind w:firstLine="720"/>
        <w:jc w:val="both"/>
        <w:rPr>
          <w:b/>
          <w:sz w:val="24"/>
          <w:szCs w:val="24"/>
        </w:rPr>
      </w:pPr>
      <w:r w:rsidRPr="00B81A26">
        <w:rPr>
          <w:b/>
          <w:bCs/>
          <w:color w:val="000000"/>
          <w:sz w:val="24"/>
          <w:szCs w:val="24"/>
        </w:rPr>
        <w:t xml:space="preserve">Раздел </w:t>
      </w:r>
      <w:r w:rsidR="00B3273C" w:rsidRPr="00B81A26">
        <w:rPr>
          <w:b/>
          <w:bCs/>
          <w:color w:val="000000"/>
          <w:sz w:val="24"/>
          <w:szCs w:val="24"/>
        </w:rPr>
        <w:t>3</w:t>
      </w:r>
      <w:r w:rsidR="003D134B" w:rsidRPr="00B81A26">
        <w:rPr>
          <w:b/>
          <w:bCs/>
          <w:color w:val="000000"/>
          <w:sz w:val="24"/>
          <w:szCs w:val="24"/>
        </w:rPr>
        <w:t>. Корр</w:t>
      </w:r>
      <w:r w:rsidR="00DD64F0" w:rsidRPr="00B81A26">
        <w:rPr>
          <w:b/>
          <w:bCs/>
          <w:color w:val="000000"/>
          <w:sz w:val="24"/>
          <w:szCs w:val="24"/>
        </w:rPr>
        <w:t>екционная</w:t>
      </w:r>
      <w:r w:rsidR="003D134B" w:rsidRPr="00B81A26">
        <w:rPr>
          <w:b/>
          <w:bCs/>
          <w:color w:val="000000"/>
          <w:sz w:val="24"/>
          <w:szCs w:val="24"/>
        </w:rPr>
        <w:t xml:space="preserve"> гимнастика</w:t>
      </w:r>
      <w:r w:rsidR="0087038B" w:rsidRPr="00B81A26">
        <w:rPr>
          <w:b/>
          <w:bCs/>
          <w:color w:val="000000"/>
          <w:sz w:val="24"/>
          <w:szCs w:val="24"/>
        </w:rPr>
        <w:t xml:space="preserve"> (52 часа)</w:t>
      </w:r>
      <w:r w:rsidR="00EB3D35" w:rsidRPr="00B81A26">
        <w:rPr>
          <w:b/>
          <w:bCs/>
          <w:color w:val="000000"/>
          <w:sz w:val="24"/>
          <w:szCs w:val="24"/>
        </w:rPr>
        <w:t>.</w:t>
      </w:r>
    </w:p>
    <w:p w:rsidR="00EB3D35" w:rsidRPr="00B81A26" w:rsidRDefault="00C157D2" w:rsidP="00EB5354">
      <w:pPr>
        <w:widowControl/>
        <w:shd w:val="clear" w:color="auto" w:fill="FFFFFF"/>
        <w:ind w:firstLine="720"/>
        <w:jc w:val="both"/>
        <w:rPr>
          <w:sz w:val="24"/>
          <w:szCs w:val="24"/>
        </w:rPr>
      </w:pPr>
      <w:r w:rsidRPr="00B81A26">
        <w:rPr>
          <w:color w:val="000000"/>
          <w:sz w:val="24"/>
          <w:szCs w:val="24"/>
          <w:u w:val="single"/>
        </w:rPr>
        <w:t>Практика</w:t>
      </w:r>
      <w:r w:rsidRPr="00B81A26">
        <w:rPr>
          <w:color w:val="000000"/>
          <w:sz w:val="24"/>
          <w:szCs w:val="24"/>
        </w:rPr>
        <w:t xml:space="preserve">. </w:t>
      </w:r>
      <w:r w:rsidR="00EB3D35" w:rsidRPr="00B81A26">
        <w:rPr>
          <w:color w:val="000000"/>
          <w:sz w:val="24"/>
          <w:szCs w:val="24"/>
        </w:rPr>
        <w:t>Ассим</w:t>
      </w:r>
      <w:r w:rsidR="003D134B" w:rsidRPr="00B81A26">
        <w:rPr>
          <w:color w:val="000000"/>
          <w:sz w:val="24"/>
          <w:szCs w:val="24"/>
        </w:rPr>
        <w:t>етричные и симметричные корригир</w:t>
      </w:r>
      <w:r w:rsidR="00EB3D35" w:rsidRPr="00B81A26">
        <w:rPr>
          <w:color w:val="000000"/>
          <w:sz w:val="24"/>
          <w:szCs w:val="24"/>
        </w:rPr>
        <w:t>ующие упражнения в статическом и динамическом режимах из разных исходных положений (стоя, сидя, лёжа, стоя на четвереньках) с использованием предметов и без предметов. Упражнения на укрепление мышц шеи и спины. Упражнения на укрепление мышц груди и живота; упражнения на укрепление мышц задней (передней) поверхности бедер. Деторсионные упражнения для растягивания сокращённых и укрепления растянутых мышц в поясничном и грудном отделах.</w:t>
      </w:r>
    </w:p>
    <w:p w:rsidR="00EB3D35" w:rsidRPr="00B81A26" w:rsidRDefault="00057B2B" w:rsidP="00EB5354">
      <w:pPr>
        <w:widowControl/>
        <w:shd w:val="clear" w:color="auto" w:fill="FFFFFF"/>
        <w:tabs>
          <w:tab w:val="left" w:pos="288"/>
        </w:tabs>
        <w:ind w:firstLine="720"/>
        <w:jc w:val="both"/>
        <w:rPr>
          <w:b/>
          <w:sz w:val="24"/>
          <w:szCs w:val="24"/>
        </w:rPr>
      </w:pPr>
      <w:r w:rsidRPr="00B81A26">
        <w:rPr>
          <w:b/>
          <w:bCs/>
          <w:color w:val="000000"/>
          <w:sz w:val="24"/>
          <w:szCs w:val="24"/>
        </w:rPr>
        <w:t xml:space="preserve">Раздел </w:t>
      </w:r>
      <w:r w:rsidR="00EB3D35" w:rsidRPr="00B81A26">
        <w:rPr>
          <w:b/>
          <w:bCs/>
          <w:color w:val="000000"/>
          <w:sz w:val="24"/>
          <w:szCs w:val="24"/>
        </w:rPr>
        <w:t>4. Упражнения на тренажёрах</w:t>
      </w:r>
      <w:r w:rsidR="0087038B" w:rsidRPr="00B81A26">
        <w:rPr>
          <w:b/>
          <w:bCs/>
          <w:color w:val="000000"/>
          <w:sz w:val="24"/>
          <w:szCs w:val="24"/>
        </w:rPr>
        <w:t xml:space="preserve"> (10 часов).</w:t>
      </w:r>
    </w:p>
    <w:p w:rsidR="00DD64F0" w:rsidRPr="00B81A26" w:rsidRDefault="00C157D2" w:rsidP="00EB5354">
      <w:pPr>
        <w:widowControl/>
        <w:shd w:val="clear" w:color="auto" w:fill="FFFFFF"/>
        <w:ind w:firstLine="720"/>
        <w:jc w:val="both"/>
        <w:rPr>
          <w:sz w:val="24"/>
          <w:szCs w:val="24"/>
        </w:rPr>
      </w:pPr>
      <w:r w:rsidRPr="00B81A26">
        <w:rPr>
          <w:color w:val="000000"/>
          <w:sz w:val="24"/>
          <w:szCs w:val="24"/>
          <w:u w:val="single"/>
        </w:rPr>
        <w:t>Практика</w:t>
      </w:r>
      <w:r w:rsidRPr="00B81A26">
        <w:rPr>
          <w:color w:val="000000"/>
          <w:sz w:val="24"/>
          <w:szCs w:val="24"/>
        </w:rPr>
        <w:t xml:space="preserve">. </w:t>
      </w:r>
      <w:r w:rsidR="00EB3D35" w:rsidRPr="00B81A26">
        <w:rPr>
          <w:color w:val="000000"/>
          <w:sz w:val="24"/>
          <w:szCs w:val="24"/>
        </w:rPr>
        <w:t xml:space="preserve">Упражнения из разных исходных положений с использованием гимнастической стенки и </w:t>
      </w:r>
      <w:r w:rsidR="00947CA2" w:rsidRPr="00B81A26">
        <w:rPr>
          <w:color w:val="000000"/>
          <w:sz w:val="24"/>
          <w:szCs w:val="24"/>
        </w:rPr>
        <w:t>велотренажёра</w:t>
      </w:r>
      <w:r w:rsidR="00EB3D35" w:rsidRPr="00B81A26">
        <w:rPr>
          <w:color w:val="000000"/>
          <w:sz w:val="24"/>
          <w:szCs w:val="24"/>
        </w:rPr>
        <w:t>.</w:t>
      </w:r>
    </w:p>
    <w:p w:rsidR="00EB3D35" w:rsidRPr="00B81A26" w:rsidRDefault="00057B2B" w:rsidP="00EB5354">
      <w:pPr>
        <w:widowControl/>
        <w:shd w:val="clear" w:color="auto" w:fill="FFFFFF"/>
        <w:tabs>
          <w:tab w:val="left" w:pos="288"/>
        </w:tabs>
        <w:ind w:firstLine="720"/>
        <w:jc w:val="both"/>
        <w:rPr>
          <w:b/>
          <w:sz w:val="24"/>
          <w:szCs w:val="24"/>
        </w:rPr>
      </w:pPr>
      <w:r w:rsidRPr="00B81A26">
        <w:rPr>
          <w:b/>
          <w:bCs/>
          <w:color w:val="000000"/>
          <w:sz w:val="24"/>
          <w:szCs w:val="24"/>
        </w:rPr>
        <w:t xml:space="preserve">Раздел </w:t>
      </w:r>
      <w:r w:rsidR="00EB3D35" w:rsidRPr="00B81A26">
        <w:rPr>
          <w:b/>
          <w:bCs/>
          <w:color w:val="000000"/>
          <w:sz w:val="24"/>
          <w:szCs w:val="24"/>
        </w:rPr>
        <w:t xml:space="preserve">5. </w:t>
      </w:r>
      <w:r w:rsidR="0087038B" w:rsidRPr="00B81A26">
        <w:rPr>
          <w:b/>
          <w:bCs/>
          <w:color w:val="000000"/>
          <w:sz w:val="24"/>
          <w:szCs w:val="24"/>
        </w:rPr>
        <w:t>Д</w:t>
      </w:r>
      <w:r w:rsidR="00EB3D35" w:rsidRPr="00B81A26">
        <w:rPr>
          <w:b/>
          <w:bCs/>
          <w:color w:val="000000"/>
          <w:sz w:val="24"/>
          <w:szCs w:val="24"/>
        </w:rPr>
        <w:t>ыхательные</w:t>
      </w:r>
      <w:r w:rsidR="0087038B" w:rsidRPr="00B81A26">
        <w:rPr>
          <w:b/>
          <w:bCs/>
          <w:color w:val="000000"/>
          <w:sz w:val="24"/>
          <w:szCs w:val="24"/>
        </w:rPr>
        <w:t xml:space="preserve"> упражнения (10 часов).</w:t>
      </w:r>
    </w:p>
    <w:p w:rsidR="00EB3D35" w:rsidRPr="00B81A26" w:rsidRDefault="00C157D2" w:rsidP="00EB5354">
      <w:pPr>
        <w:widowControl/>
        <w:shd w:val="clear" w:color="auto" w:fill="FFFFFF"/>
        <w:ind w:firstLine="720"/>
        <w:jc w:val="both"/>
        <w:rPr>
          <w:sz w:val="24"/>
          <w:szCs w:val="24"/>
        </w:rPr>
      </w:pPr>
      <w:r w:rsidRPr="00B81A26">
        <w:rPr>
          <w:color w:val="000000"/>
          <w:sz w:val="24"/>
          <w:szCs w:val="24"/>
          <w:u w:val="single"/>
        </w:rPr>
        <w:t>Практика</w:t>
      </w:r>
      <w:r w:rsidRPr="00B81A26">
        <w:rPr>
          <w:color w:val="000000"/>
          <w:sz w:val="24"/>
          <w:szCs w:val="24"/>
        </w:rPr>
        <w:t xml:space="preserve">. </w:t>
      </w:r>
      <w:r w:rsidR="00EB3D35" w:rsidRPr="00B81A26">
        <w:rPr>
          <w:color w:val="000000"/>
          <w:sz w:val="24"/>
          <w:szCs w:val="24"/>
        </w:rPr>
        <w:t>Дыхательные упражнения в движении и на месте, из разных исходных положений.</w:t>
      </w:r>
    </w:p>
    <w:p w:rsidR="00EB3D35" w:rsidRPr="00B81A26" w:rsidRDefault="00EB3D35" w:rsidP="00EB5354">
      <w:pPr>
        <w:widowControl/>
        <w:shd w:val="clear" w:color="auto" w:fill="FFFFFF"/>
        <w:ind w:firstLine="720"/>
        <w:jc w:val="both"/>
        <w:rPr>
          <w:sz w:val="24"/>
          <w:szCs w:val="24"/>
        </w:rPr>
      </w:pPr>
      <w:r w:rsidRPr="00B81A26">
        <w:rPr>
          <w:color w:val="000000"/>
          <w:sz w:val="24"/>
          <w:szCs w:val="24"/>
        </w:rPr>
        <w:lastRenderedPageBreak/>
        <w:t>Упражнения с задержкой дыхания на вдохе и выдохе. Дыхательные упражнения 1:4, 4:1, 1:1. Диафрагмальное дыхание, дренажное дыхание, попеременное дыхание диафрагмой.</w:t>
      </w:r>
    </w:p>
    <w:p w:rsidR="00EB3D35" w:rsidRPr="00B81A26" w:rsidRDefault="00057B2B" w:rsidP="00EB5354">
      <w:pPr>
        <w:widowControl/>
        <w:shd w:val="clear" w:color="auto" w:fill="FFFFFF"/>
        <w:tabs>
          <w:tab w:val="left" w:pos="288"/>
        </w:tabs>
        <w:ind w:firstLine="720"/>
        <w:jc w:val="both"/>
        <w:rPr>
          <w:b/>
          <w:sz w:val="24"/>
          <w:szCs w:val="24"/>
        </w:rPr>
      </w:pPr>
      <w:r w:rsidRPr="00B81A26">
        <w:rPr>
          <w:b/>
          <w:bCs/>
          <w:color w:val="000000"/>
          <w:sz w:val="24"/>
          <w:szCs w:val="24"/>
        </w:rPr>
        <w:t xml:space="preserve">Раздел </w:t>
      </w:r>
      <w:r w:rsidR="00EB3D35" w:rsidRPr="00B81A26">
        <w:rPr>
          <w:b/>
          <w:bCs/>
          <w:color w:val="000000"/>
          <w:sz w:val="24"/>
          <w:szCs w:val="24"/>
        </w:rPr>
        <w:t>6. Мышечная релаксация, растяжка</w:t>
      </w:r>
      <w:r w:rsidR="00BD1D48" w:rsidRPr="00B81A26">
        <w:rPr>
          <w:b/>
          <w:bCs/>
          <w:color w:val="000000"/>
          <w:sz w:val="24"/>
          <w:szCs w:val="24"/>
        </w:rPr>
        <w:t xml:space="preserve"> (12 часов).</w:t>
      </w:r>
    </w:p>
    <w:p w:rsidR="00EB3D35" w:rsidRPr="00B81A26" w:rsidRDefault="00C157D2" w:rsidP="00EB5354">
      <w:pPr>
        <w:widowControl/>
        <w:shd w:val="clear" w:color="auto" w:fill="FFFFFF"/>
        <w:ind w:firstLine="720"/>
        <w:jc w:val="both"/>
        <w:rPr>
          <w:sz w:val="24"/>
          <w:szCs w:val="24"/>
        </w:rPr>
      </w:pPr>
      <w:r w:rsidRPr="00B81A26">
        <w:rPr>
          <w:color w:val="000000"/>
          <w:sz w:val="24"/>
          <w:szCs w:val="24"/>
          <w:u w:val="single"/>
        </w:rPr>
        <w:t>Практика</w:t>
      </w:r>
      <w:r w:rsidRPr="00B81A26">
        <w:rPr>
          <w:color w:val="000000"/>
          <w:sz w:val="24"/>
          <w:szCs w:val="24"/>
        </w:rPr>
        <w:t xml:space="preserve">. </w:t>
      </w:r>
      <w:r w:rsidR="00EB3D35" w:rsidRPr="00B81A26">
        <w:rPr>
          <w:color w:val="000000"/>
          <w:sz w:val="24"/>
          <w:szCs w:val="24"/>
        </w:rPr>
        <w:t>Ауто - пост- изометрическая релаксация. Упражнения для расслабления (элементы медитации) с использованием функциональной музыки. Упражнения на растягивание мышц головы и шеи; мышц плечевого пояса; мышц верхних конечностей; мышц туловища; мышц нижних конечностей.</w:t>
      </w:r>
    </w:p>
    <w:p w:rsidR="00EB3D35" w:rsidRPr="00B81A26" w:rsidRDefault="00057B2B" w:rsidP="00EB5354">
      <w:pPr>
        <w:widowControl/>
        <w:shd w:val="clear" w:color="auto" w:fill="FFFFFF"/>
        <w:tabs>
          <w:tab w:val="left" w:pos="288"/>
        </w:tabs>
        <w:ind w:firstLine="720"/>
        <w:jc w:val="both"/>
        <w:rPr>
          <w:b/>
          <w:sz w:val="24"/>
          <w:szCs w:val="24"/>
        </w:rPr>
      </w:pPr>
      <w:r w:rsidRPr="00B81A26">
        <w:rPr>
          <w:b/>
          <w:bCs/>
          <w:color w:val="000000"/>
          <w:sz w:val="24"/>
          <w:szCs w:val="24"/>
        </w:rPr>
        <w:t xml:space="preserve">Раздел </w:t>
      </w:r>
      <w:r w:rsidR="00EB3D35" w:rsidRPr="00B81A26">
        <w:rPr>
          <w:b/>
          <w:bCs/>
          <w:color w:val="000000"/>
          <w:sz w:val="24"/>
          <w:szCs w:val="24"/>
        </w:rPr>
        <w:t>7. Подвижные игры</w:t>
      </w:r>
      <w:r w:rsidR="00BD1D48" w:rsidRPr="00B81A26">
        <w:rPr>
          <w:b/>
          <w:bCs/>
          <w:color w:val="000000"/>
          <w:sz w:val="24"/>
          <w:szCs w:val="24"/>
        </w:rPr>
        <w:t xml:space="preserve"> (4 часа).</w:t>
      </w:r>
    </w:p>
    <w:p w:rsidR="00EB3D35" w:rsidRPr="00B81A26" w:rsidRDefault="00C157D2" w:rsidP="00EB5354">
      <w:pPr>
        <w:widowControl/>
        <w:shd w:val="clear" w:color="auto" w:fill="FFFFFF"/>
        <w:ind w:firstLine="720"/>
        <w:jc w:val="both"/>
        <w:rPr>
          <w:sz w:val="24"/>
          <w:szCs w:val="24"/>
        </w:rPr>
      </w:pPr>
      <w:r w:rsidRPr="00B81A26">
        <w:rPr>
          <w:color w:val="000000"/>
          <w:sz w:val="24"/>
          <w:szCs w:val="24"/>
          <w:u w:val="single"/>
        </w:rPr>
        <w:t>Практика</w:t>
      </w:r>
      <w:r w:rsidRPr="00B81A26">
        <w:rPr>
          <w:color w:val="000000"/>
          <w:sz w:val="24"/>
          <w:szCs w:val="24"/>
        </w:rPr>
        <w:t xml:space="preserve">. </w:t>
      </w:r>
      <w:r w:rsidR="00EB3D35" w:rsidRPr="00B81A26">
        <w:rPr>
          <w:color w:val="000000"/>
          <w:sz w:val="24"/>
          <w:szCs w:val="24"/>
        </w:rPr>
        <w:t>Игры на внимание с использованием предметов и без предметов, малой подвижности, игры на месте, проводимые из и.п.- сидя, полулёжа, стоя.</w:t>
      </w:r>
    </w:p>
    <w:p w:rsidR="00947CA2" w:rsidRPr="00B81A26" w:rsidRDefault="00057B2B" w:rsidP="00EB5354">
      <w:pPr>
        <w:widowControl/>
        <w:shd w:val="clear" w:color="auto" w:fill="FFFFFF"/>
        <w:ind w:firstLine="720"/>
        <w:jc w:val="both"/>
        <w:rPr>
          <w:b/>
          <w:sz w:val="24"/>
          <w:szCs w:val="24"/>
        </w:rPr>
      </w:pPr>
      <w:r w:rsidRPr="00B81A26">
        <w:rPr>
          <w:b/>
          <w:sz w:val="24"/>
          <w:szCs w:val="24"/>
        </w:rPr>
        <w:t xml:space="preserve">Раздел </w:t>
      </w:r>
      <w:r w:rsidR="00D50E8C" w:rsidRPr="00B81A26">
        <w:rPr>
          <w:b/>
          <w:sz w:val="24"/>
          <w:szCs w:val="24"/>
        </w:rPr>
        <w:t>8.Выполнение контрольных нормативов</w:t>
      </w:r>
      <w:r w:rsidR="00BD1D48" w:rsidRPr="00B81A26">
        <w:rPr>
          <w:b/>
          <w:sz w:val="24"/>
          <w:szCs w:val="24"/>
        </w:rPr>
        <w:t xml:space="preserve"> (3 часа).</w:t>
      </w:r>
    </w:p>
    <w:p w:rsidR="00D50E8C" w:rsidRPr="00B81A26" w:rsidRDefault="00C157D2" w:rsidP="00C157D2">
      <w:pPr>
        <w:widowControl/>
        <w:shd w:val="clear" w:color="auto" w:fill="FFFFFF"/>
        <w:ind w:firstLine="720"/>
        <w:jc w:val="both"/>
        <w:rPr>
          <w:sz w:val="24"/>
          <w:szCs w:val="24"/>
        </w:rPr>
      </w:pPr>
      <w:r w:rsidRPr="00B81A26">
        <w:rPr>
          <w:color w:val="000000"/>
          <w:sz w:val="24"/>
          <w:szCs w:val="24"/>
          <w:u w:val="single"/>
        </w:rPr>
        <w:t>Практика</w:t>
      </w:r>
      <w:r w:rsidRPr="00B81A26">
        <w:rPr>
          <w:color w:val="000000"/>
          <w:sz w:val="24"/>
          <w:szCs w:val="24"/>
        </w:rPr>
        <w:t xml:space="preserve">. </w:t>
      </w:r>
      <w:r w:rsidR="00D50E8C" w:rsidRPr="00B81A26">
        <w:rPr>
          <w:sz w:val="24"/>
          <w:szCs w:val="24"/>
        </w:rPr>
        <w:t xml:space="preserve">Тестирование </w:t>
      </w:r>
      <w:r w:rsidRPr="00B81A26">
        <w:rPr>
          <w:sz w:val="24"/>
          <w:szCs w:val="24"/>
        </w:rPr>
        <w:t>(</w:t>
      </w:r>
      <w:r w:rsidR="00D50E8C" w:rsidRPr="00B81A26">
        <w:rPr>
          <w:sz w:val="24"/>
          <w:szCs w:val="24"/>
        </w:rPr>
        <w:t xml:space="preserve">проводится 3 раза за учебный год </w:t>
      </w:r>
      <w:r w:rsidRPr="00B81A26">
        <w:rPr>
          <w:sz w:val="24"/>
          <w:szCs w:val="24"/>
        </w:rPr>
        <w:t xml:space="preserve"> – в сентябре</w:t>
      </w:r>
      <w:r w:rsidR="00D50E8C" w:rsidRPr="00B81A26">
        <w:rPr>
          <w:sz w:val="24"/>
          <w:szCs w:val="24"/>
        </w:rPr>
        <w:t>, январ</w:t>
      </w:r>
      <w:r w:rsidRPr="00B81A26">
        <w:rPr>
          <w:sz w:val="24"/>
          <w:szCs w:val="24"/>
        </w:rPr>
        <w:t>е</w:t>
      </w:r>
      <w:r w:rsidR="00D50E8C" w:rsidRPr="00B81A26">
        <w:rPr>
          <w:sz w:val="24"/>
          <w:szCs w:val="24"/>
        </w:rPr>
        <w:t>, ма</w:t>
      </w:r>
      <w:r w:rsidRPr="00B81A26">
        <w:rPr>
          <w:sz w:val="24"/>
          <w:szCs w:val="24"/>
        </w:rPr>
        <w:t>е</w:t>
      </w:r>
      <w:r w:rsidR="00D50E8C" w:rsidRPr="00B81A26">
        <w:rPr>
          <w:sz w:val="24"/>
          <w:szCs w:val="24"/>
        </w:rPr>
        <w:t>).</w:t>
      </w:r>
    </w:p>
    <w:p w:rsidR="00390BF2" w:rsidRPr="00B81A26" w:rsidRDefault="00390BF2" w:rsidP="00B81A26">
      <w:pPr>
        <w:widowControl/>
        <w:shd w:val="clear" w:color="auto" w:fill="FFFFFF"/>
        <w:jc w:val="both"/>
        <w:rPr>
          <w:b/>
          <w:sz w:val="24"/>
          <w:szCs w:val="24"/>
        </w:rPr>
      </w:pPr>
    </w:p>
    <w:p w:rsidR="00947CA2" w:rsidRPr="00B81A26" w:rsidRDefault="0075484A" w:rsidP="00EB5354">
      <w:pPr>
        <w:widowControl/>
        <w:shd w:val="clear" w:color="auto" w:fill="FFFFFF"/>
        <w:ind w:firstLine="720"/>
        <w:jc w:val="both"/>
        <w:rPr>
          <w:b/>
          <w:sz w:val="24"/>
          <w:szCs w:val="24"/>
        </w:rPr>
      </w:pPr>
      <w:r w:rsidRPr="00B81A26">
        <w:rPr>
          <w:b/>
          <w:sz w:val="24"/>
          <w:szCs w:val="24"/>
        </w:rPr>
        <w:t xml:space="preserve">1.3.3 </w:t>
      </w:r>
      <w:r w:rsidR="00947CA2" w:rsidRPr="00B81A26">
        <w:rPr>
          <w:b/>
          <w:sz w:val="24"/>
          <w:szCs w:val="24"/>
        </w:rPr>
        <w:t>Планируемые результаты</w:t>
      </w:r>
      <w:r w:rsidRPr="00B81A26">
        <w:rPr>
          <w:b/>
          <w:sz w:val="24"/>
          <w:szCs w:val="24"/>
        </w:rPr>
        <w:t xml:space="preserve"> </w:t>
      </w:r>
    </w:p>
    <w:p w:rsidR="00947CA2" w:rsidRPr="00B81A26" w:rsidRDefault="00947CA2" w:rsidP="00C157D2">
      <w:pPr>
        <w:shd w:val="clear" w:color="auto" w:fill="FFFFFF"/>
        <w:ind w:firstLine="709"/>
        <w:jc w:val="both"/>
        <w:rPr>
          <w:rFonts w:eastAsia="Calibri"/>
          <w:b/>
          <w:sz w:val="24"/>
          <w:szCs w:val="24"/>
          <w:lang w:eastAsia="en-US"/>
        </w:rPr>
      </w:pPr>
      <w:r w:rsidRPr="00B81A26">
        <w:rPr>
          <w:rFonts w:eastAsia="Calibri"/>
          <w:sz w:val="24"/>
          <w:szCs w:val="24"/>
          <w:u w:val="single"/>
          <w:lang w:eastAsia="en-US"/>
        </w:rPr>
        <w:t>Предметные результаты</w:t>
      </w:r>
      <w:r w:rsidRPr="00B81A26">
        <w:rPr>
          <w:rFonts w:eastAsia="Calibri"/>
          <w:b/>
          <w:sz w:val="24"/>
          <w:szCs w:val="24"/>
          <w:lang w:eastAsia="en-US"/>
        </w:rPr>
        <w:t xml:space="preserve">. </w:t>
      </w:r>
    </w:p>
    <w:p w:rsidR="00947CA2" w:rsidRPr="00B81A26" w:rsidRDefault="00947CA2" w:rsidP="00EB5354">
      <w:pPr>
        <w:shd w:val="clear" w:color="auto" w:fill="FFFFFF"/>
        <w:ind w:firstLine="709"/>
        <w:jc w:val="both"/>
        <w:rPr>
          <w:sz w:val="24"/>
          <w:szCs w:val="24"/>
        </w:rPr>
      </w:pPr>
      <w:r w:rsidRPr="00B81A26">
        <w:rPr>
          <w:color w:val="000000"/>
          <w:sz w:val="24"/>
          <w:szCs w:val="24"/>
        </w:rPr>
        <w:t xml:space="preserve">Знать правила поведения при занятиях, </w:t>
      </w:r>
      <w:r w:rsidR="005A227B" w:rsidRPr="00B81A26">
        <w:rPr>
          <w:color w:val="000000"/>
          <w:sz w:val="24"/>
          <w:szCs w:val="24"/>
        </w:rPr>
        <w:t xml:space="preserve">основы рационального, сбалансированного питания, </w:t>
      </w:r>
      <w:r w:rsidRPr="00B81A26">
        <w:rPr>
          <w:color w:val="000000"/>
          <w:sz w:val="24"/>
          <w:szCs w:val="24"/>
        </w:rPr>
        <w:t>применять в повседневной жизни принципы здорового образа жизни.</w:t>
      </w:r>
    </w:p>
    <w:p w:rsidR="00947CA2" w:rsidRPr="00B81A26" w:rsidRDefault="00947CA2" w:rsidP="00EB5354">
      <w:pPr>
        <w:shd w:val="clear" w:color="auto" w:fill="FFFFFF"/>
        <w:tabs>
          <w:tab w:val="left" w:pos="994"/>
        </w:tabs>
        <w:ind w:firstLine="709"/>
        <w:rPr>
          <w:color w:val="000000"/>
          <w:sz w:val="24"/>
          <w:szCs w:val="24"/>
        </w:rPr>
      </w:pPr>
      <w:r w:rsidRPr="00B81A26">
        <w:rPr>
          <w:color w:val="000000"/>
          <w:sz w:val="24"/>
          <w:szCs w:val="24"/>
        </w:rPr>
        <w:t>Уметь составлять режим дня</w:t>
      </w:r>
      <w:r w:rsidR="005A227B" w:rsidRPr="00B81A26">
        <w:rPr>
          <w:color w:val="000000"/>
          <w:sz w:val="24"/>
          <w:szCs w:val="24"/>
        </w:rPr>
        <w:t>, с</w:t>
      </w:r>
      <w:r w:rsidRPr="00B81A26">
        <w:rPr>
          <w:color w:val="000000"/>
          <w:sz w:val="24"/>
          <w:szCs w:val="24"/>
        </w:rPr>
        <w:t>облюдать гигиену тела и одежды.</w:t>
      </w:r>
    </w:p>
    <w:p w:rsidR="00947CA2" w:rsidRPr="00B81A26" w:rsidRDefault="00947CA2" w:rsidP="00EB5354">
      <w:pPr>
        <w:shd w:val="clear" w:color="auto" w:fill="FFFFFF"/>
        <w:tabs>
          <w:tab w:val="left" w:pos="994"/>
        </w:tabs>
        <w:ind w:firstLine="709"/>
        <w:rPr>
          <w:color w:val="000000"/>
          <w:sz w:val="24"/>
          <w:szCs w:val="24"/>
          <w:u w:val="single"/>
        </w:rPr>
      </w:pPr>
      <w:r w:rsidRPr="00B81A26">
        <w:rPr>
          <w:color w:val="000000"/>
          <w:sz w:val="24"/>
          <w:szCs w:val="24"/>
          <w:u w:val="single"/>
        </w:rPr>
        <w:t xml:space="preserve">Личностные результаты. </w:t>
      </w:r>
    </w:p>
    <w:p w:rsidR="00947CA2" w:rsidRPr="00B81A26" w:rsidRDefault="00947CA2" w:rsidP="00EB5354">
      <w:pPr>
        <w:shd w:val="clear" w:color="auto" w:fill="FFFFFF"/>
        <w:tabs>
          <w:tab w:val="left" w:pos="994"/>
        </w:tabs>
        <w:ind w:firstLine="709"/>
        <w:rPr>
          <w:color w:val="000000"/>
          <w:sz w:val="24"/>
          <w:szCs w:val="24"/>
        </w:rPr>
      </w:pPr>
      <w:r w:rsidRPr="00B81A26">
        <w:rPr>
          <w:color w:val="000000"/>
          <w:sz w:val="24"/>
          <w:szCs w:val="24"/>
        </w:rPr>
        <w:t>- Мотивационно-ценностные</w:t>
      </w:r>
      <w:r w:rsidR="00C157D2" w:rsidRPr="00B81A26">
        <w:rPr>
          <w:color w:val="000000"/>
          <w:sz w:val="24"/>
          <w:szCs w:val="24"/>
        </w:rPr>
        <w:t xml:space="preserve"> (</w:t>
      </w:r>
      <w:r w:rsidRPr="00B81A26">
        <w:rPr>
          <w:color w:val="000000"/>
          <w:sz w:val="24"/>
          <w:szCs w:val="24"/>
        </w:rPr>
        <w:t>потребность в самореализации, самосовершенствовании)</w:t>
      </w:r>
      <w:r w:rsidR="00BD1D48" w:rsidRPr="00B81A26">
        <w:rPr>
          <w:color w:val="000000"/>
          <w:sz w:val="24"/>
          <w:szCs w:val="24"/>
        </w:rPr>
        <w:t>;</w:t>
      </w:r>
    </w:p>
    <w:p w:rsidR="00947CA2" w:rsidRPr="00B81A26" w:rsidRDefault="00947CA2" w:rsidP="00EB5354">
      <w:pPr>
        <w:shd w:val="clear" w:color="auto" w:fill="FFFFFF"/>
        <w:tabs>
          <w:tab w:val="left" w:pos="994"/>
        </w:tabs>
        <w:ind w:firstLine="709"/>
        <w:rPr>
          <w:color w:val="000000"/>
          <w:sz w:val="24"/>
          <w:szCs w:val="24"/>
        </w:rPr>
      </w:pPr>
      <w:r w:rsidRPr="00B81A26">
        <w:rPr>
          <w:color w:val="000000"/>
          <w:sz w:val="24"/>
          <w:szCs w:val="24"/>
        </w:rPr>
        <w:t>- Операциональные (развитие мышечной памяти, умение пользоваться и вла</w:t>
      </w:r>
      <w:r w:rsidR="00BD1D48" w:rsidRPr="00B81A26">
        <w:rPr>
          <w:color w:val="000000"/>
          <w:sz w:val="24"/>
          <w:szCs w:val="24"/>
        </w:rPr>
        <w:t>деть спортивным инвентарём);</w:t>
      </w:r>
    </w:p>
    <w:p w:rsidR="00947CA2" w:rsidRPr="00B81A26" w:rsidRDefault="00947CA2" w:rsidP="00EB5354">
      <w:pPr>
        <w:shd w:val="clear" w:color="auto" w:fill="FFFFFF"/>
        <w:tabs>
          <w:tab w:val="left" w:pos="994"/>
        </w:tabs>
        <w:ind w:firstLine="709"/>
        <w:rPr>
          <w:color w:val="000000"/>
          <w:sz w:val="24"/>
          <w:szCs w:val="24"/>
        </w:rPr>
      </w:pPr>
      <w:r w:rsidRPr="00B81A26">
        <w:rPr>
          <w:color w:val="000000"/>
          <w:sz w:val="24"/>
          <w:szCs w:val="24"/>
        </w:rPr>
        <w:t>- Эмоциона</w:t>
      </w:r>
      <w:r w:rsidR="00C157D2" w:rsidRPr="00B81A26">
        <w:rPr>
          <w:color w:val="000000"/>
          <w:sz w:val="24"/>
          <w:szCs w:val="24"/>
        </w:rPr>
        <w:t>льно-волевые (</w:t>
      </w:r>
      <w:r w:rsidRPr="00B81A26">
        <w:rPr>
          <w:color w:val="000000"/>
          <w:sz w:val="24"/>
          <w:szCs w:val="24"/>
        </w:rPr>
        <w:t>развитие положительной самооценки, развитие во</w:t>
      </w:r>
      <w:r w:rsidR="00BD1D48" w:rsidRPr="00B81A26">
        <w:rPr>
          <w:color w:val="000000"/>
          <w:sz w:val="24"/>
          <w:szCs w:val="24"/>
        </w:rPr>
        <w:t>левых качеств);</w:t>
      </w:r>
    </w:p>
    <w:p w:rsidR="00947CA2" w:rsidRPr="00B81A26" w:rsidRDefault="00947CA2" w:rsidP="00EB5354">
      <w:pPr>
        <w:shd w:val="clear" w:color="auto" w:fill="FFFFFF"/>
        <w:tabs>
          <w:tab w:val="left" w:pos="994"/>
        </w:tabs>
        <w:ind w:firstLine="709"/>
        <w:rPr>
          <w:color w:val="000000"/>
          <w:sz w:val="24"/>
          <w:szCs w:val="24"/>
        </w:rPr>
      </w:pPr>
      <w:r w:rsidRPr="00B81A26">
        <w:rPr>
          <w:color w:val="000000"/>
          <w:sz w:val="24"/>
          <w:szCs w:val="24"/>
          <w:u w:val="single"/>
        </w:rPr>
        <w:t>Метапредметные результаты</w:t>
      </w:r>
      <w:r w:rsidRPr="00B81A26">
        <w:rPr>
          <w:color w:val="000000"/>
          <w:sz w:val="24"/>
          <w:szCs w:val="24"/>
        </w:rPr>
        <w:t>:</w:t>
      </w:r>
    </w:p>
    <w:p w:rsidR="00947CA2" w:rsidRPr="00B81A26" w:rsidRDefault="00BD1D48" w:rsidP="00EB5354">
      <w:pPr>
        <w:widowControl/>
        <w:shd w:val="clear" w:color="auto" w:fill="FFFFFF"/>
        <w:tabs>
          <w:tab w:val="left" w:pos="993"/>
        </w:tabs>
        <w:ind w:firstLine="709"/>
        <w:jc w:val="both"/>
        <w:rPr>
          <w:color w:val="000000"/>
          <w:sz w:val="24"/>
          <w:szCs w:val="24"/>
        </w:rPr>
      </w:pPr>
      <w:r w:rsidRPr="00B81A26">
        <w:rPr>
          <w:color w:val="000000"/>
          <w:sz w:val="24"/>
          <w:szCs w:val="24"/>
        </w:rPr>
        <w:t xml:space="preserve">- </w:t>
      </w:r>
      <w:r w:rsidR="00947CA2" w:rsidRPr="00B81A26">
        <w:rPr>
          <w:color w:val="000000"/>
          <w:sz w:val="24"/>
          <w:szCs w:val="24"/>
        </w:rPr>
        <w:t xml:space="preserve">знать и применять правила личной гигиены, уметь заботиться о собственном здоровье, личной безопасности; </w:t>
      </w:r>
    </w:p>
    <w:p w:rsidR="00947CA2" w:rsidRPr="00B81A26" w:rsidRDefault="00BD1D48" w:rsidP="00EB5354">
      <w:pPr>
        <w:widowControl/>
        <w:shd w:val="clear" w:color="auto" w:fill="FFFFFF"/>
        <w:tabs>
          <w:tab w:val="left" w:pos="993"/>
        </w:tabs>
        <w:ind w:firstLine="709"/>
        <w:jc w:val="both"/>
        <w:rPr>
          <w:b/>
          <w:bCs/>
          <w:color w:val="000000"/>
          <w:sz w:val="24"/>
          <w:szCs w:val="24"/>
        </w:rPr>
      </w:pPr>
      <w:r w:rsidRPr="00B81A26">
        <w:rPr>
          <w:color w:val="000000"/>
          <w:sz w:val="24"/>
          <w:szCs w:val="24"/>
        </w:rPr>
        <w:t xml:space="preserve">- </w:t>
      </w:r>
      <w:r w:rsidR="00947CA2" w:rsidRPr="00B81A26">
        <w:rPr>
          <w:color w:val="000000"/>
          <w:sz w:val="24"/>
          <w:szCs w:val="24"/>
        </w:rPr>
        <w:t>иметь физическую подготовку, стойко сформированные навыки и потребность в правильной осанке.</w:t>
      </w:r>
    </w:p>
    <w:p w:rsidR="00C157D2" w:rsidRPr="00B81A26" w:rsidRDefault="00C157D2" w:rsidP="00C157D2">
      <w:pPr>
        <w:shd w:val="clear" w:color="auto" w:fill="FFFFFF"/>
        <w:ind w:left="567"/>
        <w:jc w:val="both"/>
        <w:rPr>
          <w:sz w:val="24"/>
          <w:szCs w:val="24"/>
          <w:u w:val="single"/>
        </w:rPr>
      </w:pPr>
      <w:r w:rsidRPr="00B81A26">
        <w:rPr>
          <w:sz w:val="24"/>
          <w:szCs w:val="24"/>
          <w:u w:val="single"/>
        </w:rPr>
        <w:t>Способы проверки:</w:t>
      </w:r>
    </w:p>
    <w:p w:rsidR="00C157D2" w:rsidRPr="00B81A26" w:rsidRDefault="00C157D2" w:rsidP="00C157D2">
      <w:pPr>
        <w:shd w:val="clear" w:color="auto" w:fill="FFFFFF"/>
        <w:ind w:left="567"/>
        <w:jc w:val="both"/>
        <w:rPr>
          <w:sz w:val="24"/>
          <w:szCs w:val="24"/>
        </w:rPr>
      </w:pPr>
      <w:r w:rsidRPr="00B81A26">
        <w:rPr>
          <w:sz w:val="24"/>
          <w:szCs w:val="24"/>
        </w:rPr>
        <w:t>- устный опрос,</w:t>
      </w:r>
    </w:p>
    <w:p w:rsidR="00F119B6" w:rsidRPr="00B81A26" w:rsidRDefault="00F119B6" w:rsidP="00C157D2">
      <w:pPr>
        <w:shd w:val="clear" w:color="auto" w:fill="FFFFFF"/>
        <w:ind w:left="567"/>
        <w:jc w:val="both"/>
        <w:rPr>
          <w:sz w:val="24"/>
          <w:szCs w:val="24"/>
        </w:rPr>
      </w:pPr>
      <w:r w:rsidRPr="00B81A26">
        <w:rPr>
          <w:sz w:val="24"/>
          <w:szCs w:val="24"/>
        </w:rPr>
        <w:t>- наблюдение,</w:t>
      </w:r>
    </w:p>
    <w:p w:rsidR="00C157D2" w:rsidRPr="00B81A26" w:rsidRDefault="00C157D2" w:rsidP="00C157D2">
      <w:pPr>
        <w:shd w:val="clear" w:color="auto" w:fill="FFFFFF"/>
        <w:ind w:left="567"/>
        <w:jc w:val="both"/>
        <w:rPr>
          <w:sz w:val="24"/>
          <w:szCs w:val="24"/>
        </w:rPr>
      </w:pPr>
      <w:r w:rsidRPr="00B81A26">
        <w:rPr>
          <w:sz w:val="24"/>
          <w:szCs w:val="24"/>
        </w:rPr>
        <w:t xml:space="preserve">- </w:t>
      </w:r>
      <w:r w:rsidR="006554C7" w:rsidRPr="00B81A26">
        <w:rPr>
          <w:sz w:val="24"/>
          <w:szCs w:val="24"/>
        </w:rPr>
        <w:t xml:space="preserve">контроль правильности </w:t>
      </w:r>
      <w:r w:rsidRPr="00B81A26">
        <w:rPr>
          <w:sz w:val="24"/>
          <w:szCs w:val="24"/>
        </w:rPr>
        <w:t>выполнени</w:t>
      </w:r>
      <w:r w:rsidR="006554C7" w:rsidRPr="00B81A26">
        <w:rPr>
          <w:sz w:val="24"/>
          <w:szCs w:val="24"/>
        </w:rPr>
        <w:t>я</w:t>
      </w:r>
      <w:r w:rsidRPr="00B81A26">
        <w:rPr>
          <w:sz w:val="24"/>
          <w:szCs w:val="24"/>
        </w:rPr>
        <w:t xml:space="preserve"> </w:t>
      </w:r>
      <w:r w:rsidR="006554C7" w:rsidRPr="00B81A26">
        <w:rPr>
          <w:sz w:val="24"/>
          <w:szCs w:val="24"/>
        </w:rPr>
        <w:t>физических упражнений</w:t>
      </w:r>
      <w:r w:rsidRPr="00B81A26">
        <w:rPr>
          <w:sz w:val="24"/>
          <w:szCs w:val="24"/>
        </w:rPr>
        <w:t xml:space="preserve">. </w:t>
      </w:r>
    </w:p>
    <w:p w:rsidR="00C157D2" w:rsidRPr="00B81A26" w:rsidRDefault="00C157D2" w:rsidP="00C157D2">
      <w:pPr>
        <w:shd w:val="clear" w:color="auto" w:fill="FFFFFF"/>
        <w:ind w:left="567"/>
        <w:jc w:val="both"/>
        <w:rPr>
          <w:sz w:val="24"/>
          <w:szCs w:val="24"/>
        </w:rPr>
      </w:pPr>
    </w:p>
    <w:p w:rsidR="00C157D2" w:rsidRPr="00B81A26" w:rsidRDefault="00C157D2" w:rsidP="00C157D2">
      <w:pPr>
        <w:shd w:val="clear" w:color="auto" w:fill="FFFFFF"/>
        <w:ind w:left="567"/>
        <w:jc w:val="both"/>
        <w:rPr>
          <w:sz w:val="24"/>
          <w:szCs w:val="24"/>
        </w:rPr>
      </w:pPr>
      <w:r w:rsidRPr="00B81A26">
        <w:rPr>
          <w:sz w:val="24"/>
          <w:szCs w:val="24"/>
        </w:rPr>
        <w:t>Формы контроля и подведения итогов реализации программы</w:t>
      </w:r>
    </w:p>
    <w:p w:rsidR="00C157D2" w:rsidRPr="00B81A26" w:rsidRDefault="00C157D2" w:rsidP="00C157D2">
      <w:pPr>
        <w:shd w:val="clear" w:color="auto" w:fill="FFFFFF"/>
        <w:ind w:left="567"/>
        <w:jc w:val="both"/>
        <w:rPr>
          <w:sz w:val="24"/>
          <w:szCs w:val="24"/>
        </w:rPr>
      </w:pPr>
      <w:r w:rsidRPr="00B81A26">
        <w:rPr>
          <w:sz w:val="24"/>
          <w:szCs w:val="24"/>
        </w:rPr>
        <w:t>- устный опрос,</w:t>
      </w:r>
    </w:p>
    <w:p w:rsidR="008E7E9E" w:rsidRPr="00B81A26" w:rsidRDefault="006554C7" w:rsidP="008E7E9E">
      <w:pPr>
        <w:shd w:val="clear" w:color="auto" w:fill="FFFFFF"/>
        <w:ind w:left="567"/>
        <w:jc w:val="both"/>
        <w:rPr>
          <w:sz w:val="24"/>
          <w:szCs w:val="24"/>
        </w:rPr>
      </w:pPr>
      <w:r w:rsidRPr="00B81A26">
        <w:rPr>
          <w:sz w:val="24"/>
          <w:szCs w:val="24"/>
        </w:rPr>
        <w:t>- наблюдение,</w:t>
      </w:r>
    </w:p>
    <w:p w:rsidR="00C157D2" w:rsidRPr="00B81A26" w:rsidRDefault="00F95C97" w:rsidP="00C157D2">
      <w:pPr>
        <w:shd w:val="clear" w:color="auto" w:fill="FFFFFF"/>
        <w:ind w:left="567"/>
        <w:jc w:val="both"/>
        <w:rPr>
          <w:sz w:val="24"/>
          <w:szCs w:val="24"/>
        </w:rPr>
      </w:pPr>
      <w:r w:rsidRPr="00B81A26">
        <w:rPr>
          <w:sz w:val="24"/>
          <w:szCs w:val="24"/>
        </w:rPr>
        <w:t>- тестирование физиологических показателей.</w:t>
      </w:r>
    </w:p>
    <w:p w:rsidR="00BD1D48" w:rsidRPr="00B81A26" w:rsidRDefault="00BD1D48" w:rsidP="00EB5354">
      <w:pPr>
        <w:shd w:val="clear" w:color="auto" w:fill="FFFFFF"/>
        <w:spacing w:line="276" w:lineRule="auto"/>
        <w:ind w:firstLine="709"/>
        <w:rPr>
          <w:b/>
          <w:sz w:val="24"/>
          <w:szCs w:val="24"/>
        </w:rPr>
      </w:pPr>
    </w:p>
    <w:p w:rsidR="00BD1D48" w:rsidRDefault="00BD1D48" w:rsidP="00B81A26">
      <w:pPr>
        <w:shd w:val="clear" w:color="auto" w:fill="FFFFFF"/>
        <w:spacing w:line="276" w:lineRule="auto"/>
        <w:rPr>
          <w:b/>
          <w:sz w:val="24"/>
          <w:szCs w:val="24"/>
        </w:rPr>
      </w:pPr>
    </w:p>
    <w:p w:rsidR="00B81A26" w:rsidRPr="00B81A26" w:rsidRDefault="00B81A26" w:rsidP="00B81A26">
      <w:pPr>
        <w:shd w:val="clear" w:color="auto" w:fill="FFFFFF"/>
        <w:spacing w:line="276" w:lineRule="auto"/>
        <w:rPr>
          <w:b/>
          <w:sz w:val="24"/>
          <w:szCs w:val="24"/>
        </w:rPr>
      </w:pPr>
    </w:p>
    <w:p w:rsidR="00BD1D48" w:rsidRDefault="00BD1D48" w:rsidP="00EB5354">
      <w:pPr>
        <w:shd w:val="clear" w:color="auto" w:fill="FFFFFF"/>
        <w:spacing w:line="276" w:lineRule="auto"/>
        <w:ind w:firstLine="851"/>
        <w:rPr>
          <w:b/>
          <w:sz w:val="24"/>
          <w:szCs w:val="24"/>
        </w:rPr>
      </w:pPr>
    </w:p>
    <w:p w:rsidR="00B81A26" w:rsidRDefault="00B81A26" w:rsidP="00EB5354">
      <w:pPr>
        <w:shd w:val="clear" w:color="auto" w:fill="FFFFFF"/>
        <w:spacing w:line="276" w:lineRule="auto"/>
        <w:ind w:firstLine="851"/>
        <w:rPr>
          <w:b/>
          <w:sz w:val="24"/>
          <w:szCs w:val="24"/>
        </w:rPr>
      </w:pPr>
    </w:p>
    <w:p w:rsidR="00B81A26" w:rsidRDefault="00B81A26" w:rsidP="00EB5354">
      <w:pPr>
        <w:shd w:val="clear" w:color="auto" w:fill="FFFFFF"/>
        <w:spacing w:line="276" w:lineRule="auto"/>
        <w:ind w:firstLine="851"/>
        <w:rPr>
          <w:b/>
          <w:sz w:val="24"/>
          <w:szCs w:val="24"/>
        </w:rPr>
      </w:pPr>
    </w:p>
    <w:p w:rsidR="00B81A26" w:rsidRDefault="00B81A26" w:rsidP="00EB5354">
      <w:pPr>
        <w:shd w:val="clear" w:color="auto" w:fill="FFFFFF"/>
        <w:spacing w:line="276" w:lineRule="auto"/>
        <w:ind w:firstLine="851"/>
        <w:rPr>
          <w:b/>
          <w:sz w:val="24"/>
          <w:szCs w:val="24"/>
        </w:rPr>
      </w:pPr>
    </w:p>
    <w:p w:rsidR="00B81A26" w:rsidRDefault="00B81A26" w:rsidP="00EB5354">
      <w:pPr>
        <w:shd w:val="clear" w:color="auto" w:fill="FFFFFF"/>
        <w:spacing w:line="276" w:lineRule="auto"/>
        <w:ind w:firstLine="851"/>
        <w:rPr>
          <w:b/>
          <w:sz w:val="24"/>
          <w:szCs w:val="24"/>
        </w:rPr>
      </w:pPr>
    </w:p>
    <w:p w:rsidR="00B81A26" w:rsidRDefault="00B81A26" w:rsidP="00EB5354">
      <w:pPr>
        <w:shd w:val="clear" w:color="auto" w:fill="FFFFFF"/>
        <w:spacing w:line="276" w:lineRule="auto"/>
        <w:ind w:firstLine="851"/>
        <w:rPr>
          <w:b/>
          <w:sz w:val="24"/>
          <w:szCs w:val="24"/>
        </w:rPr>
      </w:pPr>
    </w:p>
    <w:p w:rsidR="00B81A26" w:rsidRDefault="00B81A26" w:rsidP="00EB5354">
      <w:pPr>
        <w:shd w:val="clear" w:color="auto" w:fill="FFFFFF"/>
        <w:spacing w:line="276" w:lineRule="auto"/>
        <w:ind w:firstLine="851"/>
        <w:rPr>
          <w:b/>
          <w:sz w:val="24"/>
          <w:szCs w:val="24"/>
        </w:rPr>
      </w:pPr>
    </w:p>
    <w:p w:rsidR="00B81A26" w:rsidRDefault="00B81A26" w:rsidP="00EB5354">
      <w:pPr>
        <w:shd w:val="clear" w:color="auto" w:fill="FFFFFF"/>
        <w:spacing w:line="276" w:lineRule="auto"/>
        <w:ind w:firstLine="851"/>
        <w:rPr>
          <w:b/>
          <w:sz w:val="24"/>
          <w:szCs w:val="24"/>
        </w:rPr>
      </w:pPr>
    </w:p>
    <w:p w:rsidR="00B81A26" w:rsidRDefault="00B81A26" w:rsidP="00EB5354">
      <w:pPr>
        <w:shd w:val="clear" w:color="auto" w:fill="FFFFFF"/>
        <w:spacing w:line="276" w:lineRule="auto"/>
        <w:ind w:firstLine="851"/>
        <w:rPr>
          <w:b/>
          <w:sz w:val="24"/>
          <w:szCs w:val="24"/>
        </w:rPr>
      </w:pPr>
    </w:p>
    <w:p w:rsidR="00B81A26" w:rsidRPr="00B81A26" w:rsidRDefault="00B81A26" w:rsidP="00EB5354">
      <w:pPr>
        <w:shd w:val="clear" w:color="auto" w:fill="FFFFFF"/>
        <w:spacing w:line="276" w:lineRule="auto"/>
        <w:ind w:firstLine="851"/>
        <w:rPr>
          <w:b/>
          <w:sz w:val="24"/>
          <w:szCs w:val="24"/>
        </w:rPr>
      </w:pPr>
    </w:p>
    <w:p w:rsidR="00F119B6" w:rsidRPr="00B81A26" w:rsidRDefault="00F119B6" w:rsidP="00CA467E">
      <w:pPr>
        <w:tabs>
          <w:tab w:val="left" w:pos="13325"/>
        </w:tabs>
        <w:jc w:val="center"/>
        <w:rPr>
          <w:b/>
          <w:sz w:val="24"/>
          <w:szCs w:val="24"/>
        </w:rPr>
      </w:pPr>
      <w:r w:rsidRPr="00B81A26">
        <w:rPr>
          <w:b/>
          <w:sz w:val="24"/>
          <w:szCs w:val="24"/>
        </w:rPr>
        <w:t>Раздел 2.</w:t>
      </w:r>
    </w:p>
    <w:p w:rsidR="00F119B6" w:rsidRPr="00B81A26" w:rsidRDefault="00F119B6" w:rsidP="00CA467E">
      <w:pPr>
        <w:tabs>
          <w:tab w:val="left" w:pos="13325"/>
        </w:tabs>
        <w:jc w:val="center"/>
        <w:rPr>
          <w:b/>
          <w:sz w:val="24"/>
          <w:szCs w:val="24"/>
        </w:rPr>
      </w:pPr>
      <w:r w:rsidRPr="00B81A26">
        <w:rPr>
          <w:b/>
          <w:sz w:val="24"/>
          <w:szCs w:val="24"/>
        </w:rPr>
        <w:t>КОМПЛЕКС ОРГАНИЗАЦИОННО-ПЕДАГОГИЧЕСКИХ УСЛОВИЙ, ВКЛЮЧАЮЩИЙ ФОРМЫ АТТЕСТАЦИИ</w:t>
      </w:r>
    </w:p>
    <w:p w:rsidR="00F119B6" w:rsidRPr="00B81A26" w:rsidRDefault="00F119B6" w:rsidP="00F119B6">
      <w:pPr>
        <w:tabs>
          <w:tab w:val="left" w:pos="13325"/>
        </w:tabs>
        <w:spacing w:line="360" w:lineRule="auto"/>
        <w:ind w:firstLine="567"/>
        <w:jc w:val="both"/>
        <w:rPr>
          <w:b/>
          <w:sz w:val="24"/>
          <w:szCs w:val="24"/>
        </w:rPr>
      </w:pPr>
    </w:p>
    <w:p w:rsidR="00F119B6" w:rsidRPr="00B81A26" w:rsidRDefault="0075484A" w:rsidP="00F119B6">
      <w:pPr>
        <w:tabs>
          <w:tab w:val="left" w:pos="13325"/>
        </w:tabs>
        <w:ind w:right="423"/>
        <w:jc w:val="center"/>
        <w:rPr>
          <w:b/>
          <w:sz w:val="24"/>
          <w:szCs w:val="24"/>
        </w:rPr>
      </w:pPr>
      <w:r w:rsidRPr="00B81A26">
        <w:rPr>
          <w:b/>
          <w:sz w:val="24"/>
          <w:szCs w:val="24"/>
        </w:rPr>
        <w:t xml:space="preserve">2.1 </w:t>
      </w:r>
      <w:r w:rsidR="00F119B6" w:rsidRPr="00B81A26">
        <w:rPr>
          <w:b/>
          <w:sz w:val="24"/>
          <w:szCs w:val="24"/>
        </w:rPr>
        <w:t>Календарный учебный график</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120"/>
        <w:gridCol w:w="3544"/>
        <w:gridCol w:w="850"/>
        <w:gridCol w:w="992"/>
        <w:gridCol w:w="1276"/>
        <w:gridCol w:w="992"/>
        <w:gridCol w:w="1134"/>
      </w:tblGrid>
      <w:tr w:rsidR="00FB63B7" w:rsidRPr="00B81A26" w:rsidTr="00901DB3">
        <w:tc>
          <w:tcPr>
            <w:tcW w:w="10490" w:type="dxa"/>
            <w:gridSpan w:val="8"/>
            <w:tcBorders>
              <w:top w:val="single" w:sz="4" w:space="0" w:color="auto"/>
              <w:left w:val="single" w:sz="4" w:space="0" w:color="auto"/>
              <w:bottom w:val="single" w:sz="4" w:space="0" w:color="auto"/>
              <w:right w:val="single" w:sz="4" w:space="0" w:color="auto"/>
            </w:tcBorders>
            <w:hideMark/>
          </w:tcPr>
          <w:p w:rsidR="00FB63B7" w:rsidRPr="00B81A26" w:rsidRDefault="00FB63B7" w:rsidP="00602177">
            <w:pPr>
              <w:jc w:val="center"/>
              <w:rPr>
                <w:sz w:val="24"/>
                <w:szCs w:val="24"/>
              </w:rPr>
            </w:pPr>
            <w:r w:rsidRPr="00B81A26">
              <w:rPr>
                <w:sz w:val="24"/>
                <w:szCs w:val="24"/>
              </w:rPr>
              <w:t>Год обучения: с 01 сентября 202</w:t>
            </w:r>
            <w:r w:rsidR="007D0B46" w:rsidRPr="00B81A26">
              <w:rPr>
                <w:sz w:val="24"/>
                <w:szCs w:val="24"/>
              </w:rPr>
              <w:t>4</w:t>
            </w:r>
            <w:r w:rsidRPr="00B81A26">
              <w:rPr>
                <w:sz w:val="24"/>
                <w:szCs w:val="24"/>
              </w:rPr>
              <w:t xml:space="preserve"> по 25.05.202</w:t>
            </w:r>
            <w:r w:rsidR="007D0B46" w:rsidRPr="00B81A26">
              <w:rPr>
                <w:sz w:val="24"/>
                <w:szCs w:val="24"/>
              </w:rPr>
              <w:t>5</w:t>
            </w:r>
          </w:p>
        </w:tc>
      </w:tr>
      <w:tr w:rsidR="00FB63B7" w:rsidRPr="00B81A26" w:rsidTr="00901DB3">
        <w:tc>
          <w:tcPr>
            <w:tcW w:w="10490" w:type="dxa"/>
            <w:gridSpan w:val="8"/>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 xml:space="preserve">Всего 36 учебных недель.  </w:t>
            </w:r>
          </w:p>
          <w:p w:rsidR="00FB63B7" w:rsidRPr="00B81A26" w:rsidRDefault="00FB63B7" w:rsidP="00FB63B7">
            <w:pPr>
              <w:jc w:val="center"/>
              <w:rPr>
                <w:sz w:val="24"/>
                <w:szCs w:val="24"/>
              </w:rPr>
            </w:pPr>
            <w:r w:rsidRPr="00B81A26">
              <w:rPr>
                <w:sz w:val="24"/>
                <w:szCs w:val="24"/>
              </w:rPr>
              <w:t>Всего 108 часов по программе.</w:t>
            </w:r>
          </w:p>
        </w:tc>
      </w:tr>
      <w:tr w:rsidR="00FB63B7" w:rsidRPr="00B81A26" w:rsidTr="00901DB3">
        <w:trPr>
          <w:trHeight w:val="1050"/>
        </w:trPr>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Дата</w:t>
            </w: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 xml:space="preserve">Тема занятия </w:t>
            </w:r>
          </w:p>
          <w:p w:rsidR="00FB63B7" w:rsidRPr="00B81A26" w:rsidRDefault="00FB63B7" w:rsidP="00901DB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Кол-во часов</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Время прове-дения занятий</w:t>
            </w: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Форма</w:t>
            </w:r>
          </w:p>
          <w:p w:rsidR="00FB63B7" w:rsidRPr="00B81A26" w:rsidRDefault="00FB63B7" w:rsidP="00901DB3">
            <w:pPr>
              <w:ind w:right="-108"/>
              <w:rPr>
                <w:sz w:val="24"/>
                <w:szCs w:val="24"/>
              </w:rPr>
            </w:pPr>
            <w:r w:rsidRPr="00B81A26">
              <w:rPr>
                <w:sz w:val="24"/>
                <w:szCs w:val="24"/>
              </w:rPr>
              <w:t>занятия</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Место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right="-101"/>
              <w:rPr>
                <w:sz w:val="24"/>
                <w:szCs w:val="24"/>
              </w:rPr>
            </w:pPr>
            <w:r w:rsidRPr="00B81A26">
              <w:rPr>
                <w:sz w:val="24"/>
                <w:szCs w:val="24"/>
              </w:rPr>
              <w:t>Форма контро-ля</w:t>
            </w:r>
          </w:p>
        </w:tc>
      </w:tr>
      <w:tr w:rsidR="00FB63B7" w:rsidRPr="00B81A26" w:rsidTr="00901DB3">
        <w:trPr>
          <w:trHeight w:val="1050"/>
        </w:trPr>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rPr>
                <w:sz w:val="24"/>
                <w:szCs w:val="24"/>
              </w:rPr>
            </w:pPr>
            <w:r w:rsidRPr="00B81A26">
              <w:rPr>
                <w:sz w:val="24"/>
                <w:szCs w:val="24"/>
              </w:rPr>
              <w:t xml:space="preserve">Мышечное тестирование </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Лекция, беседа</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rPr>
                <w:sz w:val="24"/>
                <w:szCs w:val="24"/>
              </w:rPr>
            </w:pPr>
            <w:r w:rsidRPr="00B81A26">
              <w:rPr>
                <w:sz w:val="24"/>
                <w:szCs w:val="24"/>
              </w:rPr>
              <w:t>Опрос,</w:t>
            </w:r>
          </w:p>
          <w:p w:rsidR="00FB63B7" w:rsidRPr="00B81A26" w:rsidRDefault="00FB63B7" w:rsidP="00901DB3">
            <w:pPr>
              <w:rPr>
                <w:sz w:val="24"/>
                <w:szCs w:val="24"/>
              </w:rPr>
            </w:pPr>
            <w:r w:rsidRPr="00B81A26">
              <w:rPr>
                <w:sz w:val="24"/>
                <w:szCs w:val="24"/>
              </w:rPr>
              <w:t>Тестирование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2</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rPr>
                <w:sz w:val="24"/>
                <w:szCs w:val="24"/>
              </w:rPr>
            </w:pPr>
            <w:r w:rsidRPr="00B81A26">
              <w:rPr>
                <w:sz w:val="24"/>
                <w:szCs w:val="24"/>
              </w:rPr>
              <w:t>Техника безопасности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Лекция, беседа</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Опрос</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3</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rPr>
                <w:sz w:val="24"/>
                <w:szCs w:val="24"/>
              </w:rPr>
            </w:pPr>
            <w:r w:rsidRPr="00B81A26">
              <w:rPr>
                <w:sz w:val="24"/>
                <w:szCs w:val="24"/>
              </w:rPr>
              <w:t>Валеология -наука о здоровье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Лекция,</w:t>
            </w:r>
          </w:p>
          <w:p w:rsidR="00FB63B7" w:rsidRPr="00B81A26" w:rsidRDefault="00FB63B7" w:rsidP="00901DB3">
            <w:pPr>
              <w:rPr>
                <w:sz w:val="24"/>
                <w:szCs w:val="24"/>
              </w:rPr>
            </w:pPr>
            <w:r w:rsidRPr="00B81A26">
              <w:rP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Опрос, тестирование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4</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общеразвивающих упражнений без предметов.</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5</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комплексу общеразвивающих упражнений без предметов.</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6</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без предметов.</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b/>
                <w:sz w:val="24"/>
                <w:szCs w:val="24"/>
              </w:rPr>
            </w:pPr>
            <w:r w:rsidRPr="00B81A26">
              <w:rPr>
                <w:b/>
                <w:sz w:val="24"/>
                <w:szCs w:val="24"/>
              </w:rPr>
              <w:t>7</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комплекса корригирующих упражнений без предметов.</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8</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упражнениям в расслаблении.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9</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дыхательным упражнениям</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10</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элементам постизометрической релаксации, для мышц спины.</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11</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 xml:space="preserve">Обучение комплексу общеразвивающих упражнений </w:t>
            </w:r>
            <w:r w:rsidRPr="00B81A26">
              <w:rPr>
                <w:sz w:val="24"/>
                <w:szCs w:val="24"/>
              </w:rPr>
              <w:lastRenderedPageBreak/>
              <w:t>с малыми мячами</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lastRenderedPageBreak/>
              <w:t>12</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комплекса   общеразвивающих упражнений  с малыми мячами.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13</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со скакалками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14</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дыхательным упражнениям, в исходном положении на спине.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15</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упражнениям в расслаблении, в исходном положении на спине.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16</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малыми мячами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17</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комплекса корригирующих упражнений с малыми мячами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18</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со скакалками, для мышц верхних конечностей.</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19</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дыхательным упражнениям, в исходном положении на животе.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20</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дыхательным упражнениям, в исходном положении на животе.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21</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общеразвивающих упражнений со скакалками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22</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отягощениями.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23</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комплекса корригирующих упражнений с отягощениями.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24</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дыхательным упражнениям, в сочетании с движением верхних конечностей.</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25</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 xml:space="preserve">Обучение игре малой подвижности «Охотники и </w:t>
            </w:r>
            <w:r w:rsidRPr="00B81A26">
              <w:rPr>
                <w:sz w:val="24"/>
                <w:szCs w:val="24"/>
              </w:rPr>
              <w:lastRenderedPageBreak/>
              <w:t>утки»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lastRenderedPageBreak/>
              <w:t>26</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мячами среднего размера.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27</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комплекса корригирующих упражнений с мячами среднего размера.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28</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диафрагмальному дыханию.</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29</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общеразвивающих упражнений с гимнастическими палками.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30</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без предметов.</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31</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со скакалками.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32</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растяжке мышц нижних конечностей.</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33</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растяжки мышц нижних конечностей.</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34</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со скакалками, для укрепления мышц спины.</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35</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смешанному дыханию.</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36</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на шведской стенке.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37</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мячами, в парах.</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38</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упражнениям в расслаблении.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39</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общеразвивающих упражнений малыми обручами.</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40</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комплекса общеразвивающих упражнений малыми обручами.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lastRenderedPageBreak/>
              <w:t>41</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со скакалками, для укрепления мышц брюшного пресса.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42</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на гимнастической скамейке.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43</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малыми мячами, с элементами художественной гимнастики.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44</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художественной гимнастики, для мышц брюшного пресса, с мячами.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45</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художественной гимнастики, для мышц брюшного пресса, с мячами.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46</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художественной гимнастики, для мышц верхних конечностей, с мячами.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47</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художественной гимнастики, для мышц верхних конечностей, с мячами.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48</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в исходном положении лёжа на правом, левом боку.</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49</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художественной гимнастики, для мышц нижних конечностей, с мячами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50</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малыми мячами.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51</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 xml:space="preserve">Обучение  комплексу корригирующих упражнений, с </w:t>
            </w:r>
            <w:r w:rsidRPr="00B81A26">
              <w:rPr>
                <w:sz w:val="24"/>
                <w:szCs w:val="24"/>
              </w:rPr>
              <w:lastRenderedPageBreak/>
              <w:t>элементами пилатес, для мышц брюшного пресса.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lastRenderedPageBreak/>
              <w:t>52</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без предметов в исходном положении лёжа на спине.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53</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элементам постизометрической релаксации для мышц, в исходном положении на спине.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54</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Мышечное  тестирование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Лекция, беседа</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Опрос, тестирование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55</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игре малой подвижности « День-ночь»</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56</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без предметов, лёжа на животе.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rPr>
          <w:trHeight w:val="1363"/>
        </w:trPr>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57</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пилатеса, для мышц спины.</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58</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элементам аутогенной тренировки.</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59</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элементов аутогенной тренировки.</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60</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пилатеса, для мышц верхних конечностей.</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61</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rPr>
                <w:sz w:val="24"/>
                <w:szCs w:val="24"/>
              </w:rPr>
            </w:pPr>
            <w:r w:rsidRPr="00B81A26">
              <w:rPr>
                <w:sz w:val="24"/>
                <w:szCs w:val="24"/>
              </w:rPr>
              <w:t xml:space="preserve">Обучение элементам постизометрической релаксации. </w:t>
            </w:r>
          </w:p>
          <w:p w:rsidR="00FB63B7" w:rsidRPr="00B81A26" w:rsidRDefault="00FB63B7" w:rsidP="00901DB3">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62</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rPr>
                <w:sz w:val="24"/>
                <w:szCs w:val="24"/>
              </w:rPr>
            </w:pPr>
            <w:r w:rsidRPr="00B81A26">
              <w:rPr>
                <w:sz w:val="24"/>
                <w:szCs w:val="24"/>
              </w:rPr>
              <w:t>Повторение элементов постизометрической релаксации.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63</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без с малыми мячами в  различных исходных положениях</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64</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упражнений на шведской стенке, в пассивном висе.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lastRenderedPageBreak/>
              <w:t>65</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пилатеса, для мышц нижних конечностей.</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66</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общеразвивающих упражнений с большими мячами.</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67</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комплекса общеразвивающих упражнений с большими мячами.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68</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хатха-йоги, для мышц брюшного пресса.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69</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без предметов.</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70</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хатха-йоги, для мышц спины.</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71</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со скакалками в различных исходных положениях</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72</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хатха-йоги, для мышц верхнего плечевого пояса.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73</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упражнений на шведской стенке.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74</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игре малой подвижности «Белые медведи»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75</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хатха-йоги, для мышц  нижних конечностей</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76</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отягощениями  в различных исходных положениях</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77</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 xml:space="preserve">Обучение  комплексу </w:t>
            </w:r>
            <w:r w:rsidRPr="00B81A26">
              <w:rPr>
                <w:sz w:val="24"/>
                <w:szCs w:val="24"/>
              </w:rPr>
              <w:lastRenderedPageBreak/>
              <w:t>упражнений на шведской стенке, для укрепления мышц свода стоп.</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 xml:space="preserve">Освоение </w:t>
            </w:r>
            <w:r w:rsidRPr="00B81A26">
              <w:rPr>
                <w:sz w:val="24"/>
                <w:szCs w:val="24"/>
              </w:rPr>
              <w:lastRenderedPageBreak/>
              <w:t>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lastRenderedPageBreak/>
              <w:t>Игро-</w:t>
            </w:r>
            <w:r w:rsidRPr="00B81A26">
              <w:rPr>
                <w:sz w:val="24"/>
                <w:szCs w:val="24"/>
              </w:rPr>
              <w:lastRenderedPageBreak/>
              <w:t>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lastRenderedPageBreak/>
              <w:t>Наблю</w:t>
            </w:r>
            <w:r w:rsidRPr="00B81A26">
              <w:rPr>
                <w:sz w:val="24"/>
                <w:szCs w:val="24"/>
              </w:rPr>
              <w:lastRenderedPageBreak/>
              <w:t>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lastRenderedPageBreak/>
              <w:t>78</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стрейчинга, для мышц брюшного пресса.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79</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гантелями в различных исходных положениях</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80</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упражнений на шведской стенке, в полувисе.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81</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малыми обручами в различных исходных положениях</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82</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упражнений на шведской стенке, в движении.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83</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игре малой подвижности « Мяч о стенку»</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84</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стрейчинга, для мышц спины.</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85</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булавами, в различных исходных положениях</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86</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дыхательным упражнениям, по методике Бутейко.</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87</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общеразвивающих упражнений с мячами среднего размера.</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88</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комплекса общеразвивающих упражнений с мячами среднего размера.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89</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упражнений на шведской стенке, для мышц верхнего плечевого пояса.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lastRenderedPageBreak/>
              <w:t>90</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стрейчинга, для мышц верхних конечностей.</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91</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на гимнастической скамейке ,в различных исходных положениях</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92</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стрейчинга, для мышц нижних конечностей.</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93</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упражнений на шведской стенке, для мышц нижних конечностей.</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94</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игре малой подвижности « Стоп»</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ind w:left="120"/>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95</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колланетика, для мышц брюшного пресса.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96</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в  парах.</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97</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колланетика, для мышц спины.</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98</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упражнений на шведской стенке, для мышц брюшного пресса.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99</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Мышечное тестирование</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контроль</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Тестирование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100</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упражнений на шведской стенке, для увеличения подвижности в суставах верхнего плечевого пояса.</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rPr>
                <w:sz w:val="24"/>
                <w:szCs w:val="24"/>
              </w:rPr>
            </w:pPr>
            <w:r w:rsidRPr="00B81A26">
              <w:rPr>
                <w:sz w:val="24"/>
                <w:szCs w:val="24"/>
              </w:rPr>
              <w:t>101</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общеразвивающих упражнений с отягощениями.</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rPr>
          <w:trHeight w:val="333"/>
        </w:trPr>
        <w:tc>
          <w:tcPr>
            <w:tcW w:w="58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lastRenderedPageBreak/>
              <w:t>102</w:t>
            </w:r>
          </w:p>
          <w:p w:rsidR="00FB63B7" w:rsidRPr="00B81A26" w:rsidRDefault="00FB63B7" w:rsidP="00901DB3">
            <w:pPr>
              <w:rPr>
                <w:sz w:val="24"/>
                <w:szCs w:val="24"/>
              </w:rPr>
            </w:pP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комплекса общеразвивающих упражнений с отягощениями.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ОФП</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103</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колланетика, для мышц  верхних конечностей.</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104</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упражнений на шведской стенке, для увеличения подвижности  в суставах нижних конечностей.</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105</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комплексу корригирующих упражнений, с элементами колланетика, для мышц нижних конечностей.</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Игро-вой</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106</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Обучение растяжки, для мышц нижних конечностей.</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Освоение нового</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107</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Повторение растяжки, для мышц нижних конечностей.</w:t>
            </w:r>
          </w:p>
          <w:p w:rsidR="00FB63B7" w:rsidRPr="00B81A26" w:rsidRDefault="00FB63B7" w:rsidP="00901DB3">
            <w:pPr>
              <w:pStyle w:val="140"/>
              <w:shd w:val="clear" w:color="auto" w:fill="auto"/>
              <w:spacing w:line="276" w:lineRule="auto"/>
              <w:jc w:val="left"/>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Наблюдение</w:t>
            </w:r>
          </w:p>
        </w:tc>
      </w:tr>
      <w:tr w:rsidR="00FB63B7" w:rsidRPr="00B81A26" w:rsidTr="00901DB3">
        <w:tc>
          <w:tcPr>
            <w:tcW w:w="582"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108</w:t>
            </w:r>
          </w:p>
        </w:tc>
        <w:tc>
          <w:tcPr>
            <w:tcW w:w="112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pStyle w:val="140"/>
              <w:shd w:val="clear" w:color="auto" w:fill="auto"/>
              <w:spacing w:line="276" w:lineRule="auto"/>
              <w:jc w:val="left"/>
              <w:rPr>
                <w:sz w:val="24"/>
                <w:szCs w:val="24"/>
              </w:rPr>
            </w:pPr>
            <w:r w:rsidRPr="00B81A26">
              <w:rPr>
                <w:sz w:val="24"/>
                <w:szCs w:val="24"/>
              </w:rPr>
              <w:t>Техника безопасности</w:t>
            </w:r>
          </w:p>
        </w:tc>
        <w:tc>
          <w:tcPr>
            <w:tcW w:w="850" w:type="dxa"/>
            <w:tcBorders>
              <w:top w:val="single" w:sz="4" w:space="0" w:color="auto"/>
              <w:left w:val="single" w:sz="4" w:space="0" w:color="auto"/>
              <w:bottom w:val="single" w:sz="4" w:space="0" w:color="auto"/>
              <w:right w:val="single" w:sz="4" w:space="0" w:color="auto"/>
            </w:tcBorders>
            <w:hideMark/>
          </w:tcPr>
          <w:p w:rsidR="00FB63B7" w:rsidRPr="00B81A26" w:rsidRDefault="00FB63B7" w:rsidP="00901DB3">
            <w:pPr>
              <w:jc w:val="center"/>
              <w:rPr>
                <w:sz w:val="24"/>
                <w:szCs w:val="24"/>
              </w:rPr>
            </w:pPr>
            <w:r w:rsidRPr="00B81A2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Лекция,</w:t>
            </w:r>
          </w:p>
          <w:p w:rsidR="00FB63B7" w:rsidRPr="00B81A26" w:rsidRDefault="00FB63B7" w:rsidP="00901DB3">
            <w:pPr>
              <w:rPr>
                <w:sz w:val="24"/>
                <w:szCs w:val="24"/>
              </w:rPr>
            </w:pPr>
            <w:r w:rsidRPr="00B81A26">
              <w:rPr>
                <w:sz w:val="24"/>
                <w:szCs w:val="24"/>
              </w:rPr>
              <w:t>беседа</w:t>
            </w:r>
          </w:p>
        </w:tc>
        <w:tc>
          <w:tcPr>
            <w:tcW w:w="992"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jc w:val="center"/>
              <w:rPr>
                <w:sz w:val="24"/>
                <w:szCs w:val="24"/>
              </w:rPr>
            </w:pPr>
            <w:r w:rsidRPr="00B81A26">
              <w:rPr>
                <w:sz w:val="24"/>
                <w:szCs w:val="24"/>
              </w:rPr>
              <w:t>ЛФК</w:t>
            </w:r>
          </w:p>
        </w:tc>
        <w:tc>
          <w:tcPr>
            <w:tcW w:w="1134" w:type="dxa"/>
            <w:tcBorders>
              <w:top w:val="single" w:sz="4" w:space="0" w:color="auto"/>
              <w:left w:val="single" w:sz="4" w:space="0" w:color="auto"/>
              <w:bottom w:val="single" w:sz="4" w:space="0" w:color="auto"/>
              <w:right w:val="single" w:sz="4" w:space="0" w:color="auto"/>
            </w:tcBorders>
          </w:tcPr>
          <w:p w:rsidR="00FB63B7" w:rsidRPr="00B81A26" w:rsidRDefault="00FB63B7" w:rsidP="00901DB3">
            <w:pPr>
              <w:rPr>
                <w:sz w:val="24"/>
                <w:szCs w:val="24"/>
              </w:rPr>
            </w:pPr>
            <w:r w:rsidRPr="00B81A26">
              <w:rPr>
                <w:sz w:val="24"/>
                <w:szCs w:val="24"/>
              </w:rPr>
              <w:t>Опрос</w:t>
            </w:r>
          </w:p>
        </w:tc>
      </w:tr>
    </w:tbl>
    <w:p w:rsidR="002B1247" w:rsidRPr="00B81A26" w:rsidRDefault="002B1247">
      <w:pPr>
        <w:widowControl/>
        <w:autoSpaceDE/>
        <w:autoSpaceDN/>
        <w:adjustRightInd/>
        <w:rPr>
          <w:b/>
          <w:sz w:val="24"/>
          <w:szCs w:val="24"/>
        </w:rPr>
      </w:pPr>
    </w:p>
    <w:p w:rsidR="0075484A" w:rsidRPr="00B81A26" w:rsidRDefault="0075484A" w:rsidP="0075484A">
      <w:pPr>
        <w:pStyle w:val="70"/>
        <w:shd w:val="clear" w:color="auto" w:fill="auto"/>
        <w:spacing w:after="0" w:line="240" w:lineRule="auto"/>
        <w:ind w:firstLine="720"/>
        <w:jc w:val="both"/>
        <w:rPr>
          <w:rFonts w:ascii="Times New Roman" w:hAnsi="Times New Roman" w:cs="Times New Roman"/>
          <w:sz w:val="24"/>
          <w:szCs w:val="24"/>
        </w:rPr>
      </w:pPr>
      <w:r w:rsidRPr="00B81A26">
        <w:rPr>
          <w:rFonts w:ascii="Times New Roman" w:hAnsi="Times New Roman" w:cs="Times New Roman"/>
          <w:sz w:val="24"/>
          <w:szCs w:val="24"/>
        </w:rPr>
        <w:t>2.2</w:t>
      </w:r>
      <w:r w:rsidR="00ED6877" w:rsidRPr="00B81A26">
        <w:rPr>
          <w:rFonts w:ascii="Times New Roman" w:hAnsi="Times New Roman" w:cs="Times New Roman"/>
          <w:sz w:val="24"/>
          <w:szCs w:val="24"/>
        </w:rPr>
        <w:t xml:space="preserve"> </w:t>
      </w:r>
      <w:r w:rsidRPr="00B81A26">
        <w:rPr>
          <w:rFonts w:ascii="Times New Roman" w:hAnsi="Times New Roman" w:cs="Times New Roman"/>
          <w:sz w:val="24"/>
          <w:szCs w:val="24"/>
        </w:rPr>
        <w:t>Раздел программы «ВОСПИТАНИЕ»</w:t>
      </w:r>
    </w:p>
    <w:p w:rsidR="0075484A" w:rsidRPr="00B81A26" w:rsidRDefault="0075484A" w:rsidP="0075484A">
      <w:pPr>
        <w:pStyle w:val="70"/>
        <w:shd w:val="clear" w:color="auto" w:fill="auto"/>
        <w:spacing w:after="0" w:line="240" w:lineRule="auto"/>
        <w:ind w:firstLine="720"/>
        <w:jc w:val="both"/>
        <w:rPr>
          <w:rFonts w:ascii="Times New Roman" w:hAnsi="Times New Roman" w:cs="Times New Roman"/>
          <w:sz w:val="24"/>
          <w:szCs w:val="24"/>
        </w:rPr>
      </w:pPr>
      <w:r w:rsidRPr="00B81A26">
        <w:rPr>
          <w:rFonts w:ascii="Times New Roman" w:hAnsi="Times New Roman" w:cs="Times New Roman"/>
          <w:sz w:val="24"/>
          <w:szCs w:val="24"/>
        </w:rPr>
        <w:t>1. Цель, задачи, целевые ориентиры воспитания детей</w:t>
      </w:r>
    </w:p>
    <w:p w:rsidR="0075484A" w:rsidRPr="00B81A26" w:rsidRDefault="0075484A" w:rsidP="0075484A">
      <w:pPr>
        <w:pStyle w:val="a3"/>
        <w:spacing w:after="0"/>
        <w:ind w:firstLine="720"/>
        <w:rPr>
          <w:rFonts w:cs="Times New Roman"/>
          <w:lang w:val="ru-RU"/>
        </w:rPr>
      </w:pPr>
      <w:r w:rsidRPr="00B81A26">
        <w:rPr>
          <w:rFonts w:cs="Times New Roman"/>
          <w:lang w:val="ru-RU"/>
        </w:rPr>
        <w:t>Целью воспитания является развитие личности, самоопределение и социализация детей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29.12.2012 № 273-ФЗ «Об образовании в Российской Федерации», ст. 2, п. 2).</w:t>
      </w:r>
    </w:p>
    <w:p w:rsidR="0075484A" w:rsidRPr="00B81A26" w:rsidRDefault="0075484A" w:rsidP="0075484A">
      <w:pPr>
        <w:pStyle w:val="a3"/>
        <w:spacing w:after="0"/>
        <w:ind w:firstLine="720"/>
        <w:rPr>
          <w:rFonts w:cs="Times New Roman"/>
          <w:lang w:val="ru-RU"/>
        </w:rPr>
      </w:pPr>
      <w:r w:rsidRPr="00B81A26">
        <w:rPr>
          <w:rFonts w:cs="Times New Roman"/>
          <w:lang w:val="ru-RU"/>
        </w:rPr>
        <w:t>Задачами воспитания по программе являются:</w:t>
      </w:r>
    </w:p>
    <w:p w:rsidR="0075484A" w:rsidRPr="00B81A26" w:rsidRDefault="0075484A" w:rsidP="00865293">
      <w:pPr>
        <w:pStyle w:val="a3"/>
        <w:widowControl/>
        <w:numPr>
          <w:ilvl w:val="0"/>
          <w:numId w:val="16"/>
        </w:numPr>
        <w:tabs>
          <w:tab w:val="left" w:pos="911"/>
        </w:tabs>
        <w:suppressAutoHyphens w:val="0"/>
        <w:spacing w:after="0"/>
        <w:ind w:firstLine="720"/>
        <w:jc w:val="both"/>
        <w:rPr>
          <w:rFonts w:cs="Times New Roman"/>
          <w:lang w:val="ru-RU"/>
        </w:rPr>
      </w:pPr>
      <w:r w:rsidRPr="00B81A26">
        <w:rPr>
          <w:rFonts w:cs="Times New Roman"/>
          <w:lang w:val="ru-RU"/>
        </w:rPr>
        <w:t>усвоение детьми знаний норм, духовно-нравственных ценностей, традиций культуры; информирование детей, организация общения между ними на содержательной основе целевых ориентиров воспитания;</w:t>
      </w:r>
    </w:p>
    <w:p w:rsidR="0075484A" w:rsidRPr="00B81A26" w:rsidRDefault="0075484A" w:rsidP="00865293">
      <w:pPr>
        <w:pStyle w:val="a3"/>
        <w:widowControl/>
        <w:numPr>
          <w:ilvl w:val="0"/>
          <w:numId w:val="16"/>
        </w:numPr>
        <w:tabs>
          <w:tab w:val="left" w:pos="916"/>
        </w:tabs>
        <w:suppressAutoHyphens w:val="0"/>
        <w:spacing w:after="0"/>
        <w:ind w:firstLine="720"/>
        <w:jc w:val="both"/>
        <w:rPr>
          <w:rFonts w:cs="Times New Roman"/>
          <w:lang w:val="ru-RU"/>
        </w:rPr>
      </w:pPr>
      <w:r w:rsidRPr="00B81A26">
        <w:rPr>
          <w:rFonts w:cs="Times New Roman"/>
          <w:lang w:val="ru-RU"/>
        </w:rPr>
        <w:t>формирование и развитие личностного отношения детей к занятиям, к собственным нравственным позициям и этике поведения в учебном коллективе;</w:t>
      </w:r>
    </w:p>
    <w:p w:rsidR="0075484A" w:rsidRPr="00B81A26" w:rsidRDefault="0075484A" w:rsidP="00865293">
      <w:pPr>
        <w:pStyle w:val="a3"/>
        <w:widowControl/>
        <w:numPr>
          <w:ilvl w:val="0"/>
          <w:numId w:val="16"/>
        </w:numPr>
        <w:tabs>
          <w:tab w:val="left" w:pos="926"/>
        </w:tabs>
        <w:suppressAutoHyphens w:val="0"/>
        <w:spacing w:after="0"/>
        <w:ind w:firstLine="720"/>
        <w:jc w:val="both"/>
        <w:rPr>
          <w:rFonts w:cs="Times New Roman"/>
          <w:lang w:val="ru-RU"/>
        </w:rPr>
      </w:pPr>
      <w:r w:rsidRPr="00B81A26">
        <w:rPr>
          <w:rFonts w:cs="Times New Roman"/>
          <w:lang w:val="ru-RU"/>
        </w:rPr>
        <w:t>приобретение детьми опыта поведения, общения, межличностных и социальных отношений в составе учебной хореографической группы, применение полученных знаний, организация активностей детей, их ответственного поведения, создание, поддержка и развитие среды воспитания детей, условий физической безопасности, комфорта, активностей и обстоятельств общения, социализации, признания, самореализации, творчества при освоении предметного и метапредметного содержания программы.</w:t>
      </w:r>
    </w:p>
    <w:p w:rsidR="0075484A" w:rsidRPr="00B81A26" w:rsidRDefault="0075484A" w:rsidP="0075484A">
      <w:pPr>
        <w:pStyle w:val="a3"/>
        <w:spacing w:after="0"/>
        <w:ind w:firstLine="720"/>
        <w:rPr>
          <w:rFonts w:cs="Times New Roman"/>
          <w:lang w:val="ru-RU"/>
        </w:rPr>
      </w:pPr>
      <w:r w:rsidRPr="00B81A26">
        <w:rPr>
          <w:rFonts w:cs="Times New Roman"/>
          <w:lang w:val="ru-RU"/>
        </w:rPr>
        <w:lastRenderedPageBreak/>
        <w:t>Целевые ориентиры воспитания детей по программе:</w:t>
      </w:r>
    </w:p>
    <w:p w:rsidR="0075484A" w:rsidRPr="00B81A26" w:rsidRDefault="0075484A" w:rsidP="00865293">
      <w:pPr>
        <w:pStyle w:val="a3"/>
        <w:widowControl/>
        <w:numPr>
          <w:ilvl w:val="0"/>
          <w:numId w:val="16"/>
        </w:numPr>
        <w:tabs>
          <w:tab w:val="left" w:pos="916"/>
        </w:tabs>
        <w:suppressAutoHyphens w:val="0"/>
        <w:spacing w:after="0"/>
        <w:ind w:firstLine="720"/>
        <w:jc w:val="both"/>
        <w:rPr>
          <w:rFonts w:cs="Times New Roman"/>
          <w:lang w:val="ru-RU"/>
        </w:rPr>
      </w:pPr>
      <w:r w:rsidRPr="00B81A26">
        <w:rPr>
          <w:rFonts w:cs="Times New Roman"/>
          <w:lang w:val="ru-RU"/>
        </w:rPr>
        <w:t>освоение детьми понятия о своей российской культурной принадлежности (идентичности);</w:t>
      </w:r>
    </w:p>
    <w:p w:rsidR="0075484A" w:rsidRPr="00B81A26" w:rsidRDefault="0075484A" w:rsidP="00865293">
      <w:pPr>
        <w:pStyle w:val="a3"/>
        <w:widowControl/>
        <w:numPr>
          <w:ilvl w:val="0"/>
          <w:numId w:val="16"/>
        </w:numPr>
        <w:tabs>
          <w:tab w:val="left" w:pos="926"/>
        </w:tabs>
        <w:suppressAutoHyphens w:val="0"/>
        <w:spacing w:after="0"/>
        <w:ind w:firstLine="720"/>
        <w:jc w:val="both"/>
        <w:rPr>
          <w:rFonts w:cs="Times New Roman"/>
          <w:lang w:val="ru-RU"/>
        </w:rPr>
      </w:pPr>
      <w:r w:rsidRPr="00B81A26">
        <w:rPr>
          <w:rFonts w:cs="Times New Roman"/>
          <w:lang w:val="ru-RU"/>
        </w:rPr>
        <w:t>принятие и осознание ценностей языка, литературы, музыки, хореографии, традиций, праздников, памятников, святынь народов России;</w:t>
      </w:r>
    </w:p>
    <w:p w:rsidR="0075484A" w:rsidRPr="00B81A26" w:rsidRDefault="0075484A" w:rsidP="00865293">
      <w:pPr>
        <w:pStyle w:val="a3"/>
        <w:widowControl/>
        <w:numPr>
          <w:ilvl w:val="0"/>
          <w:numId w:val="16"/>
        </w:numPr>
        <w:tabs>
          <w:tab w:val="left" w:pos="946"/>
        </w:tabs>
        <w:suppressAutoHyphens w:val="0"/>
        <w:spacing w:after="0"/>
        <w:ind w:firstLine="720"/>
        <w:jc w:val="both"/>
        <w:rPr>
          <w:rFonts w:cs="Times New Roman"/>
          <w:lang w:val="ru-RU"/>
        </w:rPr>
      </w:pPr>
      <w:r w:rsidRPr="00B81A26">
        <w:rPr>
          <w:rFonts w:cs="Times New Roman"/>
          <w:lang w:val="ru-RU"/>
        </w:rPr>
        <w:t>воспитание уважения к жизни, достоинству, свободе каждого человека, понимания ценности жизни, здоровья и безопасности (своей и других людей), развитие физической активности;</w:t>
      </w:r>
    </w:p>
    <w:p w:rsidR="0075484A" w:rsidRPr="00B81A26" w:rsidRDefault="0075484A" w:rsidP="00865293">
      <w:pPr>
        <w:pStyle w:val="a3"/>
        <w:widowControl/>
        <w:numPr>
          <w:ilvl w:val="0"/>
          <w:numId w:val="16"/>
        </w:numPr>
        <w:tabs>
          <w:tab w:val="left" w:pos="936"/>
        </w:tabs>
        <w:suppressAutoHyphens w:val="0"/>
        <w:spacing w:after="0"/>
        <w:ind w:firstLine="720"/>
        <w:jc w:val="both"/>
        <w:rPr>
          <w:rFonts w:cs="Times New Roman"/>
          <w:lang w:val="ru-RU"/>
        </w:rPr>
      </w:pPr>
      <w:r w:rsidRPr="00B81A26">
        <w:rPr>
          <w:rFonts w:cs="Times New Roman"/>
          <w:lang w:val="ru-RU"/>
        </w:rPr>
        <w:t>формирование ориентации на солидарность, взаимную помощь и поддержку, особенно поддержку нуждающихся в помощи;</w:t>
      </w:r>
    </w:p>
    <w:p w:rsidR="0075484A" w:rsidRPr="00B81A26" w:rsidRDefault="0075484A" w:rsidP="00865293">
      <w:pPr>
        <w:pStyle w:val="a3"/>
        <w:widowControl/>
        <w:numPr>
          <w:ilvl w:val="0"/>
          <w:numId w:val="16"/>
        </w:numPr>
        <w:tabs>
          <w:tab w:val="left" w:pos="946"/>
        </w:tabs>
        <w:suppressAutoHyphens w:val="0"/>
        <w:spacing w:after="0"/>
        <w:ind w:firstLine="720"/>
        <w:jc w:val="both"/>
        <w:rPr>
          <w:rFonts w:cs="Times New Roman"/>
          <w:lang w:val="ru-RU"/>
        </w:rPr>
      </w:pPr>
      <w:r w:rsidRPr="00B81A26">
        <w:rPr>
          <w:rFonts w:cs="Times New Roman"/>
          <w:lang w:val="ru-RU"/>
        </w:rPr>
        <w:t>воспитание уважение к труду, результатам труда, уважения к старшим;</w:t>
      </w:r>
    </w:p>
    <w:p w:rsidR="0075484A" w:rsidRPr="00B81A26" w:rsidRDefault="0075484A" w:rsidP="00865293">
      <w:pPr>
        <w:pStyle w:val="a3"/>
        <w:widowControl/>
        <w:numPr>
          <w:ilvl w:val="0"/>
          <w:numId w:val="16"/>
        </w:numPr>
        <w:tabs>
          <w:tab w:val="left" w:pos="946"/>
        </w:tabs>
        <w:suppressAutoHyphens w:val="0"/>
        <w:spacing w:after="0"/>
        <w:ind w:firstLine="720"/>
        <w:jc w:val="both"/>
        <w:rPr>
          <w:rFonts w:cs="Times New Roman"/>
          <w:lang w:val="ru-RU"/>
        </w:rPr>
      </w:pPr>
      <w:r w:rsidRPr="00B81A26">
        <w:rPr>
          <w:rFonts w:cs="Times New Roman"/>
          <w:lang w:val="ru-RU"/>
        </w:rPr>
        <w:t>воспитание уважения к культуре народов России, мировому искусству;</w:t>
      </w:r>
    </w:p>
    <w:p w:rsidR="0075484A" w:rsidRPr="00B81A26" w:rsidRDefault="0075484A" w:rsidP="00865293">
      <w:pPr>
        <w:pStyle w:val="a3"/>
        <w:widowControl/>
        <w:numPr>
          <w:ilvl w:val="0"/>
          <w:numId w:val="16"/>
        </w:numPr>
        <w:tabs>
          <w:tab w:val="left" w:pos="946"/>
        </w:tabs>
        <w:suppressAutoHyphens w:val="0"/>
        <w:spacing w:after="0"/>
        <w:ind w:firstLine="720"/>
        <w:jc w:val="both"/>
        <w:rPr>
          <w:rFonts w:cs="Times New Roman"/>
          <w:lang w:val="ru-RU"/>
        </w:rPr>
      </w:pPr>
      <w:r w:rsidRPr="00B81A26">
        <w:rPr>
          <w:rFonts w:cs="Times New Roman"/>
          <w:lang w:val="ru-RU"/>
        </w:rPr>
        <w:t>развитие творческого самовыражения, реализация традиционных и своих собственных представлений об эстетическом обустройстве общественного пространства.</w:t>
      </w:r>
    </w:p>
    <w:p w:rsidR="0075484A" w:rsidRPr="00B81A26" w:rsidRDefault="0075484A" w:rsidP="00865293">
      <w:pPr>
        <w:pStyle w:val="12"/>
        <w:keepNext/>
        <w:keepLines/>
        <w:numPr>
          <w:ilvl w:val="1"/>
          <w:numId w:val="16"/>
        </w:numPr>
        <w:shd w:val="clear" w:color="auto" w:fill="auto"/>
        <w:tabs>
          <w:tab w:val="left" w:pos="946"/>
        </w:tabs>
        <w:spacing w:line="240" w:lineRule="auto"/>
        <w:ind w:firstLine="720"/>
        <w:jc w:val="both"/>
        <w:rPr>
          <w:sz w:val="24"/>
          <w:szCs w:val="24"/>
        </w:rPr>
      </w:pPr>
      <w:bookmarkStart w:id="1" w:name="bookmark8"/>
      <w:r w:rsidRPr="00B81A26">
        <w:rPr>
          <w:sz w:val="24"/>
          <w:szCs w:val="24"/>
        </w:rPr>
        <w:t>Формы и методы воспитания</w:t>
      </w:r>
      <w:bookmarkEnd w:id="1"/>
    </w:p>
    <w:p w:rsidR="0075484A" w:rsidRPr="00B81A26" w:rsidRDefault="0075484A" w:rsidP="0075484A">
      <w:pPr>
        <w:pStyle w:val="a3"/>
        <w:spacing w:after="0"/>
        <w:ind w:firstLine="720"/>
        <w:rPr>
          <w:rFonts w:cs="Times New Roman"/>
          <w:lang w:val="ru-RU"/>
        </w:rPr>
      </w:pPr>
      <w:r w:rsidRPr="00B81A26">
        <w:rPr>
          <w:rFonts w:cs="Times New Roman"/>
          <w:lang w:val="ru-RU"/>
        </w:rPr>
        <w:t>Решение задач информирования детей, создания и поддержки воспитывающей среды общения и успешной деятельности, формирования межличностных отношений на основе российских традиционных духовных ценностей осуществляется на каждом из учебных занятий.</w:t>
      </w:r>
    </w:p>
    <w:p w:rsidR="0075484A" w:rsidRPr="00B81A26" w:rsidRDefault="0075484A" w:rsidP="0075484A">
      <w:pPr>
        <w:pStyle w:val="a3"/>
        <w:spacing w:after="0"/>
        <w:ind w:firstLine="720"/>
        <w:rPr>
          <w:rFonts w:cs="Times New Roman"/>
          <w:lang w:val="ru-RU"/>
        </w:rPr>
      </w:pPr>
      <w:r w:rsidRPr="00B81A26">
        <w:rPr>
          <w:rFonts w:cs="Times New Roman"/>
          <w:lang w:val="ru-RU"/>
        </w:rPr>
        <w:t>В воспитательной деятельности с детьми по программе используются методы воспитания: метод убеждения (рассказ, разъяснение, внушение), метод положительного примера (педагога и других взрослых, детей); метод упражнений (приучения); 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 младшего возраста) и стимулирования, поощрения (индивидуального и публичного); метод переключения в деятельности; методы руководства и самовоспитания, развития самоконтроля и самооценки детей в воспитании; методы воспитания воздействием группы, в коллективе.</w:t>
      </w:r>
    </w:p>
    <w:p w:rsidR="0075484A" w:rsidRPr="00B81A26" w:rsidRDefault="0075484A" w:rsidP="00865293">
      <w:pPr>
        <w:pStyle w:val="12"/>
        <w:keepNext/>
        <w:keepLines/>
        <w:numPr>
          <w:ilvl w:val="1"/>
          <w:numId w:val="16"/>
        </w:numPr>
        <w:shd w:val="clear" w:color="auto" w:fill="auto"/>
        <w:tabs>
          <w:tab w:val="left" w:pos="941"/>
        </w:tabs>
        <w:spacing w:line="240" w:lineRule="auto"/>
        <w:ind w:firstLine="720"/>
        <w:jc w:val="both"/>
        <w:rPr>
          <w:sz w:val="24"/>
          <w:szCs w:val="24"/>
        </w:rPr>
      </w:pPr>
      <w:bookmarkStart w:id="2" w:name="bookmark9"/>
      <w:r w:rsidRPr="00B81A26">
        <w:rPr>
          <w:sz w:val="24"/>
          <w:szCs w:val="24"/>
        </w:rPr>
        <w:t>Условия воспитания, анализ результатов</w:t>
      </w:r>
      <w:bookmarkEnd w:id="2"/>
    </w:p>
    <w:p w:rsidR="0075484A" w:rsidRPr="00B81A26" w:rsidRDefault="0075484A" w:rsidP="0075484A">
      <w:pPr>
        <w:pStyle w:val="a3"/>
        <w:spacing w:after="0"/>
        <w:ind w:firstLine="720"/>
        <w:rPr>
          <w:rFonts w:cs="Times New Roman"/>
          <w:lang w:val="ru-RU"/>
        </w:rPr>
      </w:pPr>
      <w:r w:rsidRPr="00B81A26">
        <w:rPr>
          <w:rFonts w:cs="Times New Roman"/>
          <w:lang w:val="ru-RU"/>
        </w:rPr>
        <w:t>Воспитательный процесс осуществляется 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 а также на выездных базах, площадках, мероприятиях в других организациях с учётом установленных правил и норм деятельности на этих площадках.</w:t>
      </w:r>
    </w:p>
    <w:p w:rsidR="0075484A" w:rsidRPr="00B81A26" w:rsidRDefault="0075484A" w:rsidP="0075484A">
      <w:pPr>
        <w:pStyle w:val="a3"/>
        <w:spacing w:after="0"/>
        <w:ind w:firstLine="720"/>
        <w:rPr>
          <w:rFonts w:cs="Times New Roman"/>
          <w:lang w:val="ru-RU"/>
        </w:rPr>
      </w:pPr>
      <w:r w:rsidRPr="00B81A26">
        <w:rPr>
          <w:rFonts w:cs="Times New Roman"/>
          <w:lang w:val="ru-RU"/>
        </w:rPr>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(отзывы родителей, интервью с ними) и после её завершения (итоговые исследования результатов реализации программы за учебный период, учебный год).</w:t>
      </w:r>
    </w:p>
    <w:p w:rsidR="0075484A" w:rsidRPr="00B81A26" w:rsidRDefault="0075484A" w:rsidP="0075484A">
      <w:pPr>
        <w:pStyle w:val="a3"/>
        <w:spacing w:after="0"/>
        <w:ind w:firstLine="720"/>
        <w:rPr>
          <w:rFonts w:cs="Times New Roman"/>
          <w:lang w:val="ru-RU"/>
        </w:rPr>
      </w:pPr>
      <w:r w:rsidRPr="00B81A26">
        <w:rPr>
          <w:rFonts w:cs="Times New Roman"/>
          <w:lang w:val="ru-RU"/>
        </w:rPr>
        <w:t>Анализ результатов воспитания по программе не предусматривает определение персонифицированного уровня воспитанности, развития качеств личности конкретного ребёнка, обучающегося, а получение 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обучающихся: что удалось достичь, а что является предметом воспитательной работы в будущем. Результаты, полученные в ходе оценочных процедур – опросов, интервью – используются только в виде агрегированных усреднённых и анонимных данных.</w:t>
      </w:r>
    </w:p>
    <w:p w:rsidR="0075484A" w:rsidRPr="00B81A26" w:rsidRDefault="0075484A" w:rsidP="0075484A">
      <w:pPr>
        <w:pStyle w:val="a3"/>
        <w:spacing w:after="0"/>
        <w:ind w:firstLine="720"/>
        <w:rPr>
          <w:rFonts w:cs="Times New Roman"/>
          <w:lang w:val="ru-RU"/>
        </w:rPr>
      </w:pPr>
    </w:p>
    <w:p w:rsidR="002B1247" w:rsidRPr="00B81A26" w:rsidRDefault="002B1247">
      <w:pPr>
        <w:widowControl/>
        <w:autoSpaceDE/>
        <w:autoSpaceDN/>
        <w:adjustRightInd/>
        <w:rPr>
          <w:rFonts w:eastAsia="Arial Unicode MS"/>
          <w:color w:val="000000"/>
          <w:sz w:val="24"/>
          <w:szCs w:val="24"/>
          <w:lang w:eastAsia="en-US" w:bidi="en-US"/>
        </w:rPr>
      </w:pPr>
      <w:r w:rsidRPr="00B81A26">
        <w:rPr>
          <w:sz w:val="24"/>
          <w:szCs w:val="24"/>
        </w:rPr>
        <w:br w:type="page"/>
      </w:r>
    </w:p>
    <w:p w:rsidR="0075484A" w:rsidRPr="00B81A26" w:rsidRDefault="0075484A" w:rsidP="0075484A">
      <w:pPr>
        <w:pStyle w:val="12"/>
        <w:keepNext/>
        <w:keepLines/>
        <w:shd w:val="clear" w:color="auto" w:fill="auto"/>
        <w:spacing w:line="240" w:lineRule="auto"/>
        <w:ind w:firstLine="720"/>
        <w:jc w:val="both"/>
        <w:rPr>
          <w:sz w:val="24"/>
          <w:szCs w:val="24"/>
        </w:rPr>
      </w:pPr>
      <w:r w:rsidRPr="00B81A26">
        <w:rPr>
          <w:sz w:val="24"/>
          <w:szCs w:val="24"/>
        </w:rPr>
        <w:lastRenderedPageBreak/>
        <w:t xml:space="preserve">4. </w:t>
      </w:r>
      <w:bookmarkStart w:id="3" w:name="bookmark10"/>
      <w:r w:rsidRPr="00B81A26">
        <w:rPr>
          <w:sz w:val="24"/>
          <w:szCs w:val="24"/>
        </w:rPr>
        <w:t>Календарный план воспитательной работы</w:t>
      </w:r>
      <w:bookmarkEnd w:id="3"/>
    </w:p>
    <w:p w:rsidR="0075484A" w:rsidRPr="00B81A26" w:rsidRDefault="0075484A" w:rsidP="0075484A">
      <w:pPr>
        <w:tabs>
          <w:tab w:val="left" w:pos="6015"/>
        </w:tabs>
        <w:spacing w:line="276" w:lineRule="auto"/>
        <w:rPr>
          <w:b/>
          <w:bCs/>
          <w:sz w:val="24"/>
          <w:szCs w:val="24"/>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376"/>
        <w:gridCol w:w="1381"/>
        <w:gridCol w:w="2055"/>
        <w:gridCol w:w="2570"/>
      </w:tblGrid>
      <w:tr w:rsidR="002B1247" w:rsidRPr="00B81A26" w:rsidTr="00B81A26">
        <w:tc>
          <w:tcPr>
            <w:tcW w:w="567" w:type="dxa"/>
            <w:vAlign w:val="center"/>
          </w:tcPr>
          <w:p w:rsidR="002B1247" w:rsidRPr="00B81A26" w:rsidRDefault="002B1247" w:rsidP="004F0A4C">
            <w:pPr>
              <w:jc w:val="both"/>
              <w:rPr>
                <w:b/>
                <w:sz w:val="24"/>
                <w:szCs w:val="24"/>
              </w:rPr>
            </w:pPr>
            <w:r w:rsidRPr="00B81A26">
              <w:rPr>
                <w:b/>
                <w:bCs/>
                <w:sz w:val="24"/>
                <w:szCs w:val="24"/>
              </w:rPr>
              <w:tab/>
            </w:r>
            <w:r w:rsidRPr="00B81A26">
              <w:rPr>
                <w:b/>
                <w:sz w:val="24"/>
                <w:szCs w:val="24"/>
              </w:rPr>
              <w:t>№</w:t>
            </w:r>
          </w:p>
          <w:p w:rsidR="002B1247" w:rsidRPr="00B81A26" w:rsidRDefault="002B1247" w:rsidP="004F0A4C">
            <w:pPr>
              <w:jc w:val="both"/>
              <w:rPr>
                <w:b/>
                <w:sz w:val="24"/>
                <w:szCs w:val="24"/>
              </w:rPr>
            </w:pPr>
            <w:r w:rsidRPr="00B81A26">
              <w:rPr>
                <w:b/>
                <w:sz w:val="24"/>
                <w:szCs w:val="24"/>
              </w:rPr>
              <w:t>п/п</w:t>
            </w:r>
          </w:p>
        </w:tc>
        <w:tc>
          <w:tcPr>
            <w:tcW w:w="2376" w:type="dxa"/>
            <w:vAlign w:val="center"/>
          </w:tcPr>
          <w:p w:rsidR="002B1247" w:rsidRPr="00B81A26" w:rsidRDefault="002B1247" w:rsidP="004F0A4C">
            <w:pPr>
              <w:jc w:val="center"/>
              <w:rPr>
                <w:b/>
                <w:sz w:val="24"/>
                <w:szCs w:val="24"/>
              </w:rPr>
            </w:pPr>
            <w:r w:rsidRPr="00B81A26">
              <w:rPr>
                <w:b/>
                <w:sz w:val="24"/>
                <w:szCs w:val="24"/>
              </w:rPr>
              <w:t>Культурно - массовые мероприятия</w:t>
            </w:r>
          </w:p>
        </w:tc>
        <w:tc>
          <w:tcPr>
            <w:tcW w:w="1381" w:type="dxa"/>
            <w:vAlign w:val="center"/>
          </w:tcPr>
          <w:p w:rsidR="002B1247" w:rsidRPr="00B81A26" w:rsidRDefault="002B1247" w:rsidP="004F0A4C">
            <w:pPr>
              <w:jc w:val="center"/>
              <w:rPr>
                <w:b/>
                <w:sz w:val="24"/>
                <w:szCs w:val="24"/>
              </w:rPr>
            </w:pPr>
            <w:r w:rsidRPr="00B81A26">
              <w:rPr>
                <w:b/>
                <w:sz w:val="24"/>
                <w:szCs w:val="24"/>
              </w:rPr>
              <w:t>Сроки</w:t>
            </w:r>
          </w:p>
          <w:p w:rsidR="002B1247" w:rsidRPr="00B81A26" w:rsidRDefault="002B1247" w:rsidP="004F0A4C">
            <w:pPr>
              <w:jc w:val="center"/>
              <w:rPr>
                <w:b/>
                <w:sz w:val="24"/>
                <w:szCs w:val="24"/>
              </w:rPr>
            </w:pPr>
            <w:r w:rsidRPr="00B81A26">
              <w:rPr>
                <w:b/>
                <w:sz w:val="24"/>
                <w:szCs w:val="24"/>
              </w:rPr>
              <w:t>проведения</w:t>
            </w:r>
          </w:p>
        </w:tc>
        <w:tc>
          <w:tcPr>
            <w:tcW w:w="2055" w:type="dxa"/>
            <w:vAlign w:val="center"/>
          </w:tcPr>
          <w:p w:rsidR="002B1247" w:rsidRPr="00B81A26" w:rsidRDefault="002B1247" w:rsidP="004F0A4C">
            <w:pPr>
              <w:rPr>
                <w:b/>
                <w:sz w:val="24"/>
                <w:szCs w:val="24"/>
              </w:rPr>
            </w:pPr>
            <w:r w:rsidRPr="00B81A26">
              <w:rPr>
                <w:b/>
                <w:sz w:val="24"/>
                <w:szCs w:val="24"/>
              </w:rPr>
              <w:t xml:space="preserve">Форма </w:t>
            </w:r>
          </w:p>
          <w:p w:rsidR="002B1247" w:rsidRPr="00B81A26" w:rsidRDefault="002B1247" w:rsidP="004F0A4C">
            <w:pPr>
              <w:rPr>
                <w:b/>
                <w:sz w:val="24"/>
                <w:szCs w:val="24"/>
              </w:rPr>
            </w:pPr>
            <w:r w:rsidRPr="00B81A26">
              <w:rPr>
                <w:b/>
                <w:sz w:val="24"/>
                <w:szCs w:val="24"/>
              </w:rPr>
              <w:t>проведения</w:t>
            </w:r>
          </w:p>
        </w:tc>
        <w:tc>
          <w:tcPr>
            <w:tcW w:w="2570" w:type="dxa"/>
          </w:tcPr>
          <w:p w:rsidR="002B1247" w:rsidRPr="00B81A26" w:rsidRDefault="002B1247" w:rsidP="004F0A4C">
            <w:pPr>
              <w:rPr>
                <w:b/>
                <w:sz w:val="24"/>
                <w:szCs w:val="24"/>
              </w:rPr>
            </w:pPr>
            <w:r w:rsidRPr="00B81A26">
              <w:rPr>
                <w:b/>
                <w:sz w:val="24"/>
                <w:szCs w:val="24"/>
              </w:rPr>
              <w:t>Практический результат</w:t>
            </w:r>
          </w:p>
          <w:p w:rsidR="002B1247" w:rsidRPr="00B81A26" w:rsidRDefault="002B1247" w:rsidP="004F0A4C">
            <w:pPr>
              <w:rPr>
                <w:b/>
                <w:sz w:val="24"/>
                <w:szCs w:val="24"/>
              </w:rPr>
            </w:pPr>
            <w:r w:rsidRPr="00B81A26">
              <w:rPr>
                <w:b/>
                <w:sz w:val="24"/>
                <w:szCs w:val="24"/>
              </w:rPr>
              <w:t>И информационный продукт, иллюстрирующий успешное достижение цели  события</w:t>
            </w:r>
          </w:p>
        </w:tc>
      </w:tr>
      <w:tr w:rsidR="002B1247" w:rsidRPr="00B81A26" w:rsidTr="00B81A26">
        <w:tc>
          <w:tcPr>
            <w:tcW w:w="567" w:type="dxa"/>
          </w:tcPr>
          <w:p w:rsidR="002B1247" w:rsidRPr="00B81A26" w:rsidRDefault="002B1247" w:rsidP="002B1247">
            <w:pPr>
              <w:numPr>
                <w:ilvl w:val="0"/>
                <w:numId w:val="17"/>
              </w:numPr>
              <w:tabs>
                <w:tab w:val="num" w:pos="960"/>
              </w:tabs>
              <w:ind w:left="0" w:firstLine="0"/>
              <w:jc w:val="both"/>
              <w:rPr>
                <w:sz w:val="24"/>
                <w:szCs w:val="24"/>
              </w:rPr>
            </w:pPr>
          </w:p>
        </w:tc>
        <w:tc>
          <w:tcPr>
            <w:tcW w:w="2376" w:type="dxa"/>
          </w:tcPr>
          <w:p w:rsidR="002B1247" w:rsidRPr="00B81A26" w:rsidRDefault="002B1247" w:rsidP="004F0A4C">
            <w:pPr>
              <w:jc w:val="both"/>
              <w:rPr>
                <w:sz w:val="24"/>
                <w:szCs w:val="24"/>
              </w:rPr>
            </w:pPr>
            <w:r w:rsidRPr="00B81A26">
              <w:rPr>
                <w:sz w:val="24"/>
                <w:szCs w:val="24"/>
              </w:rPr>
              <w:t>День открытых дверей «Мы за здоровый образ жизни».</w:t>
            </w:r>
          </w:p>
          <w:p w:rsidR="002B1247" w:rsidRPr="00B81A26" w:rsidRDefault="002B1247" w:rsidP="004F0A4C">
            <w:pPr>
              <w:jc w:val="both"/>
              <w:rPr>
                <w:sz w:val="24"/>
                <w:szCs w:val="24"/>
              </w:rPr>
            </w:pPr>
          </w:p>
          <w:p w:rsidR="002B1247" w:rsidRPr="00B81A26" w:rsidRDefault="002B1247" w:rsidP="004F0A4C">
            <w:pPr>
              <w:jc w:val="both"/>
              <w:rPr>
                <w:sz w:val="24"/>
                <w:szCs w:val="24"/>
              </w:rPr>
            </w:pPr>
          </w:p>
        </w:tc>
        <w:tc>
          <w:tcPr>
            <w:tcW w:w="1381" w:type="dxa"/>
          </w:tcPr>
          <w:p w:rsidR="002B1247" w:rsidRPr="00B81A26" w:rsidRDefault="002B1247" w:rsidP="004F0A4C">
            <w:pPr>
              <w:jc w:val="center"/>
              <w:rPr>
                <w:sz w:val="24"/>
                <w:szCs w:val="24"/>
              </w:rPr>
            </w:pPr>
            <w:r w:rsidRPr="00B81A26">
              <w:rPr>
                <w:sz w:val="24"/>
                <w:szCs w:val="24"/>
              </w:rPr>
              <w:t>сентябрь- октябрь</w:t>
            </w:r>
          </w:p>
          <w:p w:rsidR="002B1247" w:rsidRPr="00B81A26" w:rsidRDefault="002B1247" w:rsidP="004F0A4C">
            <w:pPr>
              <w:jc w:val="center"/>
              <w:rPr>
                <w:sz w:val="24"/>
                <w:szCs w:val="24"/>
              </w:rPr>
            </w:pPr>
            <w:r w:rsidRPr="00B81A26">
              <w:rPr>
                <w:sz w:val="24"/>
                <w:szCs w:val="24"/>
              </w:rPr>
              <w:t>2024г.</w:t>
            </w:r>
          </w:p>
        </w:tc>
        <w:tc>
          <w:tcPr>
            <w:tcW w:w="2055" w:type="dxa"/>
          </w:tcPr>
          <w:p w:rsidR="002B1247" w:rsidRPr="00B81A26" w:rsidRDefault="002B1247" w:rsidP="004F0A4C">
            <w:pPr>
              <w:jc w:val="both"/>
              <w:rPr>
                <w:sz w:val="24"/>
                <w:szCs w:val="24"/>
              </w:rPr>
            </w:pPr>
            <w:r w:rsidRPr="00B81A26">
              <w:rPr>
                <w:sz w:val="24"/>
                <w:szCs w:val="24"/>
              </w:rPr>
              <w:t>Оздорови</w:t>
            </w:r>
          </w:p>
          <w:p w:rsidR="002B1247" w:rsidRPr="00B81A26" w:rsidRDefault="002B1247" w:rsidP="004F0A4C">
            <w:pPr>
              <w:jc w:val="both"/>
              <w:rPr>
                <w:sz w:val="24"/>
                <w:szCs w:val="24"/>
              </w:rPr>
            </w:pPr>
            <w:r w:rsidRPr="00B81A26">
              <w:rPr>
                <w:sz w:val="24"/>
                <w:szCs w:val="24"/>
              </w:rPr>
              <w:t>тельно спортивные мероприятия</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2B1247">
            <w:pPr>
              <w:numPr>
                <w:ilvl w:val="0"/>
                <w:numId w:val="17"/>
              </w:numPr>
              <w:tabs>
                <w:tab w:val="num" w:pos="960"/>
              </w:tabs>
              <w:ind w:left="0" w:firstLine="0"/>
              <w:jc w:val="both"/>
              <w:rPr>
                <w:sz w:val="24"/>
                <w:szCs w:val="24"/>
              </w:rPr>
            </w:pPr>
          </w:p>
        </w:tc>
        <w:tc>
          <w:tcPr>
            <w:tcW w:w="2376" w:type="dxa"/>
          </w:tcPr>
          <w:p w:rsidR="002B1247" w:rsidRPr="00B81A26" w:rsidRDefault="002B1247" w:rsidP="004F0A4C">
            <w:pPr>
              <w:jc w:val="both"/>
              <w:rPr>
                <w:sz w:val="24"/>
                <w:szCs w:val="24"/>
              </w:rPr>
            </w:pPr>
            <w:r w:rsidRPr="00B81A26">
              <w:rPr>
                <w:sz w:val="24"/>
                <w:szCs w:val="24"/>
              </w:rPr>
              <w:t>Комплекс мероприятий «Каникулы с пользой»</w:t>
            </w:r>
          </w:p>
        </w:tc>
        <w:tc>
          <w:tcPr>
            <w:tcW w:w="1381" w:type="dxa"/>
          </w:tcPr>
          <w:p w:rsidR="002B1247" w:rsidRPr="00B81A26" w:rsidRDefault="002B1247" w:rsidP="004F0A4C">
            <w:pPr>
              <w:jc w:val="center"/>
              <w:rPr>
                <w:sz w:val="24"/>
                <w:szCs w:val="24"/>
              </w:rPr>
            </w:pPr>
            <w:r w:rsidRPr="00B81A26">
              <w:rPr>
                <w:sz w:val="24"/>
                <w:szCs w:val="24"/>
              </w:rPr>
              <w:t>Каникулярный период</w:t>
            </w:r>
          </w:p>
        </w:tc>
        <w:tc>
          <w:tcPr>
            <w:tcW w:w="2055" w:type="dxa"/>
          </w:tcPr>
          <w:p w:rsidR="002B1247" w:rsidRPr="00B81A26" w:rsidRDefault="002B1247" w:rsidP="004F0A4C">
            <w:pPr>
              <w:jc w:val="both"/>
              <w:rPr>
                <w:sz w:val="24"/>
                <w:szCs w:val="24"/>
              </w:rPr>
            </w:pPr>
            <w:r w:rsidRPr="00B81A26">
              <w:rPr>
                <w:sz w:val="24"/>
                <w:szCs w:val="24"/>
              </w:rPr>
              <w:t>Развлекательные  мероприятия</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3.</w:t>
            </w:r>
          </w:p>
        </w:tc>
        <w:tc>
          <w:tcPr>
            <w:tcW w:w="2376" w:type="dxa"/>
          </w:tcPr>
          <w:p w:rsidR="002B1247" w:rsidRPr="00B81A26" w:rsidRDefault="002B1247" w:rsidP="004F0A4C">
            <w:pPr>
              <w:jc w:val="both"/>
              <w:rPr>
                <w:sz w:val="24"/>
                <w:szCs w:val="24"/>
              </w:rPr>
            </w:pPr>
            <w:r w:rsidRPr="00B81A26">
              <w:rPr>
                <w:sz w:val="24"/>
                <w:szCs w:val="24"/>
              </w:rPr>
              <w:t>Неделя безопасности</w:t>
            </w:r>
          </w:p>
        </w:tc>
        <w:tc>
          <w:tcPr>
            <w:tcW w:w="1381" w:type="dxa"/>
          </w:tcPr>
          <w:p w:rsidR="002B1247" w:rsidRPr="00B81A26" w:rsidRDefault="002B1247" w:rsidP="004F0A4C">
            <w:pPr>
              <w:jc w:val="center"/>
              <w:rPr>
                <w:sz w:val="24"/>
                <w:szCs w:val="24"/>
              </w:rPr>
            </w:pPr>
            <w:r w:rsidRPr="00B81A26">
              <w:rPr>
                <w:sz w:val="24"/>
                <w:szCs w:val="24"/>
              </w:rPr>
              <w:t>Сентябрь 2024г.</w:t>
            </w:r>
          </w:p>
        </w:tc>
        <w:tc>
          <w:tcPr>
            <w:tcW w:w="2055" w:type="dxa"/>
          </w:tcPr>
          <w:p w:rsidR="002B1247" w:rsidRPr="00B81A26" w:rsidRDefault="002B1247" w:rsidP="004F0A4C">
            <w:pPr>
              <w:jc w:val="both"/>
              <w:rPr>
                <w:sz w:val="24"/>
                <w:szCs w:val="24"/>
              </w:rPr>
            </w:pPr>
            <w:r w:rsidRPr="00B81A26">
              <w:rPr>
                <w:sz w:val="24"/>
                <w:szCs w:val="24"/>
              </w:rPr>
              <w:t>Показатель</w:t>
            </w:r>
          </w:p>
          <w:p w:rsidR="002B1247" w:rsidRPr="00B81A26" w:rsidRDefault="002B1247" w:rsidP="004F0A4C">
            <w:pPr>
              <w:jc w:val="both"/>
              <w:rPr>
                <w:sz w:val="24"/>
                <w:szCs w:val="24"/>
              </w:rPr>
            </w:pPr>
            <w:r w:rsidRPr="00B81A26">
              <w:rPr>
                <w:sz w:val="24"/>
                <w:szCs w:val="24"/>
              </w:rPr>
              <w:t>ные презентации</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4.</w:t>
            </w:r>
          </w:p>
        </w:tc>
        <w:tc>
          <w:tcPr>
            <w:tcW w:w="2376" w:type="dxa"/>
          </w:tcPr>
          <w:p w:rsidR="002B1247" w:rsidRPr="00B81A26" w:rsidRDefault="002B1247" w:rsidP="004F0A4C">
            <w:pPr>
              <w:jc w:val="both"/>
              <w:rPr>
                <w:sz w:val="24"/>
                <w:szCs w:val="24"/>
              </w:rPr>
            </w:pPr>
            <w:r w:rsidRPr="00B81A26">
              <w:rPr>
                <w:sz w:val="24"/>
                <w:szCs w:val="24"/>
              </w:rPr>
              <w:t>День здоровья «Здоровым быть здорово!»</w:t>
            </w:r>
          </w:p>
          <w:p w:rsidR="002B1247" w:rsidRPr="00B81A26" w:rsidRDefault="002B1247" w:rsidP="004F0A4C">
            <w:pPr>
              <w:jc w:val="both"/>
              <w:rPr>
                <w:sz w:val="24"/>
                <w:szCs w:val="24"/>
              </w:rPr>
            </w:pPr>
          </w:p>
        </w:tc>
        <w:tc>
          <w:tcPr>
            <w:tcW w:w="1381" w:type="dxa"/>
          </w:tcPr>
          <w:p w:rsidR="002B1247" w:rsidRPr="00B81A26" w:rsidRDefault="002B1247" w:rsidP="004F0A4C">
            <w:pPr>
              <w:jc w:val="center"/>
              <w:rPr>
                <w:sz w:val="24"/>
                <w:szCs w:val="24"/>
              </w:rPr>
            </w:pPr>
            <w:r w:rsidRPr="00B81A26">
              <w:rPr>
                <w:sz w:val="24"/>
                <w:szCs w:val="24"/>
              </w:rPr>
              <w:t>ежемесячно</w:t>
            </w:r>
          </w:p>
        </w:tc>
        <w:tc>
          <w:tcPr>
            <w:tcW w:w="2055" w:type="dxa"/>
          </w:tcPr>
          <w:p w:rsidR="002B1247" w:rsidRPr="00B81A26" w:rsidRDefault="002B1247" w:rsidP="004F0A4C">
            <w:pPr>
              <w:jc w:val="both"/>
              <w:rPr>
                <w:sz w:val="24"/>
                <w:szCs w:val="24"/>
              </w:rPr>
            </w:pPr>
            <w:r w:rsidRPr="00B81A26">
              <w:rPr>
                <w:sz w:val="24"/>
                <w:szCs w:val="24"/>
              </w:rPr>
              <w:t>Оздорови</w:t>
            </w:r>
          </w:p>
          <w:p w:rsidR="002B1247" w:rsidRPr="00B81A26" w:rsidRDefault="002B1247" w:rsidP="004F0A4C">
            <w:pPr>
              <w:jc w:val="both"/>
              <w:rPr>
                <w:sz w:val="24"/>
                <w:szCs w:val="24"/>
              </w:rPr>
            </w:pPr>
            <w:r w:rsidRPr="00B81A26">
              <w:rPr>
                <w:sz w:val="24"/>
                <w:szCs w:val="24"/>
              </w:rPr>
              <w:t>тельно спортивные мероприятия</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5.</w:t>
            </w:r>
          </w:p>
        </w:tc>
        <w:tc>
          <w:tcPr>
            <w:tcW w:w="2376" w:type="dxa"/>
          </w:tcPr>
          <w:p w:rsidR="002B1247" w:rsidRPr="00B81A26" w:rsidRDefault="002B1247" w:rsidP="004F0A4C">
            <w:pPr>
              <w:jc w:val="both"/>
              <w:rPr>
                <w:sz w:val="24"/>
                <w:szCs w:val="24"/>
              </w:rPr>
            </w:pPr>
            <w:r w:rsidRPr="00B81A26">
              <w:rPr>
                <w:sz w:val="24"/>
                <w:szCs w:val="24"/>
              </w:rPr>
              <w:t>Конкурс рисунков «Мой любимый город» (ко Дню освобождения г. Темрюка)</w:t>
            </w:r>
          </w:p>
        </w:tc>
        <w:tc>
          <w:tcPr>
            <w:tcW w:w="1381" w:type="dxa"/>
          </w:tcPr>
          <w:p w:rsidR="002B1247" w:rsidRPr="00B81A26" w:rsidRDefault="002B1247" w:rsidP="004F0A4C">
            <w:pPr>
              <w:jc w:val="center"/>
              <w:rPr>
                <w:sz w:val="24"/>
                <w:szCs w:val="24"/>
              </w:rPr>
            </w:pPr>
            <w:r w:rsidRPr="00B81A26">
              <w:rPr>
                <w:sz w:val="24"/>
                <w:szCs w:val="24"/>
              </w:rPr>
              <w:t>Сентябрь-октябрь 2024г.</w:t>
            </w:r>
          </w:p>
        </w:tc>
        <w:tc>
          <w:tcPr>
            <w:tcW w:w="2055" w:type="dxa"/>
          </w:tcPr>
          <w:p w:rsidR="002B1247" w:rsidRPr="00B81A26" w:rsidRDefault="002B1247" w:rsidP="004F0A4C">
            <w:pPr>
              <w:jc w:val="both"/>
              <w:rPr>
                <w:sz w:val="24"/>
                <w:szCs w:val="24"/>
              </w:rPr>
            </w:pPr>
            <w:r w:rsidRPr="00B81A26">
              <w:rPr>
                <w:sz w:val="24"/>
                <w:szCs w:val="24"/>
              </w:rPr>
              <w:t>Конкурс рисунков</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6.</w:t>
            </w:r>
          </w:p>
        </w:tc>
        <w:tc>
          <w:tcPr>
            <w:tcW w:w="2376" w:type="dxa"/>
          </w:tcPr>
          <w:p w:rsidR="002B1247" w:rsidRPr="00B81A26" w:rsidRDefault="002B1247" w:rsidP="004F0A4C">
            <w:pPr>
              <w:jc w:val="both"/>
              <w:rPr>
                <w:sz w:val="24"/>
                <w:szCs w:val="24"/>
              </w:rPr>
            </w:pPr>
            <w:r w:rsidRPr="00B81A26">
              <w:rPr>
                <w:sz w:val="24"/>
                <w:szCs w:val="24"/>
              </w:rPr>
              <w:t>Спортивный праздник «Посвящение в хранители здоровья»</w:t>
            </w:r>
          </w:p>
        </w:tc>
        <w:tc>
          <w:tcPr>
            <w:tcW w:w="1381" w:type="dxa"/>
          </w:tcPr>
          <w:p w:rsidR="002B1247" w:rsidRPr="00B81A26" w:rsidRDefault="002B1247" w:rsidP="004F0A4C">
            <w:pPr>
              <w:jc w:val="center"/>
              <w:rPr>
                <w:sz w:val="24"/>
                <w:szCs w:val="24"/>
              </w:rPr>
            </w:pPr>
            <w:r w:rsidRPr="00B81A26">
              <w:rPr>
                <w:sz w:val="24"/>
                <w:szCs w:val="24"/>
              </w:rPr>
              <w:t>Октябрь 2024г.</w:t>
            </w:r>
          </w:p>
        </w:tc>
        <w:tc>
          <w:tcPr>
            <w:tcW w:w="2055" w:type="dxa"/>
          </w:tcPr>
          <w:p w:rsidR="002B1247" w:rsidRPr="00B81A26" w:rsidRDefault="002B1247" w:rsidP="004F0A4C">
            <w:pPr>
              <w:jc w:val="both"/>
              <w:rPr>
                <w:sz w:val="24"/>
                <w:szCs w:val="24"/>
              </w:rPr>
            </w:pPr>
            <w:r w:rsidRPr="00B81A26">
              <w:rPr>
                <w:sz w:val="24"/>
                <w:szCs w:val="24"/>
              </w:rPr>
              <w:t>Спортивно оздоровительное мероприятие</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7.</w:t>
            </w:r>
          </w:p>
        </w:tc>
        <w:tc>
          <w:tcPr>
            <w:tcW w:w="2376" w:type="dxa"/>
          </w:tcPr>
          <w:p w:rsidR="002B1247" w:rsidRPr="00B81A26" w:rsidRDefault="002B1247" w:rsidP="004F0A4C">
            <w:pPr>
              <w:jc w:val="both"/>
              <w:rPr>
                <w:sz w:val="24"/>
                <w:szCs w:val="24"/>
              </w:rPr>
            </w:pPr>
            <w:r w:rsidRPr="00B81A26">
              <w:rPr>
                <w:sz w:val="24"/>
                <w:szCs w:val="24"/>
              </w:rPr>
              <w:t xml:space="preserve">Развлекательно-познавательное мероприятие «Милой маме подарю…», посвященное Дню матери </w:t>
            </w:r>
          </w:p>
        </w:tc>
        <w:tc>
          <w:tcPr>
            <w:tcW w:w="1381" w:type="dxa"/>
          </w:tcPr>
          <w:p w:rsidR="002B1247" w:rsidRPr="00B81A26" w:rsidRDefault="002B1247" w:rsidP="004F0A4C">
            <w:pPr>
              <w:jc w:val="center"/>
              <w:rPr>
                <w:sz w:val="24"/>
                <w:szCs w:val="24"/>
              </w:rPr>
            </w:pPr>
            <w:r w:rsidRPr="00B81A26">
              <w:rPr>
                <w:sz w:val="24"/>
                <w:szCs w:val="24"/>
              </w:rPr>
              <w:t>Ноябрь 2024г.</w:t>
            </w:r>
          </w:p>
        </w:tc>
        <w:tc>
          <w:tcPr>
            <w:tcW w:w="2055" w:type="dxa"/>
          </w:tcPr>
          <w:p w:rsidR="002B1247" w:rsidRPr="00B81A26" w:rsidRDefault="002B1247" w:rsidP="004F0A4C">
            <w:pPr>
              <w:jc w:val="both"/>
              <w:rPr>
                <w:sz w:val="24"/>
                <w:szCs w:val="24"/>
              </w:rPr>
            </w:pPr>
            <w:r w:rsidRPr="00B81A26">
              <w:rPr>
                <w:sz w:val="24"/>
                <w:szCs w:val="24"/>
              </w:rPr>
              <w:t>Развлекательно- познаватель</w:t>
            </w:r>
          </w:p>
          <w:p w:rsidR="002B1247" w:rsidRPr="00B81A26" w:rsidRDefault="002B1247" w:rsidP="004F0A4C">
            <w:pPr>
              <w:jc w:val="both"/>
              <w:rPr>
                <w:sz w:val="24"/>
                <w:szCs w:val="24"/>
              </w:rPr>
            </w:pPr>
            <w:r w:rsidRPr="00B81A26">
              <w:rPr>
                <w:sz w:val="24"/>
                <w:szCs w:val="24"/>
              </w:rPr>
              <w:t>ное мероприятие</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7.</w:t>
            </w:r>
          </w:p>
        </w:tc>
        <w:tc>
          <w:tcPr>
            <w:tcW w:w="2376" w:type="dxa"/>
          </w:tcPr>
          <w:p w:rsidR="002B1247" w:rsidRPr="00B81A26" w:rsidRDefault="002B1247" w:rsidP="004F0A4C">
            <w:pPr>
              <w:jc w:val="both"/>
              <w:rPr>
                <w:sz w:val="24"/>
                <w:szCs w:val="24"/>
              </w:rPr>
            </w:pPr>
            <w:r w:rsidRPr="00B81A26">
              <w:rPr>
                <w:sz w:val="24"/>
                <w:szCs w:val="24"/>
              </w:rPr>
              <w:t>Развлекательная программа «Новогодний фейерверк»</w:t>
            </w:r>
          </w:p>
          <w:p w:rsidR="002B1247" w:rsidRPr="00B81A26" w:rsidRDefault="002B1247" w:rsidP="004F0A4C">
            <w:pPr>
              <w:jc w:val="both"/>
              <w:rPr>
                <w:sz w:val="24"/>
                <w:szCs w:val="24"/>
              </w:rPr>
            </w:pPr>
          </w:p>
        </w:tc>
        <w:tc>
          <w:tcPr>
            <w:tcW w:w="1381" w:type="dxa"/>
          </w:tcPr>
          <w:p w:rsidR="002B1247" w:rsidRPr="00B81A26" w:rsidRDefault="002B1247" w:rsidP="004F0A4C">
            <w:pPr>
              <w:jc w:val="center"/>
              <w:rPr>
                <w:sz w:val="24"/>
                <w:szCs w:val="24"/>
              </w:rPr>
            </w:pPr>
            <w:r w:rsidRPr="00B81A26">
              <w:rPr>
                <w:sz w:val="24"/>
                <w:szCs w:val="24"/>
              </w:rPr>
              <w:t>Декабрь 2024г.</w:t>
            </w:r>
          </w:p>
        </w:tc>
        <w:tc>
          <w:tcPr>
            <w:tcW w:w="2055" w:type="dxa"/>
          </w:tcPr>
          <w:p w:rsidR="002B1247" w:rsidRPr="00B81A26" w:rsidRDefault="002B1247" w:rsidP="004F0A4C">
            <w:pPr>
              <w:jc w:val="both"/>
              <w:rPr>
                <w:sz w:val="24"/>
                <w:szCs w:val="24"/>
              </w:rPr>
            </w:pPr>
            <w:r w:rsidRPr="00B81A26">
              <w:rPr>
                <w:sz w:val="24"/>
                <w:szCs w:val="24"/>
              </w:rPr>
              <w:t>Развлекательная программа</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 xml:space="preserve">9. </w:t>
            </w:r>
          </w:p>
        </w:tc>
        <w:tc>
          <w:tcPr>
            <w:tcW w:w="2376" w:type="dxa"/>
          </w:tcPr>
          <w:p w:rsidR="002B1247" w:rsidRPr="00B81A26" w:rsidRDefault="002B1247" w:rsidP="004F0A4C">
            <w:pPr>
              <w:jc w:val="both"/>
              <w:rPr>
                <w:sz w:val="24"/>
                <w:szCs w:val="24"/>
              </w:rPr>
            </w:pPr>
            <w:r w:rsidRPr="00B81A26">
              <w:rPr>
                <w:sz w:val="24"/>
                <w:szCs w:val="24"/>
              </w:rPr>
              <w:t>Показ тематических презентаций «Крещение Господне»</w:t>
            </w:r>
          </w:p>
        </w:tc>
        <w:tc>
          <w:tcPr>
            <w:tcW w:w="1381" w:type="dxa"/>
          </w:tcPr>
          <w:p w:rsidR="002B1247" w:rsidRPr="00B81A26" w:rsidRDefault="002B1247" w:rsidP="004F0A4C">
            <w:pPr>
              <w:jc w:val="center"/>
              <w:rPr>
                <w:sz w:val="24"/>
                <w:szCs w:val="24"/>
              </w:rPr>
            </w:pPr>
            <w:r w:rsidRPr="00B81A26">
              <w:rPr>
                <w:sz w:val="24"/>
                <w:szCs w:val="24"/>
              </w:rPr>
              <w:t>Январь 2025</w:t>
            </w:r>
          </w:p>
        </w:tc>
        <w:tc>
          <w:tcPr>
            <w:tcW w:w="2055" w:type="dxa"/>
          </w:tcPr>
          <w:p w:rsidR="002B1247" w:rsidRPr="00B81A26" w:rsidRDefault="002B1247" w:rsidP="004F0A4C">
            <w:pPr>
              <w:jc w:val="both"/>
              <w:rPr>
                <w:sz w:val="24"/>
                <w:szCs w:val="24"/>
              </w:rPr>
            </w:pPr>
            <w:r w:rsidRPr="00B81A26">
              <w:rPr>
                <w:sz w:val="24"/>
                <w:szCs w:val="24"/>
              </w:rPr>
              <w:t>Показ тематичес</w:t>
            </w:r>
          </w:p>
          <w:p w:rsidR="002B1247" w:rsidRPr="00B81A26" w:rsidRDefault="002B1247" w:rsidP="004F0A4C">
            <w:pPr>
              <w:jc w:val="both"/>
              <w:rPr>
                <w:sz w:val="24"/>
                <w:szCs w:val="24"/>
              </w:rPr>
            </w:pPr>
            <w:r w:rsidRPr="00B81A26">
              <w:rPr>
                <w:sz w:val="24"/>
                <w:szCs w:val="24"/>
              </w:rPr>
              <w:t>ких презентаций</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10.</w:t>
            </w:r>
          </w:p>
        </w:tc>
        <w:tc>
          <w:tcPr>
            <w:tcW w:w="2376" w:type="dxa"/>
          </w:tcPr>
          <w:p w:rsidR="002B1247" w:rsidRPr="00B81A26" w:rsidRDefault="002B1247" w:rsidP="004F0A4C">
            <w:pPr>
              <w:jc w:val="both"/>
              <w:rPr>
                <w:sz w:val="24"/>
                <w:szCs w:val="24"/>
              </w:rPr>
            </w:pPr>
            <w:r w:rsidRPr="00B81A26">
              <w:rPr>
                <w:sz w:val="24"/>
                <w:szCs w:val="24"/>
              </w:rPr>
              <w:t>Флешмоб «Открытка для защитника», посвященный Дню защитника Отечества</w:t>
            </w:r>
          </w:p>
        </w:tc>
        <w:tc>
          <w:tcPr>
            <w:tcW w:w="1381" w:type="dxa"/>
          </w:tcPr>
          <w:p w:rsidR="002B1247" w:rsidRPr="00B81A26" w:rsidRDefault="002B1247" w:rsidP="004F0A4C">
            <w:pPr>
              <w:jc w:val="center"/>
              <w:rPr>
                <w:sz w:val="24"/>
                <w:szCs w:val="24"/>
              </w:rPr>
            </w:pPr>
            <w:r w:rsidRPr="00B81A26">
              <w:rPr>
                <w:sz w:val="24"/>
                <w:szCs w:val="24"/>
              </w:rPr>
              <w:t>Январь-февраль 2025г.</w:t>
            </w:r>
          </w:p>
        </w:tc>
        <w:tc>
          <w:tcPr>
            <w:tcW w:w="2055" w:type="dxa"/>
          </w:tcPr>
          <w:p w:rsidR="002B1247" w:rsidRPr="00B81A26" w:rsidRDefault="002B1247" w:rsidP="004F0A4C">
            <w:pPr>
              <w:jc w:val="both"/>
              <w:rPr>
                <w:sz w:val="24"/>
                <w:szCs w:val="24"/>
              </w:rPr>
            </w:pPr>
            <w:r w:rsidRPr="00B81A26">
              <w:rPr>
                <w:sz w:val="24"/>
                <w:szCs w:val="24"/>
              </w:rPr>
              <w:t>Флешмоб</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11.</w:t>
            </w:r>
          </w:p>
        </w:tc>
        <w:tc>
          <w:tcPr>
            <w:tcW w:w="2376" w:type="dxa"/>
          </w:tcPr>
          <w:p w:rsidR="002B1247" w:rsidRPr="00B81A26" w:rsidRDefault="002B1247" w:rsidP="004F0A4C">
            <w:pPr>
              <w:jc w:val="both"/>
              <w:rPr>
                <w:sz w:val="24"/>
                <w:szCs w:val="24"/>
              </w:rPr>
            </w:pPr>
            <w:r w:rsidRPr="00B81A26">
              <w:rPr>
                <w:sz w:val="24"/>
                <w:szCs w:val="24"/>
              </w:rPr>
              <w:t>Развлекательно-</w:t>
            </w:r>
            <w:r w:rsidRPr="00B81A26">
              <w:rPr>
                <w:sz w:val="24"/>
                <w:szCs w:val="24"/>
              </w:rPr>
              <w:lastRenderedPageBreak/>
              <w:t>познавательная программа «Масленица пришла!»</w:t>
            </w:r>
          </w:p>
        </w:tc>
        <w:tc>
          <w:tcPr>
            <w:tcW w:w="1381" w:type="dxa"/>
          </w:tcPr>
          <w:p w:rsidR="002B1247" w:rsidRPr="00B81A26" w:rsidRDefault="002B1247" w:rsidP="004F0A4C">
            <w:pPr>
              <w:jc w:val="center"/>
              <w:rPr>
                <w:sz w:val="24"/>
                <w:szCs w:val="24"/>
              </w:rPr>
            </w:pPr>
            <w:r w:rsidRPr="00B81A26">
              <w:rPr>
                <w:sz w:val="24"/>
                <w:szCs w:val="24"/>
              </w:rPr>
              <w:lastRenderedPageBreak/>
              <w:t xml:space="preserve">Март </w:t>
            </w:r>
            <w:r w:rsidRPr="00B81A26">
              <w:rPr>
                <w:sz w:val="24"/>
                <w:szCs w:val="24"/>
              </w:rPr>
              <w:lastRenderedPageBreak/>
              <w:t>2025г.</w:t>
            </w:r>
          </w:p>
        </w:tc>
        <w:tc>
          <w:tcPr>
            <w:tcW w:w="2055" w:type="dxa"/>
          </w:tcPr>
          <w:p w:rsidR="002B1247" w:rsidRPr="00B81A26" w:rsidRDefault="002B1247" w:rsidP="004F0A4C">
            <w:pPr>
              <w:jc w:val="both"/>
              <w:rPr>
                <w:sz w:val="24"/>
                <w:szCs w:val="24"/>
              </w:rPr>
            </w:pPr>
            <w:r w:rsidRPr="00B81A26">
              <w:rPr>
                <w:sz w:val="24"/>
                <w:szCs w:val="24"/>
              </w:rPr>
              <w:lastRenderedPageBreak/>
              <w:t xml:space="preserve">Развлекательная </w:t>
            </w:r>
            <w:r w:rsidRPr="00B81A26">
              <w:rPr>
                <w:sz w:val="24"/>
                <w:szCs w:val="24"/>
              </w:rPr>
              <w:lastRenderedPageBreak/>
              <w:t>программа</w:t>
            </w:r>
          </w:p>
        </w:tc>
        <w:tc>
          <w:tcPr>
            <w:tcW w:w="2570" w:type="dxa"/>
          </w:tcPr>
          <w:p w:rsidR="002B1247" w:rsidRPr="00B81A26" w:rsidRDefault="002B1247" w:rsidP="004F0A4C">
            <w:pPr>
              <w:jc w:val="both"/>
              <w:rPr>
                <w:sz w:val="24"/>
                <w:szCs w:val="24"/>
              </w:rPr>
            </w:pPr>
            <w:r w:rsidRPr="00B81A26">
              <w:rPr>
                <w:sz w:val="24"/>
                <w:szCs w:val="24"/>
              </w:rPr>
              <w:lastRenderedPageBreak/>
              <w:t xml:space="preserve">Фотоотчет, заметка на </w:t>
            </w:r>
            <w:r w:rsidRPr="00B81A26">
              <w:rPr>
                <w:sz w:val="24"/>
                <w:szCs w:val="24"/>
              </w:rPr>
              <w:lastRenderedPageBreak/>
              <w:t>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lastRenderedPageBreak/>
              <w:t>12.</w:t>
            </w:r>
          </w:p>
        </w:tc>
        <w:tc>
          <w:tcPr>
            <w:tcW w:w="2376" w:type="dxa"/>
          </w:tcPr>
          <w:p w:rsidR="002B1247" w:rsidRPr="00B81A26" w:rsidRDefault="002B1247" w:rsidP="004F0A4C">
            <w:pPr>
              <w:jc w:val="both"/>
              <w:rPr>
                <w:sz w:val="24"/>
                <w:szCs w:val="24"/>
              </w:rPr>
            </w:pPr>
            <w:r w:rsidRPr="00B81A26">
              <w:rPr>
                <w:sz w:val="24"/>
                <w:szCs w:val="24"/>
              </w:rPr>
              <w:t>Развлекательная программа, «Этот милый женский день» посвященная международному женскому дню</w:t>
            </w:r>
          </w:p>
        </w:tc>
        <w:tc>
          <w:tcPr>
            <w:tcW w:w="1381" w:type="dxa"/>
          </w:tcPr>
          <w:p w:rsidR="002B1247" w:rsidRPr="00B81A26" w:rsidRDefault="002B1247" w:rsidP="004F0A4C">
            <w:pPr>
              <w:jc w:val="center"/>
              <w:rPr>
                <w:sz w:val="24"/>
                <w:szCs w:val="24"/>
              </w:rPr>
            </w:pPr>
            <w:r w:rsidRPr="00B81A26">
              <w:rPr>
                <w:sz w:val="24"/>
                <w:szCs w:val="24"/>
              </w:rPr>
              <w:t>Март 2025г.</w:t>
            </w:r>
          </w:p>
        </w:tc>
        <w:tc>
          <w:tcPr>
            <w:tcW w:w="2055" w:type="dxa"/>
          </w:tcPr>
          <w:p w:rsidR="002B1247" w:rsidRPr="00B81A26" w:rsidRDefault="002B1247" w:rsidP="004F0A4C">
            <w:pPr>
              <w:jc w:val="both"/>
              <w:rPr>
                <w:sz w:val="24"/>
                <w:szCs w:val="24"/>
              </w:rPr>
            </w:pPr>
            <w:r w:rsidRPr="00B81A26">
              <w:rPr>
                <w:sz w:val="24"/>
                <w:szCs w:val="24"/>
              </w:rPr>
              <w:t>Конкурс рисунков</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13.</w:t>
            </w:r>
          </w:p>
        </w:tc>
        <w:tc>
          <w:tcPr>
            <w:tcW w:w="2376" w:type="dxa"/>
          </w:tcPr>
          <w:p w:rsidR="002B1247" w:rsidRPr="00B81A26" w:rsidRDefault="002B1247" w:rsidP="004F0A4C">
            <w:pPr>
              <w:jc w:val="both"/>
              <w:rPr>
                <w:sz w:val="24"/>
                <w:szCs w:val="24"/>
              </w:rPr>
            </w:pPr>
            <w:r w:rsidRPr="00B81A26">
              <w:rPr>
                <w:sz w:val="24"/>
                <w:szCs w:val="24"/>
              </w:rPr>
              <w:t>Он-лайн конкурс на странице в соц. сети учреждения «На зарядку всей семьей»</w:t>
            </w:r>
          </w:p>
        </w:tc>
        <w:tc>
          <w:tcPr>
            <w:tcW w:w="1381" w:type="dxa"/>
          </w:tcPr>
          <w:p w:rsidR="002B1247" w:rsidRPr="00B81A26" w:rsidRDefault="002B1247" w:rsidP="004F0A4C">
            <w:pPr>
              <w:jc w:val="center"/>
              <w:rPr>
                <w:sz w:val="24"/>
                <w:szCs w:val="24"/>
              </w:rPr>
            </w:pPr>
            <w:r w:rsidRPr="00B81A26">
              <w:rPr>
                <w:sz w:val="24"/>
                <w:szCs w:val="24"/>
              </w:rPr>
              <w:t>Апрель 2025г.</w:t>
            </w:r>
          </w:p>
        </w:tc>
        <w:tc>
          <w:tcPr>
            <w:tcW w:w="2055" w:type="dxa"/>
          </w:tcPr>
          <w:p w:rsidR="002B1247" w:rsidRPr="00B81A26" w:rsidRDefault="002B1247" w:rsidP="004F0A4C">
            <w:pPr>
              <w:jc w:val="both"/>
              <w:rPr>
                <w:sz w:val="24"/>
                <w:szCs w:val="24"/>
              </w:rPr>
            </w:pPr>
            <w:r w:rsidRPr="00B81A26">
              <w:rPr>
                <w:sz w:val="24"/>
                <w:szCs w:val="24"/>
              </w:rPr>
              <w:t>Онлайн-конкурс на страницах в соцсети.</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14.</w:t>
            </w:r>
          </w:p>
        </w:tc>
        <w:tc>
          <w:tcPr>
            <w:tcW w:w="2376" w:type="dxa"/>
          </w:tcPr>
          <w:p w:rsidR="002B1247" w:rsidRPr="00B81A26" w:rsidRDefault="002B1247" w:rsidP="004F0A4C">
            <w:pPr>
              <w:jc w:val="both"/>
              <w:rPr>
                <w:sz w:val="24"/>
                <w:szCs w:val="24"/>
              </w:rPr>
            </w:pPr>
            <w:r w:rsidRPr="00B81A26">
              <w:rPr>
                <w:sz w:val="24"/>
                <w:szCs w:val="24"/>
              </w:rPr>
              <w:t>Районный день здоровья «Здоровым быть здорово!»</w:t>
            </w:r>
          </w:p>
        </w:tc>
        <w:tc>
          <w:tcPr>
            <w:tcW w:w="1381" w:type="dxa"/>
          </w:tcPr>
          <w:p w:rsidR="002B1247" w:rsidRPr="00B81A26" w:rsidRDefault="002B1247" w:rsidP="004F0A4C">
            <w:pPr>
              <w:jc w:val="center"/>
              <w:rPr>
                <w:sz w:val="24"/>
                <w:szCs w:val="24"/>
              </w:rPr>
            </w:pPr>
            <w:r w:rsidRPr="00B81A26">
              <w:rPr>
                <w:sz w:val="24"/>
                <w:szCs w:val="24"/>
              </w:rPr>
              <w:t>Апрель 2025г.</w:t>
            </w:r>
          </w:p>
        </w:tc>
        <w:tc>
          <w:tcPr>
            <w:tcW w:w="2055" w:type="dxa"/>
          </w:tcPr>
          <w:p w:rsidR="002B1247" w:rsidRPr="00B81A26" w:rsidRDefault="002B1247" w:rsidP="004F0A4C">
            <w:pPr>
              <w:jc w:val="both"/>
              <w:rPr>
                <w:sz w:val="24"/>
                <w:szCs w:val="24"/>
              </w:rPr>
            </w:pPr>
            <w:r w:rsidRPr="00B81A26">
              <w:rPr>
                <w:sz w:val="24"/>
                <w:szCs w:val="24"/>
              </w:rPr>
              <w:t>Спортивно-оздоровительное мероприятие</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15.</w:t>
            </w:r>
          </w:p>
        </w:tc>
        <w:tc>
          <w:tcPr>
            <w:tcW w:w="2376" w:type="dxa"/>
          </w:tcPr>
          <w:p w:rsidR="002B1247" w:rsidRPr="00B81A26" w:rsidRDefault="002B1247" w:rsidP="004F0A4C">
            <w:pPr>
              <w:jc w:val="both"/>
              <w:rPr>
                <w:sz w:val="24"/>
                <w:szCs w:val="24"/>
              </w:rPr>
            </w:pPr>
            <w:r w:rsidRPr="00B81A26">
              <w:rPr>
                <w:sz w:val="24"/>
                <w:szCs w:val="24"/>
              </w:rPr>
              <w:t>Конкурс рисунков «Неизведанные космические просторы», посвященный Дню космонавтики</w:t>
            </w:r>
          </w:p>
        </w:tc>
        <w:tc>
          <w:tcPr>
            <w:tcW w:w="1381" w:type="dxa"/>
          </w:tcPr>
          <w:p w:rsidR="002B1247" w:rsidRPr="00B81A26" w:rsidRDefault="002B1247" w:rsidP="004F0A4C">
            <w:pPr>
              <w:jc w:val="center"/>
              <w:rPr>
                <w:sz w:val="24"/>
                <w:szCs w:val="24"/>
              </w:rPr>
            </w:pPr>
            <w:r w:rsidRPr="00B81A26">
              <w:rPr>
                <w:sz w:val="24"/>
                <w:szCs w:val="24"/>
              </w:rPr>
              <w:t>Апрель 2025г.</w:t>
            </w:r>
          </w:p>
        </w:tc>
        <w:tc>
          <w:tcPr>
            <w:tcW w:w="2055" w:type="dxa"/>
          </w:tcPr>
          <w:p w:rsidR="002B1247" w:rsidRPr="00B81A26" w:rsidRDefault="002B1247" w:rsidP="004F0A4C">
            <w:pPr>
              <w:jc w:val="both"/>
              <w:rPr>
                <w:sz w:val="24"/>
                <w:szCs w:val="24"/>
              </w:rPr>
            </w:pPr>
            <w:r w:rsidRPr="00B81A26">
              <w:rPr>
                <w:sz w:val="24"/>
                <w:szCs w:val="24"/>
              </w:rPr>
              <w:t>Конкурс рисунков</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15.</w:t>
            </w:r>
          </w:p>
        </w:tc>
        <w:tc>
          <w:tcPr>
            <w:tcW w:w="2376" w:type="dxa"/>
          </w:tcPr>
          <w:p w:rsidR="002B1247" w:rsidRPr="00B81A26" w:rsidRDefault="002B1247" w:rsidP="004F0A4C">
            <w:pPr>
              <w:jc w:val="both"/>
              <w:rPr>
                <w:sz w:val="24"/>
                <w:szCs w:val="24"/>
              </w:rPr>
            </w:pPr>
            <w:r w:rsidRPr="00B81A26">
              <w:rPr>
                <w:sz w:val="24"/>
                <w:szCs w:val="24"/>
              </w:rPr>
              <w:t>Флешмоб на странице в соц. сети учреждения «Стихи о победе»</w:t>
            </w:r>
          </w:p>
        </w:tc>
        <w:tc>
          <w:tcPr>
            <w:tcW w:w="1381" w:type="dxa"/>
          </w:tcPr>
          <w:p w:rsidR="002B1247" w:rsidRPr="00B81A26" w:rsidRDefault="002B1247" w:rsidP="004F0A4C">
            <w:pPr>
              <w:jc w:val="center"/>
              <w:rPr>
                <w:sz w:val="24"/>
                <w:szCs w:val="24"/>
              </w:rPr>
            </w:pPr>
            <w:r w:rsidRPr="00B81A26">
              <w:rPr>
                <w:sz w:val="24"/>
                <w:szCs w:val="24"/>
              </w:rPr>
              <w:t>Апрель-май 2025г.</w:t>
            </w:r>
          </w:p>
        </w:tc>
        <w:tc>
          <w:tcPr>
            <w:tcW w:w="2055" w:type="dxa"/>
          </w:tcPr>
          <w:p w:rsidR="002B1247" w:rsidRPr="00B81A26" w:rsidRDefault="002B1247" w:rsidP="004F0A4C">
            <w:pPr>
              <w:jc w:val="both"/>
              <w:rPr>
                <w:sz w:val="24"/>
                <w:szCs w:val="24"/>
              </w:rPr>
            </w:pPr>
            <w:r w:rsidRPr="00B81A26">
              <w:rPr>
                <w:sz w:val="24"/>
                <w:szCs w:val="24"/>
              </w:rPr>
              <w:t>Флешмоб</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16.</w:t>
            </w:r>
          </w:p>
        </w:tc>
        <w:tc>
          <w:tcPr>
            <w:tcW w:w="2376" w:type="dxa"/>
          </w:tcPr>
          <w:p w:rsidR="002B1247" w:rsidRPr="00B81A26" w:rsidRDefault="002B1247" w:rsidP="004F0A4C">
            <w:pPr>
              <w:jc w:val="both"/>
              <w:rPr>
                <w:sz w:val="24"/>
                <w:szCs w:val="24"/>
              </w:rPr>
            </w:pPr>
            <w:r w:rsidRPr="00B81A26">
              <w:rPr>
                <w:sz w:val="24"/>
                <w:szCs w:val="24"/>
              </w:rPr>
              <w:t>Познавательная программа «Герои Великой Победы!»</w:t>
            </w:r>
          </w:p>
        </w:tc>
        <w:tc>
          <w:tcPr>
            <w:tcW w:w="1381" w:type="dxa"/>
          </w:tcPr>
          <w:p w:rsidR="002B1247" w:rsidRPr="00B81A26" w:rsidRDefault="002B1247" w:rsidP="004F0A4C">
            <w:pPr>
              <w:jc w:val="center"/>
              <w:rPr>
                <w:sz w:val="24"/>
                <w:szCs w:val="24"/>
              </w:rPr>
            </w:pPr>
            <w:r w:rsidRPr="00B81A26">
              <w:rPr>
                <w:sz w:val="24"/>
                <w:szCs w:val="24"/>
              </w:rPr>
              <w:t>Май 2025г.</w:t>
            </w:r>
          </w:p>
        </w:tc>
        <w:tc>
          <w:tcPr>
            <w:tcW w:w="2055" w:type="dxa"/>
          </w:tcPr>
          <w:p w:rsidR="002B1247" w:rsidRPr="00B81A26" w:rsidRDefault="002B1247" w:rsidP="004F0A4C">
            <w:pPr>
              <w:jc w:val="both"/>
              <w:rPr>
                <w:sz w:val="24"/>
                <w:szCs w:val="24"/>
              </w:rPr>
            </w:pPr>
            <w:r w:rsidRPr="00B81A26">
              <w:rPr>
                <w:sz w:val="24"/>
                <w:szCs w:val="24"/>
              </w:rPr>
              <w:t>Просмотр фильмов по теме</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17.</w:t>
            </w:r>
          </w:p>
        </w:tc>
        <w:tc>
          <w:tcPr>
            <w:tcW w:w="2376" w:type="dxa"/>
          </w:tcPr>
          <w:p w:rsidR="002B1247" w:rsidRPr="00B81A26" w:rsidRDefault="002B1247" w:rsidP="004F0A4C">
            <w:pPr>
              <w:jc w:val="both"/>
              <w:rPr>
                <w:sz w:val="24"/>
                <w:szCs w:val="24"/>
              </w:rPr>
            </w:pPr>
            <w:r w:rsidRPr="00B81A26">
              <w:rPr>
                <w:sz w:val="24"/>
                <w:szCs w:val="24"/>
              </w:rPr>
              <w:t>Развлекательная программа, посвящённая последнему звонку «Ура, каникулы».</w:t>
            </w:r>
          </w:p>
        </w:tc>
        <w:tc>
          <w:tcPr>
            <w:tcW w:w="1381" w:type="dxa"/>
          </w:tcPr>
          <w:p w:rsidR="002B1247" w:rsidRPr="00B81A26" w:rsidRDefault="002B1247" w:rsidP="004F0A4C">
            <w:pPr>
              <w:jc w:val="center"/>
              <w:rPr>
                <w:sz w:val="24"/>
                <w:szCs w:val="24"/>
              </w:rPr>
            </w:pPr>
            <w:r w:rsidRPr="00B81A26">
              <w:rPr>
                <w:sz w:val="24"/>
                <w:szCs w:val="24"/>
              </w:rPr>
              <w:t>Май 2025г.</w:t>
            </w:r>
          </w:p>
        </w:tc>
        <w:tc>
          <w:tcPr>
            <w:tcW w:w="2055" w:type="dxa"/>
          </w:tcPr>
          <w:p w:rsidR="002B1247" w:rsidRPr="00B81A26" w:rsidRDefault="002B1247" w:rsidP="004F0A4C">
            <w:pPr>
              <w:jc w:val="both"/>
              <w:rPr>
                <w:sz w:val="24"/>
                <w:szCs w:val="24"/>
              </w:rPr>
            </w:pPr>
            <w:r w:rsidRPr="00B81A26">
              <w:rPr>
                <w:sz w:val="24"/>
                <w:szCs w:val="24"/>
              </w:rPr>
              <w:t>Развлекательная программа</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18.</w:t>
            </w:r>
          </w:p>
        </w:tc>
        <w:tc>
          <w:tcPr>
            <w:tcW w:w="2376" w:type="dxa"/>
          </w:tcPr>
          <w:p w:rsidR="002B1247" w:rsidRPr="00B81A26" w:rsidRDefault="002B1247" w:rsidP="004F0A4C">
            <w:pPr>
              <w:jc w:val="both"/>
              <w:rPr>
                <w:sz w:val="24"/>
                <w:szCs w:val="24"/>
              </w:rPr>
            </w:pPr>
            <w:r w:rsidRPr="00B81A26">
              <w:rPr>
                <w:sz w:val="24"/>
                <w:szCs w:val="24"/>
              </w:rPr>
              <w:t>Выставка рисунков «Лето»</w:t>
            </w:r>
          </w:p>
        </w:tc>
        <w:tc>
          <w:tcPr>
            <w:tcW w:w="1381" w:type="dxa"/>
          </w:tcPr>
          <w:p w:rsidR="002B1247" w:rsidRPr="00B81A26" w:rsidRDefault="002B1247" w:rsidP="004F0A4C">
            <w:pPr>
              <w:jc w:val="center"/>
              <w:rPr>
                <w:sz w:val="24"/>
                <w:szCs w:val="24"/>
              </w:rPr>
            </w:pPr>
            <w:r w:rsidRPr="00B81A26">
              <w:rPr>
                <w:sz w:val="24"/>
                <w:szCs w:val="24"/>
              </w:rPr>
              <w:t>Июнь 2025г.</w:t>
            </w:r>
          </w:p>
        </w:tc>
        <w:tc>
          <w:tcPr>
            <w:tcW w:w="2055" w:type="dxa"/>
          </w:tcPr>
          <w:p w:rsidR="002B1247" w:rsidRPr="00B81A26" w:rsidRDefault="002B1247" w:rsidP="004F0A4C">
            <w:pPr>
              <w:jc w:val="both"/>
              <w:rPr>
                <w:sz w:val="24"/>
                <w:szCs w:val="24"/>
              </w:rPr>
            </w:pPr>
            <w:r w:rsidRPr="00B81A26">
              <w:rPr>
                <w:sz w:val="24"/>
                <w:szCs w:val="24"/>
              </w:rPr>
              <w:t>Выставка рисунков</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19</w:t>
            </w:r>
          </w:p>
        </w:tc>
        <w:tc>
          <w:tcPr>
            <w:tcW w:w="2376" w:type="dxa"/>
          </w:tcPr>
          <w:p w:rsidR="002B1247" w:rsidRPr="00B81A26" w:rsidRDefault="002B1247" w:rsidP="004F0A4C">
            <w:pPr>
              <w:jc w:val="both"/>
              <w:rPr>
                <w:sz w:val="24"/>
                <w:szCs w:val="24"/>
              </w:rPr>
            </w:pPr>
            <w:r w:rsidRPr="00B81A26">
              <w:rPr>
                <w:sz w:val="24"/>
                <w:szCs w:val="24"/>
              </w:rPr>
              <w:t>День защиты детей</w:t>
            </w:r>
          </w:p>
          <w:p w:rsidR="002B1247" w:rsidRPr="00B81A26" w:rsidRDefault="002B1247" w:rsidP="004F0A4C">
            <w:pPr>
              <w:jc w:val="right"/>
              <w:rPr>
                <w:sz w:val="24"/>
                <w:szCs w:val="24"/>
              </w:rPr>
            </w:pPr>
          </w:p>
        </w:tc>
        <w:tc>
          <w:tcPr>
            <w:tcW w:w="1381" w:type="dxa"/>
          </w:tcPr>
          <w:p w:rsidR="002B1247" w:rsidRPr="00B81A26" w:rsidRDefault="002B1247" w:rsidP="004F0A4C">
            <w:pPr>
              <w:ind w:firstLine="40"/>
              <w:jc w:val="center"/>
              <w:rPr>
                <w:sz w:val="24"/>
                <w:szCs w:val="24"/>
              </w:rPr>
            </w:pPr>
            <w:r w:rsidRPr="00B81A26">
              <w:rPr>
                <w:sz w:val="24"/>
                <w:szCs w:val="24"/>
              </w:rPr>
              <w:t>Июнь 2025г</w:t>
            </w:r>
          </w:p>
        </w:tc>
        <w:tc>
          <w:tcPr>
            <w:tcW w:w="2055" w:type="dxa"/>
          </w:tcPr>
          <w:p w:rsidR="002B1247" w:rsidRPr="00B81A26" w:rsidRDefault="002B1247" w:rsidP="004F0A4C">
            <w:pPr>
              <w:jc w:val="both"/>
              <w:rPr>
                <w:sz w:val="24"/>
                <w:szCs w:val="24"/>
              </w:rPr>
            </w:pPr>
            <w:r w:rsidRPr="00B81A26">
              <w:rPr>
                <w:sz w:val="24"/>
                <w:szCs w:val="24"/>
              </w:rPr>
              <w:t>Участие в районных мероприя</w:t>
            </w:r>
          </w:p>
          <w:p w:rsidR="002B1247" w:rsidRPr="00B81A26" w:rsidRDefault="002B1247" w:rsidP="004F0A4C">
            <w:pPr>
              <w:jc w:val="both"/>
              <w:rPr>
                <w:sz w:val="24"/>
                <w:szCs w:val="24"/>
              </w:rPr>
            </w:pPr>
            <w:r w:rsidRPr="00B81A26">
              <w:rPr>
                <w:sz w:val="24"/>
                <w:szCs w:val="24"/>
              </w:rPr>
              <w:t>тиях</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20</w:t>
            </w:r>
          </w:p>
        </w:tc>
        <w:tc>
          <w:tcPr>
            <w:tcW w:w="2376" w:type="dxa"/>
          </w:tcPr>
          <w:p w:rsidR="002B1247" w:rsidRPr="00B81A26" w:rsidRDefault="002B1247" w:rsidP="004F0A4C">
            <w:pPr>
              <w:jc w:val="both"/>
              <w:rPr>
                <w:sz w:val="24"/>
                <w:szCs w:val="24"/>
              </w:rPr>
            </w:pPr>
            <w:r w:rsidRPr="00B81A26">
              <w:rPr>
                <w:sz w:val="24"/>
                <w:szCs w:val="24"/>
              </w:rPr>
              <w:t>День России</w:t>
            </w:r>
          </w:p>
        </w:tc>
        <w:tc>
          <w:tcPr>
            <w:tcW w:w="1381" w:type="dxa"/>
          </w:tcPr>
          <w:p w:rsidR="002B1247" w:rsidRPr="00B81A26" w:rsidRDefault="002B1247" w:rsidP="004F0A4C">
            <w:pPr>
              <w:ind w:firstLine="40"/>
              <w:jc w:val="center"/>
              <w:rPr>
                <w:sz w:val="24"/>
                <w:szCs w:val="24"/>
              </w:rPr>
            </w:pPr>
            <w:r w:rsidRPr="00B81A26">
              <w:rPr>
                <w:sz w:val="24"/>
                <w:szCs w:val="24"/>
              </w:rPr>
              <w:t>Июнь 2025г</w:t>
            </w:r>
          </w:p>
        </w:tc>
        <w:tc>
          <w:tcPr>
            <w:tcW w:w="2055" w:type="dxa"/>
          </w:tcPr>
          <w:p w:rsidR="002B1247" w:rsidRPr="00B81A26" w:rsidRDefault="002B1247" w:rsidP="004F0A4C">
            <w:pPr>
              <w:jc w:val="both"/>
              <w:rPr>
                <w:sz w:val="24"/>
                <w:szCs w:val="24"/>
              </w:rPr>
            </w:pPr>
            <w:r w:rsidRPr="00B81A26">
              <w:rPr>
                <w:sz w:val="24"/>
                <w:szCs w:val="24"/>
              </w:rPr>
              <w:t>Спортивно-оздоровительные мероприятия</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21.</w:t>
            </w:r>
          </w:p>
        </w:tc>
        <w:tc>
          <w:tcPr>
            <w:tcW w:w="2376" w:type="dxa"/>
          </w:tcPr>
          <w:p w:rsidR="002B1247" w:rsidRPr="00B81A26" w:rsidRDefault="002B1247" w:rsidP="004F0A4C">
            <w:pPr>
              <w:jc w:val="both"/>
              <w:rPr>
                <w:sz w:val="24"/>
                <w:szCs w:val="24"/>
              </w:rPr>
            </w:pPr>
            <w:r w:rsidRPr="00B81A26">
              <w:rPr>
                <w:sz w:val="24"/>
                <w:szCs w:val="24"/>
              </w:rPr>
              <w:t>День памяти и скорби</w:t>
            </w:r>
          </w:p>
        </w:tc>
        <w:tc>
          <w:tcPr>
            <w:tcW w:w="1381" w:type="dxa"/>
          </w:tcPr>
          <w:p w:rsidR="002B1247" w:rsidRPr="00B81A26" w:rsidRDefault="002B1247" w:rsidP="004F0A4C">
            <w:pPr>
              <w:ind w:firstLine="40"/>
              <w:jc w:val="center"/>
              <w:rPr>
                <w:sz w:val="24"/>
                <w:szCs w:val="24"/>
              </w:rPr>
            </w:pPr>
            <w:r w:rsidRPr="00B81A26">
              <w:rPr>
                <w:sz w:val="24"/>
                <w:szCs w:val="24"/>
              </w:rPr>
              <w:t>Июнь 2025г</w:t>
            </w:r>
          </w:p>
        </w:tc>
        <w:tc>
          <w:tcPr>
            <w:tcW w:w="2055" w:type="dxa"/>
          </w:tcPr>
          <w:p w:rsidR="002B1247" w:rsidRPr="00B81A26" w:rsidRDefault="002B1247" w:rsidP="004F0A4C">
            <w:pPr>
              <w:jc w:val="both"/>
              <w:rPr>
                <w:sz w:val="24"/>
                <w:szCs w:val="24"/>
              </w:rPr>
            </w:pPr>
            <w:r w:rsidRPr="00B81A26">
              <w:rPr>
                <w:sz w:val="24"/>
                <w:szCs w:val="24"/>
              </w:rPr>
              <w:t>Участие в районных мероприя</w:t>
            </w:r>
          </w:p>
          <w:p w:rsidR="002B1247" w:rsidRPr="00B81A26" w:rsidRDefault="002B1247" w:rsidP="004F0A4C">
            <w:pPr>
              <w:jc w:val="both"/>
              <w:rPr>
                <w:sz w:val="24"/>
                <w:szCs w:val="24"/>
              </w:rPr>
            </w:pPr>
            <w:r w:rsidRPr="00B81A26">
              <w:rPr>
                <w:sz w:val="24"/>
                <w:szCs w:val="24"/>
              </w:rPr>
              <w:t>тиях</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 xml:space="preserve">22. </w:t>
            </w:r>
          </w:p>
        </w:tc>
        <w:tc>
          <w:tcPr>
            <w:tcW w:w="2376" w:type="dxa"/>
          </w:tcPr>
          <w:p w:rsidR="002B1247" w:rsidRPr="00B81A26" w:rsidRDefault="002B1247" w:rsidP="004F0A4C">
            <w:pPr>
              <w:jc w:val="both"/>
              <w:rPr>
                <w:sz w:val="24"/>
                <w:szCs w:val="24"/>
              </w:rPr>
            </w:pPr>
            <w:r w:rsidRPr="00B81A26">
              <w:rPr>
                <w:sz w:val="24"/>
                <w:szCs w:val="24"/>
              </w:rPr>
              <w:t>День семьи, любви и верности</w:t>
            </w:r>
          </w:p>
        </w:tc>
        <w:tc>
          <w:tcPr>
            <w:tcW w:w="1381" w:type="dxa"/>
          </w:tcPr>
          <w:p w:rsidR="002B1247" w:rsidRPr="00B81A26" w:rsidRDefault="002B1247" w:rsidP="004F0A4C">
            <w:pPr>
              <w:jc w:val="center"/>
              <w:rPr>
                <w:sz w:val="24"/>
                <w:szCs w:val="24"/>
              </w:rPr>
            </w:pPr>
            <w:r w:rsidRPr="00B81A26">
              <w:rPr>
                <w:sz w:val="24"/>
                <w:szCs w:val="24"/>
              </w:rPr>
              <w:t>Июль 2025г.</w:t>
            </w:r>
          </w:p>
        </w:tc>
        <w:tc>
          <w:tcPr>
            <w:tcW w:w="2055" w:type="dxa"/>
          </w:tcPr>
          <w:p w:rsidR="002B1247" w:rsidRPr="00B81A26" w:rsidRDefault="002B1247" w:rsidP="004F0A4C">
            <w:pPr>
              <w:jc w:val="both"/>
              <w:rPr>
                <w:sz w:val="24"/>
                <w:szCs w:val="24"/>
              </w:rPr>
            </w:pPr>
            <w:r w:rsidRPr="00B81A26">
              <w:rPr>
                <w:sz w:val="24"/>
                <w:szCs w:val="24"/>
              </w:rPr>
              <w:t>Развлекательное мероприятие</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23.</w:t>
            </w:r>
          </w:p>
        </w:tc>
        <w:tc>
          <w:tcPr>
            <w:tcW w:w="2376" w:type="dxa"/>
          </w:tcPr>
          <w:p w:rsidR="002B1247" w:rsidRPr="00B81A26" w:rsidRDefault="002B1247" w:rsidP="004F0A4C">
            <w:pPr>
              <w:jc w:val="both"/>
              <w:rPr>
                <w:sz w:val="24"/>
                <w:szCs w:val="24"/>
              </w:rPr>
            </w:pPr>
            <w:r w:rsidRPr="00B81A26">
              <w:rPr>
                <w:sz w:val="24"/>
                <w:szCs w:val="24"/>
              </w:rPr>
              <w:t>Познавательное мероприятие, посвященное Дню ГИББ/ГАИ</w:t>
            </w:r>
          </w:p>
        </w:tc>
        <w:tc>
          <w:tcPr>
            <w:tcW w:w="1381" w:type="dxa"/>
          </w:tcPr>
          <w:p w:rsidR="002B1247" w:rsidRPr="00B81A26" w:rsidRDefault="002B1247" w:rsidP="004F0A4C">
            <w:pPr>
              <w:jc w:val="center"/>
              <w:rPr>
                <w:sz w:val="24"/>
                <w:szCs w:val="24"/>
              </w:rPr>
            </w:pPr>
            <w:r w:rsidRPr="00B81A26">
              <w:rPr>
                <w:sz w:val="24"/>
                <w:szCs w:val="24"/>
              </w:rPr>
              <w:t>Июль 2025г.</w:t>
            </w:r>
          </w:p>
        </w:tc>
        <w:tc>
          <w:tcPr>
            <w:tcW w:w="2055" w:type="dxa"/>
          </w:tcPr>
          <w:p w:rsidR="002B1247" w:rsidRPr="00B81A26" w:rsidRDefault="002B1247" w:rsidP="004F0A4C">
            <w:pPr>
              <w:jc w:val="both"/>
              <w:rPr>
                <w:sz w:val="24"/>
                <w:szCs w:val="24"/>
              </w:rPr>
            </w:pPr>
            <w:r w:rsidRPr="00B81A26">
              <w:rPr>
                <w:sz w:val="24"/>
                <w:szCs w:val="24"/>
              </w:rPr>
              <w:t>Спортивно-познаватель</w:t>
            </w:r>
          </w:p>
          <w:p w:rsidR="002B1247" w:rsidRPr="00B81A26" w:rsidRDefault="002B1247" w:rsidP="004F0A4C">
            <w:pPr>
              <w:jc w:val="both"/>
              <w:rPr>
                <w:sz w:val="24"/>
                <w:szCs w:val="24"/>
              </w:rPr>
            </w:pPr>
            <w:r w:rsidRPr="00B81A26">
              <w:rPr>
                <w:sz w:val="24"/>
                <w:szCs w:val="24"/>
              </w:rPr>
              <w:t>ное мероприятие</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lastRenderedPageBreak/>
              <w:t xml:space="preserve">24. </w:t>
            </w:r>
          </w:p>
        </w:tc>
        <w:tc>
          <w:tcPr>
            <w:tcW w:w="2376" w:type="dxa"/>
          </w:tcPr>
          <w:p w:rsidR="002B1247" w:rsidRPr="00B81A26" w:rsidRDefault="002B1247" w:rsidP="004F0A4C">
            <w:pPr>
              <w:jc w:val="both"/>
              <w:rPr>
                <w:sz w:val="24"/>
                <w:szCs w:val="24"/>
              </w:rPr>
            </w:pPr>
            <w:r w:rsidRPr="00B81A26">
              <w:rPr>
                <w:sz w:val="24"/>
                <w:szCs w:val="24"/>
              </w:rPr>
              <w:t>Спортивные соревнования, посвященные Дню ВДВ</w:t>
            </w:r>
          </w:p>
        </w:tc>
        <w:tc>
          <w:tcPr>
            <w:tcW w:w="1381" w:type="dxa"/>
          </w:tcPr>
          <w:p w:rsidR="002B1247" w:rsidRPr="00B81A26" w:rsidRDefault="002B1247" w:rsidP="004F0A4C">
            <w:pPr>
              <w:jc w:val="center"/>
              <w:rPr>
                <w:sz w:val="24"/>
                <w:szCs w:val="24"/>
              </w:rPr>
            </w:pPr>
            <w:r w:rsidRPr="00B81A26">
              <w:rPr>
                <w:sz w:val="24"/>
                <w:szCs w:val="24"/>
              </w:rPr>
              <w:t>Август 2025г.</w:t>
            </w:r>
          </w:p>
        </w:tc>
        <w:tc>
          <w:tcPr>
            <w:tcW w:w="2055" w:type="dxa"/>
          </w:tcPr>
          <w:p w:rsidR="002B1247" w:rsidRPr="00B81A26" w:rsidRDefault="002B1247" w:rsidP="004F0A4C">
            <w:pPr>
              <w:jc w:val="both"/>
              <w:rPr>
                <w:sz w:val="24"/>
                <w:szCs w:val="24"/>
              </w:rPr>
            </w:pPr>
            <w:r w:rsidRPr="00B81A26">
              <w:rPr>
                <w:sz w:val="24"/>
                <w:szCs w:val="24"/>
              </w:rPr>
              <w:t>Спортивно-оздоровительное мероприятие</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25.</w:t>
            </w:r>
          </w:p>
        </w:tc>
        <w:tc>
          <w:tcPr>
            <w:tcW w:w="2376" w:type="dxa"/>
          </w:tcPr>
          <w:p w:rsidR="002B1247" w:rsidRPr="00B81A26" w:rsidRDefault="002B1247" w:rsidP="004F0A4C">
            <w:pPr>
              <w:jc w:val="both"/>
              <w:rPr>
                <w:sz w:val="24"/>
                <w:szCs w:val="24"/>
              </w:rPr>
            </w:pPr>
            <w:r w:rsidRPr="00B81A26">
              <w:rPr>
                <w:sz w:val="24"/>
                <w:szCs w:val="24"/>
              </w:rPr>
              <w:t>Познавательное мероприятие, посвященное Дню Государственного флага</w:t>
            </w:r>
          </w:p>
        </w:tc>
        <w:tc>
          <w:tcPr>
            <w:tcW w:w="1381" w:type="dxa"/>
          </w:tcPr>
          <w:p w:rsidR="002B1247" w:rsidRPr="00B81A26" w:rsidRDefault="002B1247" w:rsidP="004F0A4C">
            <w:pPr>
              <w:jc w:val="center"/>
              <w:rPr>
                <w:sz w:val="24"/>
                <w:szCs w:val="24"/>
              </w:rPr>
            </w:pPr>
            <w:r w:rsidRPr="00B81A26">
              <w:rPr>
                <w:sz w:val="24"/>
                <w:szCs w:val="24"/>
              </w:rPr>
              <w:t>Август 2025г.</w:t>
            </w:r>
          </w:p>
        </w:tc>
        <w:tc>
          <w:tcPr>
            <w:tcW w:w="2055" w:type="dxa"/>
          </w:tcPr>
          <w:p w:rsidR="002B1247" w:rsidRPr="00B81A26" w:rsidRDefault="002B1247" w:rsidP="004F0A4C">
            <w:pPr>
              <w:jc w:val="both"/>
              <w:rPr>
                <w:sz w:val="24"/>
                <w:szCs w:val="24"/>
              </w:rPr>
            </w:pPr>
            <w:r w:rsidRPr="00B81A26">
              <w:rPr>
                <w:sz w:val="24"/>
                <w:szCs w:val="24"/>
              </w:rPr>
              <w:t>Спортивно оздоровительное мероприятие</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26.</w:t>
            </w:r>
          </w:p>
        </w:tc>
        <w:tc>
          <w:tcPr>
            <w:tcW w:w="2376" w:type="dxa"/>
          </w:tcPr>
          <w:p w:rsidR="002B1247" w:rsidRPr="00B81A26" w:rsidRDefault="002B1247" w:rsidP="004F0A4C">
            <w:pPr>
              <w:jc w:val="both"/>
              <w:rPr>
                <w:sz w:val="24"/>
                <w:szCs w:val="24"/>
              </w:rPr>
            </w:pPr>
            <w:r w:rsidRPr="00B81A26">
              <w:rPr>
                <w:sz w:val="24"/>
                <w:szCs w:val="24"/>
              </w:rPr>
              <w:t>Флешмоб для детей-инвалидов и детей с ОВЗ «Большие победы начинаются с малых»</w:t>
            </w:r>
          </w:p>
        </w:tc>
        <w:tc>
          <w:tcPr>
            <w:tcW w:w="1381" w:type="dxa"/>
          </w:tcPr>
          <w:p w:rsidR="002B1247" w:rsidRPr="00B81A26" w:rsidRDefault="002B1247" w:rsidP="004F0A4C">
            <w:pPr>
              <w:jc w:val="center"/>
              <w:rPr>
                <w:sz w:val="24"/>
                <w:szCs w:val="24"/>
              </w:rPr>
            </w:pPr>
            <w:r w:rsidRPr="00B81A26">
              <w:rPr>
                <w:sz w:val="24"/>
                <w:szCs w:val="24"/>
              </w:rPr>
              <w:t>В течение года</w:t>
            </w:r>
          </w:p>
        </w:tc>
        <w:tc>
          <w:tcPr>
            <w:tcW w:w="2055" w:type="dxa"/>
          </w:tcPr>
          <w:p w:rsidR="002B1247" w:rsidRPr="00B81A26" w:rsidRDefault="002B1247" w:rsidP="004F0A4C">
            <w:pPr>
              <w:jc w:val="both"/>
              <w:rPr>
                <w:sz w:val="24"/>
                <w:szCs w:val="24"/>
              </w:rPr>
            </w:pPr>
            <w:r w:rsidRPr="00B81A26">
              <w:rPr>
                <w:sz w:val="24"/>
                <w:szCs w:val="24"/>
              </w:rPr>
              <w:t>Флешмоб для детей- инвалидов и ОВЗ.</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27.</w:t>
            </w:r>
          </w:p>
        </w:tc>
        <w:tc>
          <w:tcPr>
            <w:tcW w:w="2376" w:type="dxa"/>
          </w:tcPr>
          <w:p w:rsidR="002B1247" w:rsidRPr="00B81A26" w:rsidRDefault="002B1247" w:rsidP="004F0A4C">
            <w:pPr>
              <w:jc w:val="both"/>
              <w:rPr>
                <w:sz w:val="24"/>
                <w:szCs w:val="24"/>
              </w:rPr>
            </w:pPr>
            <w:r w:rsidRPr="00B81A26">
              <w:rPr>
                <w:sz w:val="24"/>
                <w:szCs w:val="24"/>
              </w:rPr>
              <w:t>Участие в спортивных и общественно-политических мероприятиях в города, района.</w:t>
            </w:r>
          </w:p>
        </w:tc>
        <w:tc>
          <w:tcPr>
            <w:tcW w:w="1381" w:type="dxa"/>
          </w:tcPr>
          <w:p w:rsidR="002B1247" w:rsidRPr="00B81A26" w:rsidRDefault="002B1247" w:rsidP="004F0A4C">
            <w:pPr>
              <w:jc w:val="center"/>
              <w:rPr>
                <w:sz w:val="24"/>
                <w:szCs w:val="24"/>
              </w:rPr>
            </w:pPr>
            <w:r w:rsidRPr="00B81A26">
              <w:rPr>
                <w:sz w:val="24"/>
                <w:szCs w:val="24"/>
              </w:rPr>
              <w:t>В течение года</w:t>
            </w:r>
          </w:p>
        </w:tc>
        <w:tc>
          <w:tcPr>
            <w:tcW w:w="2055" w:type="dxa"/>
          </w:tcPr>
          <w:p w:rsidR="002B1247" w:rsidRPr="00B81A26" w:rsidRDefault="002B1247" w:rsidP="004F0A4C">
            <w:pPr>
              <w:jc w:val="both"/>
              <w:rPr>
                <w:sz w:val="24"/>
                <w:szCs w:val="24"/>
              </w:rPr>
            </w:pPr>
            <w:r w:rsidRPr="00B81A26">
              <w:rPr>
                <w:sz w:val="24"/>
                <w:szCs w:val="24"/>
              </w:rPr>
              <w:t>Участие в районных мероприя</w:t>
            </w:r>
          </w:p>
          <w:p w:rsidR="002B1247" w:rsidRPr="00B81A26" w:rsidRDefault="002B1247" w:rsidP="004F0A4C">
            <w:pPr>
              <w:jc w:val="both"/>
              <w:rPr>
                <w:sz w:val="24"/>
                <w:szCs w:val="24"/>
              </w:rPr>
            </w:pPr>
            <w:r w:rsidRPr="00B81A26">
              <w:rPr>
                <w:sz w:val="24"/>
                <w:szCs w:val="24"/>
              </w:rPr>
              <w:t>тиях</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28.</w:t>
            </w:r>
          </w:p>
        </w:tc>
        <w:tc>
          <w:tcPr>
            <w:tcW w:w="2376" w:type="dxa"/>
          </w:tcPr>
          <w:p w:rsidR="002B1247" w:rsidRPr="00B81A26" w:rsidRDefault="002B1247" w:rsidP="004F0A4C">
            <w:pPr>
              <w:jc w:val="both"/>
              <w:rPr>
                <w:sz w:val="24"/>
                <w:szCs w:val="24"/>
              </w:rPr>
            </w:pPr>
            <w:r w:rsidRPr="00B81A26">
              <w:rPr>
                <w:sz w:val="24"/>
                <w:szCs w:val="24"/>
              </w:rPr>
              <w:t>Мероприятие в рамках программы «Школа для родителей»</w:t>
            </w:r>
          </w:p>
        </w:tc>
        <w:tc>
          <w:tcPr>
            <w:tcW w:w="1381" w:type="dxa"/>
          </w:tcPr>
          <w:p w:rsidR="002B1247" w:rsidRPr="00B81A26" w:rsidRDefault="002B1247" w:rsidP="004F0A4C">
            <w:pPr>
              <w:jc w:val="center"/>
              <w:rPr>
                <w:sz w:val="24"/>
                <w:szCs w:val="24"/>
              </w:rPr>
            </w:pPr>
            <w:r w:rsidRPr="00B81A26">
              <w:rPr>
                <w:sz w:val="24"/>
                <w:szCs w:val="24"/>
              </w:rPr>
              <w:t>Ежемесячно</w:t>
            </w:r>
          </w:p>
        </w:tc>
        <w:tc>
          <w:tcPr>
            <w:tcW w:w="2055" w:type="dxa"/>
          </w:tcPr>
          <w:p w:rsidR="002B1247" w:rsidRPr="00B81A26" w:rsidRDefault="002B1247" w:rsidP="004F0A4C">
            <w:pPr>
              <w:jc w:val="both"/>
              <w:rPr>
                <w:sz w:val="24"/>
                <w:szCs w:val="24"/>
              </w:rPr>
            </w:pPr>
          </w:p>
        </w:tc>
        <w:tc>
          <w:tcPr>
            <w:tcW w:w="2570" w:type="dxa"/>
          </w:tcPr>
          <w:p w:rsidR="002B1247" w:rsidRPr="00B81A26" w:rsidRDefault="002B1247" w:rsidP="004F0A4C">
            <w:pPr>
              <w:jc w:val="both"/>
              <w:rPr>
                <w:sz w:val="24"/>
                <w:szCs w:val="24"/>
              </w:rPr>
            </w:pPr>
            <w:r w:rsidRPr="00B81A26">
              <w:rPr>
                <w:sz w:val="24"/>
                <w:szCs w:val="24"/>
              </w:rPr>
              <w:t>Заметка на сайте и в соцсети учреждения</w:t>
            </w:r>
          </w:p>
        </w:tc>
      </w:tr>
      <w:tr w:rsidR="002B1247" w:rsidRPr="00B81A26" w:rsidTr="00B81A26">
        <w:tc>
          <w:tcPr>
            <w:tcW w:w="567" w:type="dxa"/>
          </w:tcPr>
          <w:p w:rsidR="002B1247" w:rsidRPr="00B81A26" w:rsidRDefault="002B1247" w:rsidP="004F0A4C">
            <w:pPr>
              <w:tabs>
                <w:tab w:val="num" w:pos="960"/>
              </w:tabs>
              <w:jc w:val="both"/>
              <w:rPr>
                <w:sz w:val="24"/>
                <w:szCs w:val="24"/>
              </w:rPr>
            </w:pPr>
            <w:r w:rsidRPr="00B81A26">
              <w:rPr>
                <w:sz w:val="24"/>
                <w:szCs w:val="24"/>
              </w:rPr>
              <w:t>29.</w:t>
            </w:r>
          </w:p>
        </w:tc>
        <w:tc>
          <w:tcPr>
            <w:tcW w:w="2376" w:type="dxa"/>
          </w:tcPr>
          <w:p w:rsidR="002B1247" w:rsidRPr="00B81A26" w:rsidRDefault="002B1247" w:rsidP="004F0A4C">
            <w:pPr>
              <w:jc w:val="both"/>
              <w:rPr>
                <w:sz w:val="24"/>
                <w:szCs w:val="24"/>
              </w:rPr>
            </w:pPr>
            <w:r w:rsidRPr="00B81A26">
              <w:rPr>
                <w:sz w:val="24"/>
                <w:szCs w:val="24"/>
              </w:rPr>
              <w:t>Конкурсы изобразительного и декоративно-прикладного творчества к тематическим датам: день города, день Матери, Новый год, День защитника Отечества, 8 марта, день Победы.</w:t>
            </w:r>
          </w:p>
        </w:tc>
        <w:tc>
          <w:tcPr>
            <w:tcW w:w="1381" w:type="dxa"/>
          </w:tcPr>
          <w:p w:rsidR="002B1247" w:rsidRPr="00B81A26" w:rsidRDefault="002B1247" w:rsidP="004F0A4C">
            <w:pPr>
              <w:jc w:val="center"/>
              <w:rPr>
                <w:sz w:val="24"/>
                <w:szCs w:val="24"/>
              </w:rPr>
            </w:pPr>
            <w:r w:rsidRPr="00B81A26">
              <w:rPr>
                <w:sz w:val="24"/>
                <w:szCs w:val="24"/>
              </w:rPr>
              <w:t>В течении года</w:t>
            </w:r>
          </w:p>
        </w:tc>
        <w:tc>
          <w:tcPr>
            <w:tcW w:w="2055" w:type="dxa"/>
          </w:tcPr>
          <w:p w:rsidR="002B1247" w:rsidRPr="00B81A26" w:rsidRDefault="002B1247" w:rsidP="004F0A4C">
            <w:pPr>
              <w:jc w:val="both"/>
              <w:rPr>
                <w:sz w:val="24"/>
                <w:szCs w:val="24"/>
              </w:rPr>
            </w:pPr>
            <w:r w:rsidRPr="00B81A26">
              <w:rPr>
                <w:sz w:val="24"/>
                <w:szCs w:val="24"/>
              </w:rPr>
              <w:t>Участие в районных мероприятиях</w:t>
            </w:r>
          </w:p>
        </w:tc>
        <w:tc>
          <w:tcPr>
            <w:tcW w:w="2570" w:type="dxa"/>
          </w:tcPr>
          <w:p w:rsidR="002B1247" w:rsidRPr="00B81A26" w:rsidRDefault="002B1247" w:rsidP="004F0A4C">
            <w:pPr>
              <w:jc w:val="both"/>
              <w:rPr>
                <w:sz w:val="24"/>
                <w:szCs w:val="24"/>
              </w:rPr>
            </w:pPr>
            <w:r w:rsidRPr="00B81A26">
              <w:rPr>
                <w:sz w:val="24"/>
                <w:szCs w:val="24"/>
              </w:rPr>
              <w:t>Фотоотчет, заметка на сайте и в соцсети учреждения</w:t>
            </w:r>
          </w:p>
        </w:tc>
      </w:tr>
    </w:tbl>
    <w:p w:rsidR="002B1247" w:rsidRPr="00B81A26" w:rsidRDefault="002B1247" w:rsidP="002B1247">
      <w:pPr>
        <w:rPr>
          <w:sz w:val="24"/>
          <w:szCs w:val="24"/>
        </w:rPr>
      </w:pPr>
    </w:p>
    <w:p w:rsidR="00ED6877" w:rsidRPr="00B81A26" w:rsidRDefault="00ED6877">
      <w:pPr>
        <w:widowControl/>
        <w:autoSpaceDE/>
        <w:autoSpaceDN/>
        <w:adjustRightInd/>
        <w:rPr>
          <w:b/>
          <w:sz w:val="24"/>
          <w:szCs w:val="24"/>
        </w:rPr>
      </w:pPr>
    </w:p>
    <w:p w:rsidR="005A227B" w:rsidRPr="00B81A26" w:rsidRDefault="0075484A" w:rsidP="00EB5354">
      <w:pPr>
        <w:shd w:val="clear" w:color="auto" w:fill="FFFFFF"/>
        <w:ind w:firstLine="709"/>
        <w:rPr>
          <w:b/>
          <w:sz w:val="24"/>
          <w:szCs w:val="24"/>
        </w:rPr>
      </w:pPr>
      <w:r w:rsidRPr="00B81A26">
        <w:rPr>
          <w:b/>
          <w:sz w:val="24"/>
          <w:szCs w:val="24"/>
        </w:rPr>
        <w:t>2.3</w:t>
      </w:r>
      <w:r w:rsidR="00B81A26">
        <w:rPr>
          <w:b/>
          <w:sz w:val="24"/>
          <w:szCs w:val="24"/>
        </w:rPr>
        <w:t xml:space="preserve"> </w:t>
      </w:r>
      <w:r w:rsidR="005A227B" w:rsidRPr="00B81A26">
        <w:rPr>
          <w:b/>
          <w:sz w:val="24"/>
          <w:szCs w:val="24"/>
        </w:rPr>
        <w:t>Условия реализации программы</w:t>
      </w:r>
      <w:r w:rsidR="00BD1D48" w:rsidRPr="00B81A26">
        <w:rPr>
          <w:b/>
          <w:sz w:val="24"/>
          <w:szCs w:val="24"/>
        </w:rPr>
        <w:t>.</w:t>
      </w:r>
    </w:p>
    <w:p w:rsidR="00BD1D48" w:rsidRPr="00B81A26" w:rsidRDefault="00BD1D48" w:rsidP="00EB5354">
      <w:pPr>
        <w:widowControl/>
        <w:tabs>
          <w:tab w:val="left" w:pos="1276"/>
        </w:tabs>
        <w:autoSpaceDE/>
        <w:autoSpaceDN/>
        <w:adjustRightInd/>
        <w:ind w:firstLine="709"/>
        <w:contextualSpacing/>
        <w:jc w:val="both"/>
        <w:rPr>
          <w:sz w:val="24"/>
          <w:szCs w:val="24"/>
        </w:rPr>
      </w:pPr>
      <w:r w:rsidRPr="00B81A26">
        <w:rPr>
          <w:sz w:val="24"/>
          <w:szCs w:val="24"/>
        </w:rPr>
        <w:t>Для занятий по программе «</w:t>
      </w:r>
      <w:r w:rsidR="00F7207E" w:rsidRPr="00B81A26">
        <w:rPr>
          <w:sz w:val="24"/>
          <w:szCs w:val="24"/>
        </w:rPr>
        <w:t>Коррекционная гимнастика</w:t>
      </w:r>
      <w:r w:rsidRPr="00B81A26">
        <w:rPr>
          <w:sz w:val="24"/>
          <w:szCs w:val="24"/>
        </w:rPr>
        <w:t xml:space="preserve">» оборудованы залы: </w:t>
      </w:r>
    </w:p>
    <w:p w:rsidR="00BD1D48" w:rsidRPr="00B81A26" w:rsidRDefault="00BD1D48" w:rsidP="00865293">
      <w:pPr>
        <w:widowControl/>
        <w:numPr>
          <w:ilvl w:val="0"/>
          <w:numId w:val="11"/>
        </w:numPr>
        <w:tabs>
          <w:tab w:val="left" w:pos="0"/>
        </w:tabs>
        <w:autoSpaceDE/>
        <w:autoSpaceDN/>
        <w:adjustRightInd/>
        <w:ind w:left="0" w:firstLine="0"/>
        <w:contextualSpacing/>
        <w:jc w:val="both"/>
        <w:rPr>
          <w:sz w:val="24"/>
          <w:szCs w:val="24"/>
        </w:rPr>
      </w:pPr>
      <w:r w:rsidRPr="00B81A26">
        <w:rPr>
          <w:sz w:val="24"/>
          <w:szCs w:val="24"/>
        </w:rPr>
        <w:t>Зал ОФП. Зал оборудован гимнастическими скамейками и зеркалами.</w:t>
      </w:r>
    </w:p>
    <w:p w:rsidR="00BD1D48" w:rsidRPr="00B81A26" w:rsidRDefault="00BD1D48" w:rsidP="00865293">
      <w:pPr>
        <w:widowControl/>
        <w:numPr>
          <w:ilvl w:val="0"/>
          <w:numId w:val="11"/>
        </w:numPr>
        <w:tabs>
          <w:tab w:val="left" w:pos="0"/>
        </w:tabs>
        <w:autoSpaceDE/>
        <w:autoSpaceDN/>
        <w:adjustRightInd/>
        <w:ind w:hanging="720"/>
        <w:contextualSpacing/>
        <w:jc w:val="both"/>
        <w:rPr>
          <w:sz w:val="24"/>
          <w:szCs w:val="24"/>
        </w:rPr>
      </w:pPr>
      <w:r w:rsidRPr="00B81A26">
        <w:rPr>
          <w:sz w:val="24"/>
          <w:szCs w:val="24"/>
        </w:rPr>
        <w:t>Игровой зал. Зал оборудован шведской стенкой;</w:t>
      </w:r>
    </w:p>
    <w:p w:rsidR="00BD1D48" w:rsidRPr="00B81A26" w:rsidRDefault="00BD1D48" w:rsidP="00865293">
      <w:pPr>
        <w:widowControl/>
        <w:numPr>
          <w:ilvl w:val="0"/>
          <w:numId w:val="11"/>
        </w:numPr>
        <w:tabs>
          <w:tab w:val="left" w:pos="0"/>
        </w:tabs>
        <w:autoSpaceDE/>
        <w:autoSpaceDN/>
        <w:adjustRightInd/>
        <w:ind w:left="0" w:firstLine="0"/>
        <w:contextualSpacing/>
        <w:jc w:val="both"/>
        <w:rPr>
          <w:sz w:val="24"/>
          <w:szCs w:val="24"/>
        </w:rPr>
      </w:pPr>
      <w:r w:rsidRPr="00B81A26">
        <w:rPr>
          <w:sz w:val="24"/>
          <w:szCs w:val="24"/>
        </w:rPr>
        <w:t>Зал ЛФК. Зал оборудован зеркалами.</w:t>
      </w:r>
    </w:p>
    <w:p w:rsidR="00BD1D48" w:rsidRPr="00B81A26" w:rsidRDefault="00BD1D48" w:rsidP="00EB5354">
      <w:pPr>
        <w:ind w:firstLine="709"/>
        <w:jc w:val="both"/>
        <w:rPr>
          <w:sz w:val="24"/>
          <w:szCs w:val="24"/>
          <w:u w:val="single"/>
        </w:rPr>
      </w:pPr>
      <w:r w:rsidRPr="00B81A26">
        <w:rPr>
          <w:sz w:val="24"/>
          <w:szCs w:val="24"/>
          <w:u w:val="single"/>
        </w:rPr>
        <w:t>Материально-техническая база реализации программы:</w:t>
      </w:r>
    </w:p>
    <w:p w:rsidR="00BD1D48" w:rsidRPr="00B81A26" w:rsidRDefault="00BD1D48" w:rsidP="00EB5354">
      <w:pPr>
        <w:widowControl/>
        <w:shd w:val="clear" w:color="auto" w:fill="FFFFFF"/>
        <w:jc w:val="both"/>
        <w:rPr>
          <w:sz w:val="24"/>
          <w:szCs w:val="24"/>
        </w:rPr>
      </w:pPr>
      <w:r w:rsidRPr="00B81A26">
        <w:rPr>
          <w:sz w:val="24"/>
          <w:szCs w:val="24"/>
        </w:rPr>
        <w:t>1) мячи (малые, средние, большие);</w:t>
      </w:r>
    </w:p>
    <w:p w:rsidR="00BD1D48" w:rsidRPr="00B81A26" w:rsidRDefault="00BD1D48" w:rsidP="00EB5354">
      <w:pPr>
        <w:widowControl/>
        <w:shd w:val="clear" w:color="auto" w:fill="FFFFFF"/>
        <w:jc w:val="both"/>
        <w:rPr>
          <w:sz w:val="24"/>
          <w:szCs w:val="24"/>
        </w:rPr>
      </w:pPr>
      <w:r w:rsidRPr="00B81A26">
        <w:rPr>
          <w:sz w:val="24"/>
          <w:szCs w:val="24"/>
        </w:rPr>
        <w:t>2) гимнастические палки;</w:t>
      </w:r>
    </w:p>
    <w:p w:rsidR="00BD1D48" w:rsidRPr="00B81A26" w:rsidRDefault="00BD1D48" w:rsidP="00EB5354">
      <w:pPr>
        <w:widowControl/>
        <w:shd w:val="clear" w:color="auto" w:fill="FFFFFF"/>
        <w:jc w:val="both"/>
        <w:rPr>
          <w:sz w:val="24"/>
          <w:szCs w:val="24"/>
        </w:rPr>
      </w:pPr>
      <w:r w:rsidRPr="00B81A26">
        <w:rPr>
          <w:sz w:val="24"/>
          <w:szCs w:val="24"/>
        </w:rPr>
        <w:t>3) шведская стенка;</w:t>
      </w:r>
    </w:p>
    <w:p w:rsidR="00BD1D48" w:rsidRPr="00B81A26" w:rsidRDefault="00BD1D48" w:rsidP="00EB5354">
      <w:pPr>
        <w:widowControl/>
        <w:shd w:val="clear" w:color="auto" w:fill="FFFFFF"/>
        <w:jc w:val="both"/>
        <w:rPr>
          <w:sz w:val="24"/>
          <w:szCs w:val="24"/>
        </w:rPr>
      </w:pPr>
      <w:r w:rsidRPr="00B81A26">
        <w:rPr>
          <w:sz w:val="24"/>
          <w:szCs w:val="24"/>
        </w:rPr>
        <w:t>4) гантели;</w:t>
      </w:r>
    </w:p>
    <w:p w:rsidR="00BD1D48" w:rsidRPr="00B81A26" w:rsidRDefault="00BD1D48" w:rsidP="00EB5354">
      <w:pPr>
        <w:widowControl/>
        <w:shd w:val="clear" w:color="auto" w:fill="FFFFFF"/>
        <w:jc w:val="both"/>
        <w:rPr>
          <w:sz w:val="24"/>
          <w:szCs w:val="24"/>
        </w:rPr>
      </w:pPr>
      <w:r w:rsidRPr="00B81A26">
        <w:rPr>
          <w:sz w:val="24"/>
          <w:szCs w:val="24"/>
        </w:rPr>
        <w:t>5) гимнастические коврики</w:t>
      </w:r>
      <w:r w:rsidR="00D67EFE" w:rsidRPr="00B81A26">
        <w:rPr>
          <w:sz w:val="24"/>
          <w:szCs w:val="24"/>
        </w:rPr>
        <w:t>;</w:t>
      </w:r>
    </w:p>
    <w:p w:rsidR="00BD1D48" w:rsidRPr="00B81A26" w:rsidRDefault="00BD1D48" w:rsidP="00EB5354">
      <w:pPr>
        <w:widowControl/>
        <w:shd w:val="clear" w:color="auto" w:fill="FFFFFF"/>
        <w:jc w:val="both"/>
        <w:rPr>
          <w:sz w:val="24"/>
          <w:szCs w:val="24"/>
        </w:rPr>
      </w:pPr>
      <w:r w:rsidRPr="00B81A26">
        <w:rPr>
          <w:sz w:val="24"/>
          <w:szCs w:val="24"/>
        </w:rPr>
        <w:t>6) маты;</w:t>
      </w:r>
    </w:p>
    <w:p w:rsidR="00BD1D48" w:rsidRPr="00B81A26" w:rsidRDefault="00BD1D48" w:rsidP="00EB5354">
      <w:pPr>
        <w:widowControl/>
        <w:shd w:val="clear" w:color="auto" w:fill="FFFFFF"/>
        <w:jc w:val="both"/>
        <w:rPr>
          <w:sz w:val="24"/>
          <w:szCs w:val="24"/>
        </w:rPr>
      </w:pPr>
      <w:r w:rsidRPr="00B81A26">
        <w:rPr>
          <w:sz w:val="24"/>
          <w:szCs w:val="24"/>
        </w:rPr>
        <w:t>7) скакалки;</w:t>
      </w:r>
    </w:p>
    <w:p w:rsidR="00BD1D48" w:rsidRPr="00B81A26" w:rsidRDefault="00D67EFE" w:rsidP="00EB5354">
      <w:pPr>
        <w:widowControl/>
        <w:shd w:val="clear" w:color="auto" w:fill="FFFFFF"/>
        <w:jc w:val="both"/>
        <w:rPr>
          <w:sz w:val="24"/>
          <w:szCs w:val="24"/>
        </w:rPr>
      </w:pPr>
      <w:r w:rsidRPr="00B81A26">
        <w:rPr>
          <w:sz w:val="24"/>
          <w:szCs w:val="24"/>
        </w:rPr>
        <w:t>8) обручи;</w:t>
      </w:r>
    </w:p>
    <w:p w:rsidR="00BD1D48" w:rsidRPr="00B81A26" w:rsidRDefault="00BD1D48" w:rsidP="00EB5354">
      <w:pPr>
        <w:widowControl/>
        <w:shd w:val="clear" w:color="auto" w:fill="FFFFFF"/>
        <w:jc w:val="both"/>
        <w:rPr>
          <w:sz w:val="24"/>
          <w:szCs w:val="24"/>
        </w:rPr>
      </w:pPr>
      <w:r w:rsidRPr="00B81A26">
        <w:rPr>
          <w:sz w:val="24"/>
          <w:szCs w:val="24"/>
        </w:rPr>
        <w:t>9) фитболы</w:t>
      </w:r>
      <w:r w:rsidR="00D67EFE" w:rsidRPr="00B81A26">
        <w:rPr>
          <w:sz w:val="24"/>
          <w:szCs w:val="24"/>
        </w:rPr>
        <w:t>;</w:t>
      </w:r>
    </w:p>
    <w:p w:rsidR="00BD1D48" w:rsidRPr="00B81A26" w:rsidRDefault="00BD1D48" w:rsidP="00EB5354">
      <w:pPr>
        <w:widowControl/>
        <w:shd w:val="clear" w:color="auto" w:fill="FFFFFF"/>
        <w:jc w:val="both"/>
        <w:rPr>
          <w:sz w:val="24"/>
          <w:szCs w:val="24"/>
        </w:rPr>
      </w:pPr>
      <w:r w:rsidRPr="00B81A26">
        <w:rPr>
          <w:sz w:val="24"/>
          <w:szCs w:val="24"/>
        </w:rPr>
        <w:t>10) утяжелители</w:t>
      </w:r>
      <w:r w:rsidR="00D67EFE" w:rsidRPr="00B81A26">
        <w:rPr>
          <w:sz w:val="24"/>
          <w:szCs w:val="24"/>
        </w:rPr>
        <w:t>;</w:t>
      </w:r>
    </w:p>
    <w:p w:rsidR="00F7207E" w:rsidRPr="00B81A26" w:rsidRDefault="00F7207E" w:rsidP="00EB5354">
      <w:pPr>
        <w:widowControl/>
        <w:shd w:val="clear" w:color="auto" w:fill="FFFFFF"/>
        <w:jc w:val="both"/>
        <w:rPr>
          <w:sz w:val="24"/>
          <w:szCs w:val="24"/>
        </w:rPr>
      </w:pPr>
      <w:r w:rsidRPr="00B81A26">
        <w:rPr>
          <w:sz w:val="24"/>
          <w:szCs w:val="24"/>
        </w:rPr>
        <w:t>11) велотренажёр.</w:t>
      </w:r>
    </w:p>
    <w:p w:rsidR="00F95C97" w:rsidRPr="00B81A26" w:rsidRDefault="005A227B" w:rsidP="00F95C97">
      <w:pPr>
        <w:pStyle w:val="Default"/>
        <w:ind w:firstLine="709"/>
        <w:jc w:val="both"/>
      </w:pPr>
      <w:r w:rsidRPr="00B81A26">
        <w:rPr>
          <w:u w:val="single"/>
        </w:rPr>
        <w:t xml:space="preserve">Кадровое обеспечение. </w:t>
      </w:r>
      <w:r w:rsidRPr="00B81A26">
        <w:t xml:space="preserve"> </w:t>
      </w:r>
    </w:p>
    <w:p w:rsidR="00F95C97" w:rsidRPr="00B81A26" w:rsidRDefault="00F95C97" w:rsidP="00F95C97">
      <w:pPr>
        <w:ind w:firstLine="567"/>
        <w:jc w:val="both"/>
        <w:rPr>
          <w:sz w:val="24"/>
          <w:szCs w:val="24"/>
        </w:rPr>
      </w:pPr>
      <w:r w:rsidRPr="00B81A26">
        <w:rPr>
          <w:sz w:val="24"/>
          <w:szCs w:val="24"/>
        </w:rPr>
        <w:t>Для реализации программы требуется педагог, который должен иметь среднее профес</w:t>
      </w:r>
      <w:r w:rsidRPr="00B81A26">
        <w:rPr>
          <w:sz w:val="24"/>
          <w:szCs w:val="24"/>
        </w:rPr>
        <w:lastRenderedPageBreak/>
        <w:t xml:space="preserve">сиональное образование или высшее образование - бакалавриат, направленность (профиль) которого соответствует направленности (профилю) дополнительной общеобразовательной программы, осваиваемой обучающимися, или преподаваемому учебному курсу, дисциплине (модулю). </w:t>
      </w:r>
    </w:p>
    <w:p w:rsidR="00F95C97" w:rsidRPr="00B81A26" w:rsidRDefault="005A227B" w:rsidP="00F95C97">
      <w:pPr>
        <w:ind w:firstLine="567"/>
        <w:jc w:val="both"/>
        <w:rPr>
          <w:sz w:val="24"/>
          <w:szCs w:val="24"/>
        </w:rPr>
      </w:pPr>
      <w:r w:rsidRPr="00B81A26">
        <w:rPr>
          <w:sz w:val="24"/>
          <w:szCs w:val="24"/>
        </w:rPr>
        <w:t>В реализации программы задействован</w:t>
      </w:r>
      <w:r w:rsidR="00F7207E" w:rsidRPr="00B81A26">
        <w:rPr>
          <w:sz w:val="24"/>
          <w:szCs w:val="24"/>
        </w:rPr>
        <w:t>ы</w:t>
      </w:r>
      <w:r w:rsidRPr="00B81A26">
        <w:rPr>
          <w:sz w:val="24"/>
          <w:szCs w:val="24"/>
        </w:rPr>
        <w:t xml:space="preserve"> педагог</w:t>
      </w:r>
      <w:r w:rsidR="00F7207E" w:rsidRPr="00B81A26">
        <w:rPr>
          <w:sz w:val="24"/>
          <w:szCs w:val="24"/>
        </w:rPr>
        <w:t>и</w:t>
      </w:r>
      <w:r w:rsidRPr="00B81A26">
        <w:rPr>
          <w:sz w:val="24"/>
          <w:szCs w:val="24"/>
        </w:rPr>
        <w:t xml:space="preserve"> дополнительного образования </w:t>
      </w:r>
      <w:r w:rsidR="00F7207E" w:rsidRPr="00B81A26">
        <w:rPr>
          <w:sz w:val="24"/>
          <w:szCs w:val="24"/>
        </w:rPr>
        <w:t>с педагогическим образованием. Педагоги имеют курсовую подготовку</w:t>
      </w:r>
      <w:r w:rsidRPr="00B81A26">
        <w:rPr>
          <w:sz w:val="24"/>
          <w:szCs w:val="24"/>
        </w:rPr>
        <w:t>.</w:t>
      </w:r>
    </w:p>
    <w:p w:rsidR="00F95C97" w:rsidRPr="00B81A26" w:rsidRDefault="00F95C97" w:rsidP="00F95C97">
      <w:pPr>
        <w:ind w:firstLine="567"/>
        <w:jc w:val="both"/>
        <w:rPr>
          <w:sz w:val="24"/>
          <w:szCs w:val="24"/>
        </w:rPr>
      </w:pPr>
      <w:r w:rsidRPr="00B81A26">
        <w:rPr>
          <w:sz w:val="24"/>
          <w:szCs w:val="24"/>
        </w:rPr>
        <w:t xml:space="preserve">Подлеснова Людмила Геннадьевна. </w:t>
      </w:r>
      <w:r w:rsidR="002B1247" w:rsidRPr="00B81A26">
        <w:rPr>
          <w:sz w:val="24"/>
          <w:szCs w:val="24"/>
        </w:rPr>
        <w:t>Магистр</w:t>
      </w:r>
      <w:r w:rsidRPr="00B81A26">
        <w:rPr>
          <w:sz w:val="24"/>
          <w:szCs w:val="24"/>
        </w:rPr>
        <w:t xml:space="preserve"> физической культуры. Педагогический стаж – 1</w:t>
      </w:r>
      <w:r w:rsidR="009F6697" w:rsidRPr="00B81A26">
        <w:rPr>
          <w:sz w:val="24"/>
          <w:szCs w:val="24"/>
        </w:rPr>
        <w:t>6</w:t>
      </w:r>
      <w:r w:rsidRPr="00B81A26">
        <w:rPr>
          <w:sz w:val="24"/>
          <w:szCs w:val="24"/>
        </w:rPr>
        <w:t xml:space="preserve"> лет. Звание – Почетный учитель Тамани.</w:t>
      </w:r>
    </w:p>
    <w:p w:rsidR="00B81A26" w:rsidRDefault="00B81A26" w:rsidP="00B81A26">
      <w:pPr>
        <w:shd w:val="clear" w:color="auto" w:fill="FFFFFF"/>
        <w:rPr>
          <w:sz w:val="24"/>
          <w:szCs w:val="24"/>
        </w:rPr>
      </w:pPr>
    </w:p>
    <w:p w:rsidR="005A227B" w:rsidRPr="00B81A26" w:rsidRDefault="0075484A" w:rsidP="00B81A26">
      <w:pPr>
        <w:shd w:val="clear" w:color="auto" w:fill="FFFFFF"/>
        <w:ind w:firstLine="567"/>
        <w:rPr>
          <w:b/>
          <w:position w:val="8"/>
          <w:sz w:val="24"/>
          <w:szCs w:val="24"/>
        </w:rPr>
      </w:pPr>
      <w:r w:rsidRPr="00B81A26">
        <w:rPr>
          <w:b/>
          <w:position w:val="8"/>
          <w:sz w:val="24"/>
          <w:szCs w:val="24"/>
        </w:rPr>
        <w:t>2.4</w:t>
      </w:r>
      <w:r w:rsidR="00ED6877" w:rsidRPr="00B81A26">
        <w:rPr>
          <w:b/>
          <w:position w:val="8"/>
          <w:sz w:val="24"/>
          <w:szCs w:val="24"/>
        </w:rPr>
        <w:t xml:space="preserve"> </w:t>
      </w:r>
      <w:r w:rsidR="005A227B" w:rsidRPr="00B81A26">
        <w:rPr>
          <w:b/>
          <w:position w:val="8"/>
          <w:sz w:val="24"/>
          <w:szCs w:val="24"/>
        </w:rPr>
        <w:t>Формы аттестации</w:t>
      </w:r>
    </w:p>
    <w:p w:rsidR="005A227B" w:rsidRPr="00B81A26" w:rsidRDefault="005A227B" w:rsidP="00B81A26">
      <w:pPr>
        <w:shd w:val="clear" w:color="auto" w:fill="FFFFFF"/>
        <w:ind w:firstLine="567"/>
        <w:jc w:val="both"/>
        <w:rPr>
          <w:b/>
          <w:position w:val="8"/>
          <w:sz w:val="24"/>
          <w:szCs w:val="24"/>
        </w:rPr>
      </w:pPr>
      <w:r w:rsidRPr="00B81A26">
        <w:rPr>
          <w:sz w:val="24"/>
          <w:szCs w:val="24"/>
        </w:rPr>
        <w:t>Два раза в год проводится медицинское обследование, с целью определения исходного уровня функциональных возможностей детей.</w:t>
      </w:r>
      <w:r w:rsidRPr="00B81A26">
        <w:rPr>
          <w:b/>
          <w:position w:val="8"/>
          <w:sz w:val="24"/>
          <w:szCs w:val="24"/>
        </w:rPr>
        <w:t xml:space="preserve"> </w:t>
      </w:r>
    </w:p>
    <w:p w:rsidR="007E445E" w:rsidRPr="00B81A26" w:rsidRDefault="007E445E" w:rsidP="00EB5354">
      <w:pPr>
        <w:shd w:val="clear" w:color="auto" w:fill="FFFFFF"/>
        <w:ind w:firstLine="709"/>
        <w:jc w:val="both"/>
        <w:rPr>
          <w:position w:val="8"/>
          <w:sz w:val="24"/>
          <w:szCs w:val="24"/>
        </w:rPr>
      </w:pPr>
      <w:r w:rsidRPr="00B81A26">
        <w:rPr>
          <w:position w:val="8"/>
          <w:sz w:val="24"/>
          <w:szCs w:val="24"/>
        </w:rPr>
        <w:t xml:space="preserve">Аттестация проводится по специально разработанным тестам, которые дают возможность определить и дать оценку развитию физическим качествам (силы, выносливости, гибкости) детей. </w:t>
      </w:r>
    </w:p>
    <w:p w:rsidR="005A227B" w:rsidRPr="00B81A26" w:rsidRDefault="005A227B" w:rsidP="00EB5354">
      <w:pPr>
        <w:shd w:val="clear" w:color="auto" w:fill="FFFFFF"/>
        <w:ind w:firstLine="709"/>
        <w:jc w:val="both"/>
        <w:rPr>
          <w:rFonts w:eastAsia="Calibri"/>
          <w:b/>
          <w:sz w:val="24"/>
          <w:szCs w:val="24"/>
          <w:lang w:eastAsia="en-US"/>
        </w:rPr>
      </w:pPr>
      <w:r w:rsidRPr="00B81A26">
        <w:rPr>
          <w:position w:val="8"/>
          <w:sz w:val="24"/>
          <w:szCs w:val="24"/>
        </w:rPr>
        <w:t>Аттестация проходит в 3 этапа: вводное тестирование (сентябрь), промежуточное тестирование (январь), итоговое тестирование (</w:t>
      </w:r>
      <w:r w:rsidR="007E445E" w:rsidRPr="00B81A26">
        <w:rPr>
          <w:position w:val="8"/>
          <w:sz w:val="24"/>
          <w:szCs w:val="24"/>
        </w:rPr>
        <w:t>апрель</w:t>
      </w:r>
      <w:r w:rsidRPr="00B81A26">
        <w:rPr>
          <w:position w:val="8"/>
          <w:sz w:val="24"/>
          <w:szCs w:val="24"/>
        </w:rPr>
        <w:t>).</w:t>
      </w:r>
    </w:p>
    <w:p w:rsidR="00F7207E" w:rsidRPr="00B81A26" w:rsidRDefault="00F7207E" w:rsidP="00EB5354">
      <w:pPr>
        <w:pStyle w:val="3"/>
        <w:spacing w:after="0" w:line="276" w:lineRule="auto"/>
        <w:ind w:firstLine="709"/>
        <w:jc w:val="both"/>
        <w:rPr>
          <w:b/>
          <w:sz w:val="24"/>
          <w:szCs w:val="24"/>
        </w:rPr>
      </w:pPr>
    </w:p>
    <w:p w:rsidR="005A227B" w:rsidRPr="00B81A26" w:rsidRDefault="0075484A" w:rsidP="00B81A26">
      <w:pPr>
        <w:pStyle w:val="3"/>
        <w:spacing w:after="0" w:line="276" w:lineRule="auto"/>
        <w:ind w:firstLine="567"/>
        <w:jc w:val="both"/>
        <w:rPr>
          <w:b/>
          <w:sz w:val="24"/>
          <w:szCs w:val="24"/>
        </w:rPr>
      </w:pPr>
      <w:r w:rsidRPr="00B81A26">
        <w:rPr>
          <w:b/>
          <w:sz w:val="24"/>
          <w:szCs w:val="24"/>
          <w:lang w:val="ru-RU"/>
        </w:rPr>
        <w:t xml:space="preserve">2.5 </w:t>
      </w:r>
      <w:r w:rsidR="005A227B" w:rsidRPr="00B81A26">
        <w:rPr>
          <w:b/>
          <w:sz w:val="24"/>
          <w:szCs w:val="24"/>
        </w:rPr>
        <w:t>Оценочные материалы</w:t>
      </w:r>
    </w:p>
    <w:p w:rsidR="00F95C97" w:rsidRPr="00B81A26" w:rsidRDefault="00F95C97" w:rsidP="00F95C97">
      <w:pPr>
        <w:pStyle w:val="12"/>
        <w:keepNext/>
        <w:keepLines/>
        <w:shd w:val="clear" w:color="auto" w:fill="auto"/>
        <w:spacing w:line="240" w:lineRule="auto"/>
        <w:ind w:left="40"/>
        <w:jc w:val="left"/>
        <w:rPr>
          <w:sz w:val="24"/>
          <w:szCs w:val="24"/>
          <w:lang w:val="ru-RU"/>
        </w:rPr>
      </w:pPr>
      <w:bookmarkStart w:id="4" w:name="bookmark0"/>
    </w:p>
    <w:p w:rsidR="00F95C97" w:rsidRPr="00B81A26" w:rsidRDefault="00F95C97" w:rsidP="00F95C97">
      <w:pPr>
        <w:shd w:val="clear" w:color="auto" w:fill="FFFFFF"/>
        <w:ind w:firstLine="709"/>
        <w:jc w:val="both"/>
        <w:rPr>
          <w:sz w:val="24"/>
          <w:szCs w:val="24"/>
        </w:rPr>
      </w:pPr>
      <w:r w:rsidRPr="00B81A26">
        <w:rPr>
          <w:sz w:val="24"/>
          <w:szCs w:val="24"/>
        </w:rPr>
        <w:t xml:space="preserve">Тесты </w:t>
      </w:r>
      <w:bookmarkStart w:id="5" w:name="bookmark1"/>
      <w:r w:rsidRPr="00B81A26">
        <w:rPr>
          <w:sz w:val="24"/>
          <w:szCs w:val="24"/>
        </w:rPr>
        <w:t>определения физической подготовленности детей школьного возраста)</w:t>
      </w:r>
      <w:bookmarkEnd w:id="5"/>
      <w:r w:rsidRPr="00B81A26">
        <w:rPr>
          <w:sz w:val="24"/>
          <w:szCs w:val="24"/>
        </w:rPr>
        <w:t>:</w:t>
      </w:r>
    </w:p>
    <w:p w:rsidR="00F95C97" w:rsidRPr="00B81A26" w:rsidRDefault="00F95C97" w:rsidP="00865293">
      <w:pPr>
        <w:numPr>
          <w:ilvl w:val="0"/>
          <w:numId w:val="12"/>
        </w:numPr>
        <w:shd w:val="clear" w:color="auto" w:fill="FFFFFF"/>
        <w:tabs>
          <w:tab w:val="left" w:pos="1134"/>
        </w:tabs>
        <w:ind w:left="0" w:firstLine="709"/>
        <w:jc w:val="both"/>
        <w:rPr>
          <w:sz w:val="24"/>
          <w:szCs w:val="24"/>
        </w:rPr>
      </w:pPr>
      <w:bookmarkStart w:id="6" w:name="bookmark2"/>
      <w:r w:rsidRPr="00B81A26">
        <w:rPr>
          <w:sz w:val="24"/>
          <w:szCs w:val="24"/>
        </w:rPr>
        <w:t>Тесты для измерения силовых способностей</w:t>
      </w:r>
      <w:bookmarkEnd w:id="6"/>
      <w:r w:rsidRPr="00B81A26">
        <w:rPr>
          <w:sz w:val="24"/>
          <w:szCs w:val="24"/>
        </w:rPr>
        <w:t xml:space="preserve"> (Приложение 1).</w:t>
      </w:r>
    </w:p>
    <w:p w:rsidR="00F95C97" w:rsidRPr="00B81A26" w:rsidRDefault="00F95C97" w:rsidP="00865293">
      <w:pPr>
        <w:numPr>
          <w:ilvl w:val="0"/>
          <w:numId w:val="12"/>
        </w:numPr>
        <w:shd w:val="clear" w:color="auto" w:fill="FFFFFF"/>
        <w:tabs>
          <w:tab w:val="left" w:pos="1134"/>
        </w:tabs>
        <w:ind w:left="0" w:firstLine="709"/>
        <w:jc w:val="both"/>
        <w:rPr>
          <w:sz w:val="24"/>
          <w:szCs w:val="24"/>
        </w:rPr>
      </w:pPr>
      <w:r w:rsidRPr="00B81A26">
        <w:rPr>
          <w:sz w:val="24"/>
          <w:szCs w:val="24"/>
        </w:rPr>
        <w:t>Тест на определение скоростной выносливости (Приложение 2).</w:t>
      </w:r>
    </w:p>
    <w:p w:rsidR="00F95C97" w:rsidRPr="00B81A26" w:rsidRDefault="00F95C97" w:rsidP="00865293">
      <w:pPr>
        <w:numPr>
          <w:ilvl w:val="0"/>
          <w:numId w:val="12"/>
        </w:numPr>
        <w:shd w:val="clear" w:color="auto" w:fill="FFFFFF"/>
        <w:tabs>
          <w:tab w:val="left" w:pos="1134"/>
        </w:tabs>
        <w:ind w:left="0" w:firstLine="709"/>
        <w:jc w:val="both"/>
        <w:rPr>
          <w:sz w:val="24"/>
          <w:szCs w:val="24"/>
        </w:rPr>
      </w:pPr>
      <w:r w:rsidRPr="00B81A26">
        <w:rPr>
          <w:sz w:val="24"/>
          <w:szCs w:val="24"/>
        </w:rPr>
        <w:t>Тест для оценки показателя силовой выносливости мышц спины (Приложение 3).</w:t>
      </w:r>
    </w:p>
    <w:p w:rsidR="00F95C97" w:rsidRPr="00B81A26" w:rsidRDefault="00F95C97" w:rsidP="00865293">
      <w:pPr>
        <w:numPr>
          <w:ilvl w:val="0"/>
          <w:numId w:val="12"/>
        </w:numPr>
        <w:shd w:val="clear" w:color="auto" w:fill="FFFFFF"/>
        <w:tabs>
          <w:tab w:val="left" w:pos="1134"/>
        </w:tabs>
        <w:ind w:left="0" w:firstLine="709"/>
        <w:jc w:val="both"/>
        <w:rPr>
          <w:sz w:val="24"/>
          <w:szCs w:val="24"/>
        </w:rPr>
      </w:pPr>
      <w:r w:rsidRPr="00B81A26">
        <w:rPr>
          <w:sz w:val="24"/>
          <w:szCs w:val="24"/>
        </w:rPr>
        <w:t>Тест для оценки показателя силовой выносливости мышц сгибателей туловища (Приложение 4).</w:t>
      </w:r>
    </w:p>
    <w:bookmarkEnd w:id="4"/>
    <w:p w:rsidR="00364B67" w:rsidRPr="00B81A26" w:rsidRDefault="00364B67" w:rsidP="00EB5354">
      <w:pPr>
        <w:spacing w:line="276" w:lineRule="auto"/>
        <w:rPr>
          <w:sz w:val="24"/>
          <w:szCs w:val="24"/>
        </w:rPr>
      </w:pPr>
    </w:p>
    <w:p w:rsidR="00984B50" w:rsidRPr="00B81A26" w:rsidRDefault="00984B50" w:rsidP="00B81A26">
      <w:pPr>
        <w:rPr>
          <w:b/>
          <w:sz w:val="24"/>
          <w:szCs w:val="24"/>
        </w:rPr>
      </w:pPr>
    </w:p>
    <w:p w:rsidR="00984B50" w:rsidRPr="00B81A26" w:rsidRDefault="00984B50" w:rsidP="00984B50">
      <w:pPr>
        <w:jc w:val="center"/>
        <w:rPr>
          <w:sz w:val="24"/>
          <w:szCs w:val="24"/>
        </w:rPr>
      </w:pPr>
      <w:r w:rsidRPr="00B81A26">
        <w:rPr>
          <w:sz w:val="24"/>
          <w:szCs w:val="24"/>
        </w:rPr>
        <w:t>Обработка данных</w:t>
      </w:r>
    </w:p>
    <w:p w:rsidR="00984B50" w:rsidRPr="00B81A26" w:rsidRDefault="00984B50" w:rsidP="00984B50">
      <w:pPr>
        <w:rPr>
          <w:sz w:val="24"/>
          <w:szCs w:val="24"/>
        </w:rPr>
      </w:pPr>
      <w:r w:rsidRPr="00B81A26">
        <w:rPr>
          <w:sz w:val="24"/>
          <w:szCs w:val="24"/>
        </w:rPr>
        <w:t>Низкий балл-1 балл</w:t>
      </w:r>
    </w:p>
    <w:p w:rsidR="00984B50" w:rsidRPr="00B81A26" w:rsidRDefault="00984B50" w:rsidP="00984B50">
      <w:pPr>
        <w:rPr>
          <w:sz w:val="24"/>
          <w:szCs w:val="24"/>
        </w:rPr>
      </w:pPr>
      <w:r w:rsidRPr="00B81A26">
        <w:rPr>
          <w:sz w:val="24"/>
          <w:szCs w:val="24"/>
        </w:rPr>
        <w:t>Ниже среднего-2 балла</w:t>
      </w:r>
    </w:p>
    <w:p w:rsidR="00984B50" w:rsidRPr="00B81A26" w:rsidRDefault="00984B50" w:rsidP="00984B50">
      <w:pPr>
        <w:rPr>
          <w:sz w:val="24"/>
          <w:szCs w:val="24"/>
        </w:rPr>
      </w:pPr>
      <w:r w:rsidRPr="00B81A26">
        <w:rPr>
          <w:sz w:val="24"/>
          <w:szCs w:val="24"/>
        </w:rPr>
        <w:t>Средний -3 балла</w:t>
      </w:r>
    </w:p>
    <w:p w:rsidR="00984B50" w:rsidRPr="00B81A26" w:rsidRDefault="00984B50" w:rsidP="00984B50">
      <w:pPr>
        <w:rPr>
          <w:sz w:val="24"/>
          <w:szCs w:val="24"/>
        </w:rPr>
      </w:pPr>
      <w:r w:rsidRPr="00B81A26">
        <w:rPr>
          <w:sz w:val="24"/>
          <w:szCs w:val="24"/>
        </w:rPr>
        <w:t>Выше среднего-4 балла</w:t>
      </w:r>
    </w:p>
    <w:p w:rsidR="00984B50" w:rsidRPr="00B81A26" w:rsidRDefault="00984B50" w:rsidP="00984B50">
      <w:pPr>
        <w:rPr>
          <w:sz w:val="24"/>
          <w:szCs w:val="24"/>
        </w:rPr>
      </w:pPr>
      <w:r w:rsidRPr="00B81A26">
        <w:rPr>
          <w:sz w:val="24"/>
          <w:szCs w:val="24"/>
        </w:rPr>
        <w:t>Высокий-5 баллов</w:t>
      </w:r>
    </w:p>
    <w:p w:rsidR="00364B67" w:rsidRPr="00B81A26" w:rsidRDefault="00364B67" w:rsidP="00EB5354">
      <w:pPr>
        <w:ind w:firstLine="851"/>
        <w:jc w:val="both"/>
        <w:rPr>
          <w:sz w:val="24"/>
          <w:szCs w:val="24"/>
        </w:rPr>
      </w:pPr>
      <w:r w:rsidRPr="00B81A26">
        <w:rPr>
          <w:sz w:val="24"/>
          <w:szCs w:val="24"/>
        </w:rPr>
        <w:t>Для определения уровня физической подготовленности необходимо сложить общее количество баллов по каждому тесту, и  по сумме выявить результат тестирования:</w:t>
      </w:r>
    </w:p>
    <w:p w:rsidR="00C61CE7" w:rsidRPr="00B81A26" w:rsidRDefault="00C61CE7" w:rsidP="00EB5354">
      <w:pPr>
        <w:ind w:firstLine="85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586"/>
        <w:gridCol w:w="1603"/>
        <w:gridCol w:w="1601"/>
        <w:gridCol w:w="1603"/>
        <w:gridCol w:w="1606"/>
      </w:tblGrid>
      <w:tr w:rsidR="00364B67" w:rsidRPr="00B81A26" w:rsidTr="002D6386">
        <w:tc>
          <w:tcPr>
            <w:tcW w:w="9580" w:type="dxa"/>
            <w:gridSpan w:val="6"/>
          </w:tcPr>
          <w:p w:rsidR="00364B67" w:rsidRPr="00B81A26" w:rsidRDefault="00364B67" w:rsidP="00EB5354">
            <w:pPr>
              <w:spacing w:line="276" w:lineRule="auto"/>
              <w:jc w:val="center"/>
              <w:rPr>
                <w:sz w:val="24"/>
                <w:szCs w:val="24"/>
              </w:rPr>
            </w:pPr>
            <w:r w:rsidRPr="00B81A26">
              <w:rPr>
                <w:sz w:val="24"/>
                <w:szCs w:val="24"/>
              </w:rPr>
              <w:t>Уровень физической подготовки в баллах</w:t>
            </w:r>
          </w:p>
        </w:tc>
      </w:tr>
      <w:tr w:rsidR="00364B67" w:rsidRPr="00B81A26" w:rsidTr="002D6386">
        <w:tc>
          <w:tcPr>
            <w:tcW w:w="1581" w:type="dxa"/>
          </w:tcPr>
          <w:p w:rsidR="00364B67" w:rsidRPr="00B81A26" w:rsidRDefault="00364B67" w:rsidP="00EB5354">
            <w:pPr>
              <w:jc w:val="center"/>
              <w:rPr>
                <w:sz w:val="24"/>
                <w:szCs w:val="24"/>
              </w:rPr>
            </w:pPr>
            <w:r w:rsidRPr="00B81A26">
              <w:rPr>
                <w:sz w:val="24"/>
                <w:szCs w:val="24"/>
              </w:rPr>
              <w:t>Очень низкий</w:t>
            </w:r>
          </w:p>
        </w:tc>
        <w:tc>
          <w:tcPr>
            <w:tcW w:w="1586" w:type="dxa"/>
          </w:tcPr>
          <w:p w:rsidR="00364B67" w:rsidRPr="00B81A26" w:rsidRDefault="00364B67" w:rsidP="00EB5354">
            <w:pPr>
              <w:jc w:val="center"/>
              <w:rPr>
                <w:sz w:val="24"/>
                <w:szCs w:val="24"/>
              </w:rPr>
            </w:pPr>
            <w:r w:rsidRPr="00B81A26">
              <w:rPr>
                <w:sz w:val="24"/>
                <w:szCs w:val="24"/>
              </w:rPr>
              <w:t>Низкий</w:t>
            </w:r>
          </w:p>
        </w:tc>
        <w:tc>
          <w:tcPr>
            <w:tcW w:w="1603" w:type="dxa"/>
          </w:tcPr>
          <w:p w:rsidR="00364B67" w:rsidRPr="00B81A26" w:rsidRDefault="00364B67" w:rsidP="00EB5354">
            <w:pPr>
              <w:jc w:val="center"/>
              <w:rPr>
                <w:sz w:val="24"/>
                <w:szCs w:val="24"/>
              </w:rPr>
            </w:pPr>
            <w:r w:rsidRPr="00B81A26">
              <w:rPr>
                <w:sz w:val="24"/>
                <w:szCs w:val="24"/>
              </w:rPr>
              <w:t>Ниже среднего</w:t>
            </w:r>
          </w:p>
        </w:tc>
        <w:tc>
          <w:tcPr>
            <w:tcW w:w="1601" w:type="dxa"/>
          </w:tcPr>
          <w:p w:rsidR="00364B67" w:rsidRPr="00B81A26" w:rsidRDefault="00364B67" w:rsidP="00EB5354">
            <w:pPr>
              <w:jc w:val="center"/>
              <w:rPr>
                <w:sz w:val="24"/>
                <w:szCs w:val="24"/>
              </w:rPr>
            </w:pPr>
            <w:r w:rsidRPr="00B81A26">
              <w:rPr>
                <w:sz w:val="24"/>
                <w:szCs w:val="24"/>
              </w:rPr>
              <w:t>Средний</w:t>
            </w:r>
          </w:p>
        </w:tc>
        <w:tc>
          <w:tcPr>
            <w:tcW w:w="1603" w:type="dxa"/>
          </w:tcPr>
          <w:p w:rsidR="00364B67" w:rsidRPr="00B81A26" w:rsidRDefault="00364B67" w:rsidP="00EB5354">
            <w:pPr>
              <w:jc w:val="center"/>
              <w:rPr>
                <w:sz w:val="24"/>
                <w:szCs w:val="24"/>
              </w:rPr>
            </w:pPr>
            <w:r w:rsidRPr="00B81A26">
              <w:rPr>
                <w:sz w:val="24"/>
                <w:szCs w:val="24"/>
              </w:rPr>
              <w:t>Выше среднего</w:t>
            </w:r>
          </w:p>
        </w:tc>
        <w:tc>
          <w:tcPr>
            <w:tcW w:w="1606" w:type="dxa"/>
          </w:tcPr>
          <w:p w:rsidR="00364B67" w:rsidRPr="00B81A26" w:rsidRDefault="00364B67" w:rsidP="00EB5354">
            <w:pPr>
              <w:jc w:val="center"/>
              <w:rPr>
                <w:sz w:val="24"/>
                <w:szCs w:val="24"/>
              </w:rPr>
            </w:pPr>
            <w:r w:rsidRPr="00B81A26">
              <w:rPr>
                <w:sz w:val="24"/>
                <w:szCs w:val="24"/>
              </w:rPr>
              <w:t>Высокий</w:t>
            </w:r>
          </w:p>
        </w:tc>
      </w:tr>
      <w:tr w:rsidR="00364B67" w:rsidRPr="00B81A26" w:rsidTr="002D6386">
        <w:tc>
          <w:tcPr>
            <w:tcW w:w="1581" w:type="dxa"/>
          </w:tcPr>
          <w:p w:rsidR="00364B67" w:rsidRPr="00B81A26" w:rsidRDefault="00364B67" w:rsidP="00EB5354">
            <w:pPr>
              <w:jc w:val="center"/>
              <w:rPr>
                <w:sz w:val="24"/>
                <w:szCs w:val="24"/>
              </w:rPr>
            </w:pPr>
            <w:r w:rsidRPr="00B81A26">
              <w:rPr>
                <w:sz w:val="24"/>
                <w:szCs w:val="24"/>
              </w:rPr>
              <w:t>4</w:t>
            </w:r>
          </w:p>
        </w:tc>
        <w:tc>
          <w:tcPr>
            <w:tcW w:w="1586" w:type="dxa"/>
          </w:tcPr>
          <w:p w:rsidR="00364B67" w:rsidRPr="00B81A26" w:rsidRDefault="00364B67" w:rsidP="00EB5354">
            <w:pPr>
              <w:jc w:val="center"/>
              <w:rPr>
                <w:sz w:val="24"/>
                <w:szCs w:val="24"/>
              </w:rPr>
            </w:pPr>
            <w:r w:rsidRPr="00B81A26">
              <w:rPr>
                <w:sz w:val="24"/>
                <w:szCs w:val="24"/>
              </w:rPr>
              <w:t>5-7</w:t>
            </w:r>
          </w:p>
        </w:tc>
        <w:tc>
          <w:tcPr>
            <w:tcW w:w="1603" w:type="dxa"/>
          </w:tcPr>
          <w:p w:rsidR="00364B67" w:rsidRPr="00B81A26" w:rsidRDefault="00364B67" w:rsidP="00EB5354">
            <w:pPr>
              <w:jc w:val="center"/>
              <w:rPr>
                <w:sz w:val="24"/>
                <w:szCs w:val="24"/>
              </w:rPr>
            </w:pPr>
            <w:r w:rsidRPr="00B81A26">
              <w:rPr>
                <w:sz w:val="24"/>
                <w:szCs w:val="24"/>
              </w:rPr>
              <w:t>8-11</w:t>
            </w:r>
          </w:p>
        </w:tc>
        <w:tc>
          <w:tcPr>
            <w:tcW w:w="1601" w:type="dxa"/>
          </w:tcPr>
          <w:p w:rsidR="00364B67" w:rsidRPr="00B81A26" w:rsidRDefault="00364B67" w:rsidP="00EB5354">
            <w:pPr>
              <w:jc w:val="center"/>
              <w:rPr>
                <w:sz w:val="24"/>
                <w:szCs w:val="24"/>
              </w:rPr>
            </w:pPr>
            <w:r w:rsidRPr="00B81A26">
              <w:rPr>
                <w:sz w:val="24"/>
                <w:szCs w:val="24"/>
              </w:rPr>
              <w:t>12-15</w:t>
            </w:r>
          </w:p>
        </w:tc>
        <w:tc>
          <w:tcPr>
            <w:tcW w:w="1603" w:type="dxa"/>
          </w:tcPr>
          <w:p w:rsidR="00364B67" w:rsidRPr="00B81A26" w:rsidRDefault="00364B67" w:rsidP="00EB5354">
            <w:pPr>
              <w:jc w:val="center"/>
              <w:rPr>
                <w:sz w:val="24"/>
                <w:szCs w:val="24"/>
              </w:rPr>
            </w:pPr>
            <w:r w:rsidRPr="00B81A26">
              <w:rPr>
                <w:sz w:val="24"/>
                <w:szCs w:val="24"/>
              </w:rPr>
              <w:t>16-19</w:t>
            </w:r>
          </w:p>
        </w:tc>
        <w:tc>
          <w:tcPr>
            <w:tcW w:w="1606" w:type="dxa"/>
          </w:tcPr>
          <w:p w:rsidR="00364B67" w:rsidRPr="00B81A26" w:rsidRDefault="00364B67" w:rsidP="00EB5354">
            <w:pPr>
              <w:jc w:val="center"/>
              <w:rPr>
                <w:sz w:val="24"/>
                <w:szCs w:val="24"/>
              </w:rPr>
            </w:pPr>
            <w:r w:rsidRPr="00B81A26">
              <w:rPr>
                <w:sz w:val="24"/>
                <w:szCs w:val="24"/>
              </w:rPr>
              <w:t>20</w:t>
            </w:r>
          </w:p>
        </w:tc>
      </w:tr>
    </w:tbl>
    <w:p w:rsidR="00364B67" w:rsidRPr="00B81A26" w:rsidRDefault="00364B67" w:rsidP="00EB5354">
      <w:pPr>
        <w:widowControl/>
        <w:tabs>
          <w:tab w:val="left" w:pos="1276"/>
        </w:tabs>
        <w:autoSpaceDE/>
        <w:autoSpaceDN/>
        <w:adjustRightInd/>
        <w:spacing w:line="276" w:lineRule="auto"/>
        <w:ind w:firstLine="851"/>
        <w:contextualSpacing/>
        <w:jc w:val="both"/>
        <w:rPr>
          <w:b/>
          <w:position w:val="8"/>
          <w:sz w:val="24"/>
          <w:szCs w:val="24"/>
        </w:rPr>
      </w:pPr>
    </w:p>
    <w:p w:rsidR="00364B67" w:rsidRPr="00B81A26" w:rsidRDefault="0075484A" w:rsidP="00B81A26">
      <w:pPr>
        <w:widowControl/>
        <w:tabs>
          <w:tab w:val="left" w:pos="1276"/>
        </w:tabs>
        <w:autoSpaceDE/>
        <w:autoSpaceDN/>
        <w:adjustRightInd/>
        <w:spacing w:line="276" w:lineRule="auto"/>
        <w:ind w:firstLine="567"/>
        <w:contextualSpacing/>
        <w:jc w:val="both"/>
        <w:rPr>
          <w:b/>
          <w:position w:val="8"/>
          <w:sz w:val="24"/>
          <w:szCs w:val="24"/>
        </w:rPr>
      </w:pPr>
      <w:r w:rsidRPr="00B81A26">
        <w:rPr>
          <w:b/>
          <w:position w:val="8"/>
          <w:sz w:val="24"/>
          <w:szCs w:val="24"/>
        </w:rPr>
        <w:t xml:space="preserve">2.6 </w:t>
      </w:r>
      <w:r w:rsidR="00364B67" w:rsidRPr="00B81A26">
        <w:rPr>
          <w:b/>
          <w:position w:val="8"/>
          <w:sz w:val="24"/>
          <w:szCs w:val="24"/>
        </w:rPr>
        <w:t>Методическ</w:t>
      </w:r>
      <w:r w:rsidR="000401A6" w:rsidRPr="00B81A26">
        <w:rPr>
          <w:b/>
          <w:position w:val="8"/>
          <w:sz w:val="24"/>
          <w:szCs w:val="24"/>
        </w:rPr>
        <w:t>о</w:t>
      </w:r>
      <w:r w:rsidR="00364B67" w:rsidRPr="00B81A26">
        <w:rPr>
          <w:b/>
          <w:position w:val="8"/>
          <w:sz w:val="24"/>
          <w:szCs w:val="24"/>
        </w:rPr>
        <w:t xml:space="preserve">е </w:t>
      </w:r>
      <w:r w:rsidR="000401A6" w:rsidRPr="00B81A26">
        <w:rPr>
          <w:b/>
          <w:position w:val="8"/>
          <w:sz w:val="24"/>
          <w:szCs w:val="24"/>
        </w:rPr>
        <w:t>обеспечение</w:t>
      </w:r>
    </w:p>
    <w:p w:rsidR="000401A6" w:rsidRPr="00B81A26" w:rsidRDefault="000401A6" w:rsidP="00EB5354">
      <w:pPr>
        <w:widowControl/>
        <w:shd w:val="clear" w:color="auto" w:fill="FFFFFF"/>
        <w:ind w:firstLine="709"/>
        <w:jc w:val="both"/>
        <w:rPr>
          <w:bCs/>
          <w:color w:val="000000"/>
          <w:sz w:val="24"/>
          <w:szCs w:val="24"/>
        </w:rPr>
      </w:pPr>
    </w:p>
    <w:p w:rsidR="00EB3D35" w:rsidRPr="00B81A26" w:rsidRDefault="00EB3D35" w:rsidP="00EB5354">
      <w:pPr>
        <w:widowControl/>
        <w:shd w:val="clear" w:color="auto" w:fill="FFFFFF"/>
        <w:ind w:firstLine="709"/>
        <w:jc w:val="both"/>
        <w:rPr>
          <w:sz w:val="24"/>
          <w:szCs w:val="24"/>
        </w:rPr>
      </w:pPr>
      <w:r w:rsidRPr="00B81A26">
        <w:rPr>
          <w:bCs/>
          <w:color w:val="000000"/>
          <w:sz w:val="24"/>
          <w:szCs w:val="24"/>
        </w:rPr>
        <w:t>Корр</w:t>
      </w:r>
      <w:r w:rsidR="00DD64F0" w:rsidRPr="00B81A26">
        <w:rPr>
          <w:bCs/>
          <w:color w:val="000000"/>
          <w:sz w:val="24"/>
          <w:szCs w:val="24"/>
        </w:rPr>
        <w:t>екционная</w:t>
      </w:r>
      <w:r w:rsidRPr="00B81A26">
        <w:rPr>
          <w:bCs/>
          <w:color w:val="000000"/>
          <w:sz w:val="24"/>
          <w:szCs w:val="24"/>
        </w:rPr>
        <w:t xml:space="preserve"> гимнастика</w:t>
      </w:r>
      <w:r w:rsidRPr="00B81A26">
        <w:rPr>
          <w:color w:val="000000"/>
          <w:sz w:val="24"/>
          <w:szCs w:val="24"/>
        </w:rPr>
        <w:t xml:space="preserve"> занимает </w:t>
      </w:r>
      <w:r w:rsidR="00DD64F0" w:rsidRPr="00B81A26">
        <w:rPr>
          <w:color w:val="000000"/>
          <w:sz w:val="24"/>
          <w:szCs w:val="24"/>
        </w:rPr>
        <w:t xml:space="preserve">самое </w:t>
      </w:r>
      <w:r w:rsidRPr="00B81A26">
        <w:rPr>
          <w:color w:val="000000"/>
          <w:sz w:val="24"/>
          <w:szCs w:val="24"/>
        </w:rPr>
        <w:t>важное место в работе с детьми с нарушением осанки и сколиозом. Корригирующие упражнения уменьшают дефекты осанки, исправляют мышечную деформацию отдельных частей тела. Коррекция достигается путём подбора исходных положений.</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 xml:space="preserve">Симметричные упражнения. Они дают выраженный положительный эффект, обеспечивая выравнивание силы мышц спины ликвидацию асимметрии мышечного тонуса. Такое </w:t>
      </w:r>
      <w:r w:rsidRPr="00B81A26">
        <w:rPr>
          <w:color w:val="000000"/>
          <w:sz w:val="24"/>
          <w:szCs w:val="24"/>
        </w:rPr>
        <w:lastRenderedPageBreak/>
        <w:t>действие симметричных упражнений связано с физиологическим перераспределением нагрузки. Для сохранения срединного положения тела, более ослабленные мышцы на стороне отклонения позвоночника во время выполнения упражнений работают с большой нагрузкой, чем более сильные мышцы на противоположной стороне</w:t>
      </w:r>
      <w:r w:rsidR="00082F1D" w:rsidRPr="00B81A26">
        <w:rPr>
          <w:color w:val="000000"/>
          <w:sz w:val="24"/>
          <w:szCs w:val="24"/>
        </w:rPr>
        <w:t>.</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Ассиметричные корригирующие упражнения используют с целью уменьшения сколиотического искривления. Эти упражнения тренируют ослабленные и растянутые мышцы. Но необходимо помнить, что неправильное применение ассиметричных упражнений может спровоцировать дальнейшее прогрессирование сколиоза.</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Деторсионные упражнения выполняют следующие задачи: вращение позвонков в сторону, противоположную торсии; коррекцию сколиоза путём выравнивания таза; растягивание сокращённых и укрепление растянутых мышц в поясничном и грудном отделах. Корригирующие упражнения выполняются из разных исходных положений.</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Устранение одного из наиболее частых патобиомеханических проявлений патологии позвоночника - функционального блокирования позвоночно-двигательных сегментов, вполне реально и путём использования специальных упражнений, в основе которых лежат действия кранио-сакрального респираторного механизма, пассивной аутотрак</w:t>
      </w:r>
      <w:r w:rsidR="003D134B" w:rsidRPr="00B81A26">
        <w:rPr>
          <w:color w:val="000000"/>
          <w:sz w:val="24"/>
          <w:szCs w:val="24"/>
        </w:rPr>
        <w:t>ции</w:t>
      </w:r>
      <w:r w:rsidRPr="00B81A26">
        <w:rPr>
          <w:color w:val="000000"/>
          <w:sz w:val="24"/>
          <w:szCs w:val="24"/>
        </w:rPr>
        <w:t xml:space="preserve">, механизма «суставной игры» и др. </w:t>
      </w:r>
    </w:p>
    <w:p w:rsidR="00EB3D35" w:rsidRPr="00B81A26" w:rsidRDefault="00EB3D35" w:rsidP="00EB5354">
      <w:pPr>
        <w:widowControl/>
        <w:shd w:val="clear" w:color="auto" w:fill="FFFFFF"/>
        <w:tabs>
          <w:tab w:val="left" w:pos="1219"/>
        </w:tabs>
        <w:ind w:firstLine="709"/>
        <w:jc w:val="both"/>
        <w:rPr>
          <w:sz w:val="24"/>
          <w:szCs w:val="24"/>
        </w:rPr>
      </w:pPr>
      <w:r w:rsidRPr="00B81A26">
        <w:rPr>
          <w:bCs/>
          <w:color w:val="000000"/>
          <w:sz w:val="24"/>
          <w:szCs w:val="24"/>
        </w:rPr>
        <w:t xml:space="preserve">Дыхательные упражнения </w:t>
      </w:r>
      <w:r w:rsidRPr="00B81A26">
        <w:rPr>
          <w:color w:val="000000"/>
          <w:sz w:val="24"/>
          <w:szCs w:val="24"/>
        </w:rPr>
        <w:t>- упражнения с произвольным</w:t>
      </w:r>
      <w:r w:rsidR="00353D55" w:rsidRPr="00B81A26">
        <w:rPr>
          <w:color w:val="000000"/>
          <w:sz w:val="24"/>
          <w:szCs w:val="24"/>
        </w:rPr>
        <w:t xml:space="preserve"> </w:t>
      </w:r>
      <w:r w:rsidRPr="00B81A26">
        <w:rPr>
          <w:color w:val="000000"/>
          <w:sz w:val="24"/>
          <w:szCs w:val="24"/>
        </w:rPr>
        <w:t>видоизменением характера или продолжительности фаз дыхательного цикла</w:t>
      </w:r>
      <w:r w:rsidR="00353D55" w:rsidRPr="00B81A26">
        <w:rPr>
          <w:color w:val="000000"/>
          <w:sz w:val="24"/>
          <w:szCs w:val="24"/>
        </w:rPr>
        <w:t xml:space="preserve"> </w:t>
      </w:r>
      <w:r w:rsidRPr="00B81A26">
        <w:rPr>
          <w:color w:val="000000"/>
          <w:sz w:val="24"/>
          <w:szCs w:val="24"/>
        </w:rPr>
        <w:t>как в сочетании с движением туловища и.конечностей, так и без движений. У</w:t>
      </w:r>
      <w:r w:rsidR="00353D55" w:rsidRPr="00B81A26">
        <w:rPr>
          <w:color w:val="000000"/>
          <w:sz w:val="24"/>
          <w:szCs w:val="24"/>
        </w:rPr>
        <w:t xml:space="preserve"> </w:t>
      </w:r>
      <w:r w:rsidRPr="00B81A26">
        <w:rPr>
          <w:color w:val="000000"/>
          <w:sz w:val="24"/>
          <w:szCs w:val="24"/>
        </w:rPr>
        <w:t>детей с помощью дыхательных упражнений воспитывается и закрепляется</w:t>
      </w:r>
      <w:r w:rsidR="00353D55" w:rsidRPr="00B81A26">
        <w:rPr>
          <w:color w:val="000000"/>
          <w:sz w:val="24"/>
          <w:szCs w:val="24"/>
        </w:rPr>
        <w:t xml:space="preserve"> </w:t>
      </w:r>
      <w:r w:rsidRPr="00B81A26">
        <w:rPr>
          <w:color w:val="000000"/>
          <w:sz w:val="24"/>
          <w:szCs w:val="24"/>
        </w:rPr>
        <w:t>навык полного рационального дыхания и сочетания дыхания и движений.</w:t>
      </w:r>
    </w:p>
    <w:p w:rsidR="00082F1D" w:rsidRPr="00B81A26" w:rsidRDefault="00EB3D35" w:rsidP="00EB5354">
      <w:pPr>
        <w:widowControl/>
        <w:shd w:val="clear" w:color="auto" w:fill="FFFFFF"/>
        <w:ind w:firstLine="709"/>
        <w:jc w:val="both"/>
        <w:rPr>
          <w:i/>
          <w:iCs/>
          <w:color w:val="000000"/>
          <w:sz w:val="24"/>
          <w:szCs w:val="24"/>
        </w:rPr>
      </w:pPr>
      <w:r w:rsidRPr="00B81A26">
        <w:rPr>
          <w:i/>
          <w:iCs/>
          <w:color w:val="000000"/>
          <w:sz w:val="24"/>
          <w:szCs w:val="24"/>
        </w:rPr>
        <w:t>Методика обучения диафрагмально-релаксационному дыханию</w:t>
      </w:r>
      <w:r w:rsidR="00082F1D" w:rsidRPr="00B81A26">
        <w:rPr>
          <w:i/>
          <w:iCs/>
          <w:color w:val="000000"/>
          <w:sz w:val="24"/>
          <w:szCs w:val="24"/>
        </w:rPr>
        <w:t>:</w:t>
      </w:r>
    </w:p>
    <w:p w:rsidR="00082F1D" w:rsidRPr="00B81A26" w:rsidRDefault="00082F1D" w:rsidP="00EB5354">
      <w:pPr>
        <w:widowControl/>
        <w:shd w:val="clear" w:color="auto" w:fill="FFFFFF"/>
        <w:ind w:firstLine="709"/>
        <w:jc w:val="both"/>
        <w:rPr>
          <w:color w:val="000000"/>
          <w:sz w:val="24"/>
          <w:szCs w:val="24"/>
        </w:rPr>
      </w:pPr>
      <w:r w:rsidRPr="00B81A26">
        <w:rPr>
          <w:iCs/>
          <w:color w:val="000000"/>
          <w:sz w:val="24"/>
          <w:szCs w:val="24"/>
        </w:rPr>
        <w:t>-</w:t>
      </w:r>
      <w:r w:rsidR="00EB3D35" w:rsidRPr="00B81A26">
        <w:rPr>
          <w:color w:val="000000"/>
          <w:sz w:val="24"/>
          <w:szCs w:val="24"/>
        </w:rPr>
        <w:t>1-2 занятие - обучение диафрагмально-релаксационному типу дыхания</w:t>
      </w:r>
      <w:r w:rsidRPr="00B81A26">
        <w:rPr>
          <w:color w:val="000000"/>
          <w:sz w:val="24"/>
          <w:szCs w:val="24"/>
        </w:rPr>
        <w:t>;</w:t>
      </w:r>
    </w:p>
    <w:p w:rsidR="00082F1D" w:rsidRPr="00B81A26" w:rsidRDefault="00082F1D" w:rsidP="00EB5354">
      <w:pPr>
        <w:widowControl/>
        <w:shd w:val="clear" w:color="auto" w:fill="FFFFFF"/>
        <w:ind w:firstLine="709"/>
        <w:jc w:val="both"/>
        <w:rPr>
          <w:color w:val="000000"/>
          <w:sz w:val="24"/>
          <w:szCs w:val="24"/>
        </w:rPr>
      </w:pPr>
      <w:r w:rsidRPr="00B81A26">
        <w:rPr>
          <w:color w:val="000000"/>
          <w:sz w:val="24"/>
          <w:szCs w:val="24"/>
        </w:rPr>
        <w:t>-</w:t>
      </w:r>
      <w:r w:rsidR="00EB3D35" w:rsidRPr="00B81A26">
        <w:rPr>
          <w:color w:val="000000"/>
          <w:sz w:val="24"/>
          <w:szCs w:val="24"/>
        </w:rPr>
        <w:t>2-5 занятие - обучение управлению выработанным дыханием</w:t>
      </w:r>
      <w:r w:rsidRPr="00B81A26">
        <w:rPr>
          <w:color w:val="000000"/>
          <w:sz w:val="24"/>
          <w:szCs w:val="24"/>
        </w:rPr>
        <w:t>;</w:t>
      </w:r>
    </w:p>
    <w:p w:rsidR="00EB3D35" w:rsidRPr="00B81A26" w:rsidRDefault="00082F1D" w:rsidP="00EB5354">
      <w:pPr>
        <w:widowControl/>
        <w:shd w:val="clear" w:color="auto" w:fill="FFFFFF"/>
        <w:ind w:firstLine="709"/>
        <w:jc w:val="both"/>
        <w:rPr>
          <w:sz w:val="24"/>
          <w:szCs w:val="24"/>
        </w:rPr>
      </w:pPr>
      <w:r w:rsidRPr="00B81A26">
        <w:rPr>
          <w:color w:val="000000"/>
          <w:sz w:val="24"/>
          <w:szCs w:val="24"/>
        </w:rPr>
        <w:t>-</w:t>
      </w:r>
      <w:r w:rsidR="00EB3D35" w:rsidRPr="00B81A26">
        <w:rPr>
          <w:color w:val="000000"/>
          <w:sz w:val="24"/>
          <w:szCs w:val="24"/>
        </w:rPr>
        <w:t>5-10 занятие - закрепление отработанного дыхания</w:t>
      </w:r>
      <w:r w:rsidRPr="00B81A26">
        <w:rPr>
          <w:color w:val="000000"/>
          <w:sz w:val="24"/>
          <w:szCs w:val="24"/>
        </w:rPr>
        <w:t>.</w:t>
      </w:r>
    </w:p>
    <w:p w:rsidR="00EB3D35" w:rsidRPr="00B81A26" w:rsidRDefault="00EB3D35" w:rsidP="00EB5354">
      <w:pPr>
        <w:widowControl/>
        <w:shd w:val="clear" w:color="auto" w:fill="FFFFFF"/>
        <w:tabs>
          <w:tab w:val="left" w:pos="835"/>
        </w:tabs>
        <w:ind w:firstLine="709"/>
        <w:jc w:val="both"/>
        <w:rPr>
          <w:color w:val="000000"/>
          <w:sz w:val="24"/>
          <w:szCs w:val="24"/>
        </w:rPr>
      </w:pPr>
      <w:r w:rsidRPr="00B81A26">
        <w:rPr>
          <w:color w:val="000000"/>
          <w:sz w:val="24"/>
          <w:szCs w:val="24"/>
        </w:rPr>
        <w:t>Тренировка производится в положении сидя, стоя и лежа.</w:t>
      </w:r>
      <w:r w:rsidR="00EC771B" w:rsidRPr="00B81A26">
        <w:rPr>
          <w:color w:val="000000"/>
          <w:sz w:val="24"/>
          <w:szCs w:val="24"/>
        </w:rPr>
        <w:t xml:space="preserve"> </w:t>
      </w:r>
      <w:r w:rsidRPr="00B81A26">
        <w:rPr>
          <w:color w:val="000000"/>
          <w:sz w:val="24"/>
          <w:szCs w:val="24"/>
        </w:rPr>
        <w:t>Обучающийся находится в комфортном состоянии: сидит ровно, плечи</w:t>
      </w:r>
      <w:r w:rsidR="00353D55" w:rsidRPr="00B81A26">
        <w:rPr>
          <w:color w:val="000000"/>
          <w:sz w:val="24"/>
          <w:szCs w:val="24"/>
        </w:rPr>
        <w:t xml:space="preserve"> </w:t>
      </w:r>
      <w:r w:rsidRPr="00B81A26">
        <w:rPr>
          <w:color w:val="000000"/>
          <w:sz w:val="24"/>
          <w:szCs w:val="24"/>
        </w:rPr>
        <w:t>расслаблены,</w:t>
      </w:r>
      <w:r w:rsidR="00353D55" w:rsidRPr="00B81A26">
        <w:rPr>
          <w:color w:val="000000"/>
          <w:sz w:val="24"/>
          <w:szCs w:val="24"/>
        </w:rPr>
        <w:t xml:space="preserve"> </w:t>
      </w:r>
      <w:r w:rsidRPr="00B81A26">
        <w:rPr>
          <w:color w:val="000000"/>
          <w:sz w:val="24"/>
          <w:szCs w:val="24"/>
        </w:rPr>
        <w:t xml:space="preserve">руки лежат на коленях (для самоконтроля в положении лежа одна рука может лежать на груди, другая на животе).Дыхание производится животом. На вдохе </w:t>
      </w:r>
      <w:r w:rsidR="00AE2F5B" w:rsidRPr="00B81A26">
        <w:rPr>
          <w:color w:val="000000"/>
          <w:sz w:val="24"/>
          <w:szCs w:val="24"/>
        </w:rPr>
        <w:t>ребёнок</w:t>
      </w:r>
      <w:r w:rsidRPr="00B81A26">
        <w:rPr>
          <w:color w:val="000000"/>
          <w:sz w:val="24"/>
          <w:szCs w:val="24"/>
        </w:rPr>
        <w:t xml:space="preserve"> надувает живот, на</w:t>
      </w:r>
      <w:r w:rsidR="00353D55" w:rsidRPr="00B81A26">
        <w:rPr>
          <w:color w:val="000000"/>
          <w:sz w:val="24"/>
          <w:szCs w:val="24"/>
        </w:rPr>
        <w:t xml:space="preserve"> </w:t>
      </w:r>
      <w:r w:rsidRPr="00B81A26">
        <w:rPr>
          <w:color w:val="000000"/>
          <w:sz w:val="24"/>
          <w:szCs w:val="24"/>
        </w:rPr>
        <w:t>выдохе втягивает. При этом необходимо следить, чтобы грудная клетка и плечи</w:t>
      </w:r>
      <w:r w:rsidR="003D134B" w:rsidRPr="00B81A26">
        <w:rPr>
          <w:color w:val="000000"/>
          <w:sz w:val="24"/>
          <w:szCs w:val="24"/>
        </w:rPr>
        <w:t xml:space="preserve"> </w:t>
      </w:r>
      <w:r w:rsidRPr="00B81A26">
        <w:rPr>
          <w:color w:val="000000"/>
          <w:sz w:val="24"/>
          <w:szCs w:val="24"/>
        </w:rPr>
        <w:t>находились в покое. Дышать спокойно, без усилий.</w:t>
      </w:r>
      <w:r w:rsidR="00AE2F5B" w:rsidRPr="00B81A26">
        <w:rPr>
          <w:color w:val="000000"/>
          <w:sz w:val="24"/>
          <w:szCs w:val="24"/>
        </w:rPr>
        <w:t xml:space="preserve"> </w:t>
      </w:r>
      <w:r w:rsidRPr="00B81A26">
        <w:rPr>
          <w:color w:val="000000"/>
          <w:sz w:val="24"/>
          <w:szCs w:val="24"/>
        </w:rPr>
        <w:t>Вдох рекомендуется делать через нос, не слишком глубокий. Выдох</w:t>
      </w:r>
      <w:r w:rsidR="00353D55" w:rsidRPr="00B81A26">
        <w:rPr>
          <w:color w:val="000000"/>
          <w:sz w:val="24"/>
          <w:szCs w:val="24"/>
        </w:rPr>
        <w:t xml:space="preserve"> </w:t>
      </w:r>
      <w:r w:rsidRPr="00B81A26">
        <w:rPr>
          <w:color w:val="000000"/>
          <w:sz w:val="24"/>
          <w:szCs w:val="24"/>
        </w:rPr>
        <w:t>должен быть плавным через рот.</w:t>
      </w:r>
      <w:r w:rsidR="00AE2F5B" w:rsidRPr="00B81A26">
        <w:rPr>
          <w:color w:val="000000"/>
          <w:sz w:val="24"/>
          <w:szCs w:val="24"/>
        </w:rPr>
        <w:t xml:space="preserve"> </w:t>
      </w:r>
      <w:r w:rsidRPr="00B81A26">
        <w:rPr>
          <w:color w:val="000000"/>
          <w:sz w:val="24"/>
          <w:szCs w:val="24"/>
        </w:rPr>
        <w:t>Конечная цель занятий - установление устойчивого навыка</w:t>
      </w:r>
      <w:r w:rsidR="00353D55" w:rsidRPr="00B81A26">
        <w:rPr>
          <w:color w:val="000000"/>
          <w:sz w:val="24"/>
          <w:szCs w:val="24"/>
        </w:rPr>
        <w:t xml:space="preserve"> </w:t>
      </w:r>
      <w:r w:rsidRPr="00B81A26">
        <w:rPr>
          <w:color w:val="000000"/>
          <w:sz w:val="24"/>
          <w:szCs w:val="24"/>
        </w:rPr>
        <w:t>диафрагмально-релаксационного типа дыхания.</w:t>
      </w:r>
    </w:p>
    <w:p w:rsidR="00EB3D35" w:rsidRPr="00B81A26" w:rsidRDefault="00EB3D35" w:rsidP="00EB5354">
      <w:pPr>
        <w:widowControl/>
        <w:shd w:val="clear" w:color="auto" w:fill="FFFFFF"/>
        <w:ind w:firstLine="709"/>
        <w:jc w:val="both"/>
        <w:rPr>
          <w:sz w:val="24"/>
          <w:szCs w:val="24"/>
        </w:rPr>
      </w:pPr>
      <w:r w:rsidRPr="00B81A26">
        <w:rPr>
          <w:bCs/>
          <w:color w:val="000000"/>
          <w:sz w:val="24"/>
          <w:szCs w:val="24"/>
        </w:rPr>
        <w:t>Мышечная релаксация. Растяжка.</w:t>
      </w:r>
    </w:p>
    <w:p w:rsidR="00AE2F5B" w:rsidRPr="00B81A26" w:rsidRDefault="00EB3D35" w:rsidP="00EB5354">
      <w:pPr>
        <w:widowControl/>
        <w:shd w:val="clear" w:color="auto" w:fill="FFFFFF"/>
        <w:ind w:firstLine="709"/>
        <w:jc w:val="both"/>
        <w:rPr>
          <w:color w:val="000000"/>
          <w:sz w:val="24"/>
          <w:szCs w:val="24"/>
        </w:rPr>
      </w:pPr>
      <w:r w:rsidRPr="00B81A26">
        <w:rPr>
          <w:i/>
          <w:iCs/>
          <w:color w:val="000000"/>
          <w:sz w:val="24"/>
          <w:szCs w:val="24"/>
        </w:rPr>
        <w:t xml:space="preserve">Постизометрическая релаксация мышц. </w:t>
      </w:r>
      <w:r w:rsidRPr="00B81A26">
        <w:rPr>
          <w:color w:val="000000"/>
          <w:sz w:val="24"/>
          <w:szCs w:val="24"/>
        </w:rPr>
        <w:t xml:space="preserve">Изометрические (статические) напряжения мышц без движений в суставах являются важным средством профилактики мышц. Упражнения в расслаблении мышц создают благоприятные условия для кровообращения и отдыха мышц после их напряжения. </w:t>
      </w:r>
      <w:r w:rsidR="00AE2F5B" w:rsidRPr="00B81A26">
        <w:rPr>
          <w:iCs/>
          <w:color w:val="000000"/>
          <w:sz w:val="24"/>
          <w:szCs w:val="24"/>
        </w:rPr>
        <w:t>Постизометрическая релаксация мышц</w:t>
      </w:r>
      <w:r w:rsidRPr="00B81A26">
        <w:rPr>
          <w:color w:val="000000"/>
          <w:sz w:val="24"/>
          <w:szCs w:val="24"/>
        </w:rPr>
        <w:t xml:space="preserve"> воздействует не только на увеличение мышечной массы, она большое значение имеет для удлинения и растягивания связок и сухожилий. Постизометрическая релаксация используется на занятиях физическими упражнениями и во время массажа.</w:t>
      </w:r>
    </w:p>
    <w:p w:rsidR="00EB3D35" w:rsidRPr="00B81A26" w:rsidRDefault="00EB3D35" w:rsidP="00EB5354">
      <w:pPr>
        <w:widowControl/>
        <w:shd w:val="clear" w:color="auto" w:fill="FFFFFF"/>
        <w:ind w:firstLine="709"/>
        <w:jc w:val="both"/>
        <w:rPr>
          <w:sz w:val="24"/>
          <w:szCs w:val="24"/>
        </w:rPr>
      </w:pPr>
      <w:r w:rsidRPr="00B81A26">
        <w:rPr>
          <w:bCs/>
          <w:i/>
          <w:iCs/>
          <w:color w:val="000000"/>
          <w:sz w:val="24"/>
          <w:szCs w:val="24"/>
        </w:rPr>
        <w:t xml:space="preserve">Ауторелаксация </w:t>
      </w:r>
      <w:r w:rsidRPr="00B81A26">
        <w:rPr>
          <w:color w:val="000000"/>
          <w:sz w:val="24"/>
          <w:szCs w:val="24"/>
        </w:rPr>
        <w:t xml:space="preserve">- включает в себя серию упражнений, с помощью которых человек сознательно управляет функциями организма. Мышечное расслабление, достигаемое при аутогенной тренировке, влияет на функции центральной и периферической нервных систем, стимулирует резервные возможности коры мозга, повышает уровень произвольной регуляции различных систем организма. Во время релаксации несколько снижается артериальное давление, замедляется частота сердечных сокращений, дыхание становится редким и поверхностным, уменьшается периферическая вазодилатация (расширение сосудов), так называемый релаксационный ответ. </w:t>
      </w:r>
    </w:p>
    <w:p w:rsidR="00EB3D35" w:rsidRPr="00B81A26" w:rsidRDefault="00EB3D35" w:rsidP="00EB5354">
      <w:pPr>
        <w:widowControl/>
        <w:shd w:val="clear" w:color="auto" w:fill="FFFFFF"/>
        <w:ind w:firstLine="709"/>
        <w:jc w:val="both"/>
        <w:rPr>
          <w:sz w:val="24"/>
          <w:szCs w:val="24"/>
        </w:rPr>
      </w:pPr>
      <w:r w:rsidRPr="00B81A26">
        <w:rPr>
          <w:bCs/>
          <w:i/>
          <w:iCs/>
          <w:color w:val="000000"/>
          <w:sz w:val="24"/>
          <w:szCs w:val="24"/>
        </w:rPr>
        <w:t xml:space="preserve">Упражнения в расслаблении. </w:t>
      </w:r>
      <w:r w:rsidRPr="00B81A26">
        <w:rPr>
          <w:color w:val="000000"/>
          <w:sz w:val="24"/>
          <w:szCs w:val="24"/>
        </w:rPr>
        <w:t xml:space="preserve">Эти упражнения выполняются с максимальным снижением мышечного напряжения. Обязательным физиологическим условием для произвольного </w:t>
      </w:r>
      <w:r w:rsidRPr="00B81A26">
        <w:rPr>
          <w:color w:val="000000"/>
          <w:sz w:val="24"/>
          <w:szCs w:val="24"/>
        </w:rPr>
        <w:lastRenderedPageBreak/>
        <w:t>расслабления является удобное исходное положение. При выполнении упражнений в расслаблении, как правило, достигается снижение тонуса и гладкой мускулатуры внутренних органов. Поэтому упражнения в расслаблении используются для снижения общей физической нагрузки. Упражнения выполняются в исходном положении лёжа. Упражнения в расслаблении всегда выполняются в сочетании с дыхательными упражнениями, с использованием музыки.</w:t>
      </w:r>
    </w:p>
    <w:p w:rsidR="00EB3D35" w:rsidRPr="00B81A26" w:rsidRDefault="00EB3D35" w:rsidP="00EB5354">
      <w:pPr>
        <w:widowControl/>
        <w:shd w:val="clear" w:color="auto" w:fill="FFFFFF"/>
        <w:ind w:firstLine="709"/>
        <w:jc w:val="both"/>
        <w:rPr>
          <w:sz w:val="24"/>
          <w:szCs w:val="24"/>
        </w:rPr>
      </w:pPr>
      <w:r w:rsidRPr="00B81A26">
        <w:rPr>
          <w:i/>
          <w:iCs/>
          <w:color w:val="000000"/>
          <w:sz w:val="24"/>
          <w:szCs w:val="24"/>
        </w:rPr>
        <w:t>Растяжка.</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Упражнений для растягивания мышц и повышения подвижности в суставах включается в занятие с целью, восстановления мышц после нагрузки (растяжения мышцы после ее укрепления). Упражнений для растягивания мышц помогают предотвратить растяжение мышц и</w:t>
      </w:r>
      <w:r w:rsidR="00353D55" w:rsidRPr="00B81A26">
        <w:rPr>
          <w:color w:val="000000"/>
          <w:sz w:val="24"/>
          <w:szCs w:val="24"/>
        </w:rPr>
        <w:t xml:space="preserve"> </w:t>
      </w:r>
      <w:r w:rsidRPr="00B81A26">
        <w:rPr>
          <w:color w:val="000000"/>
          <w:sz w:val="24"/>
          <w:szCs w:val="24"/>
        </w:rPr>
        <w:t>подготавливает их к тому, чтобы они сокращались сильнее, а также снижают боль в мышцах, усиливают циркуляцию крови и помогают снимать мышечные спазмы. Растяжка позволяет направленно и избирательно воздействовать на определенные группы мышц.</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Упражнения на растягивание используются в двух режимах: мышца растягивается за счет маховых движений руками и ногами, сгибание и разгибание туловища при сравнительно кратковременном воздействии на нее очень медленно сгибая и разгибая конечности и туловище, занимающийся принимает определенную позу и удерживает ее от 5 до 30 сек., напрягая растянутые мышцы. Этот режим выполнения упражнений получил название стретчинг (см. примерный комплекс упражнений стретчинга</w:t>
      </w:r>
      <w:r w:rsidR="00AE2F5B" w:rsidRPr="00B81A26">
        <w:rPr>
          <w:color w:val="000000"/>
          <w:sz w:val="24"/>
          <w:szCs w:val="24"/>
        </w:rPr>
        <w:t>.</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 xml:space="preserve">Польза стретчинг заключается в том, что в мышцах при растягивании и удержании определенной позы, активизируются процессы кровообращения, и обмен веществ. На занятиях эти упражнения могут использоваться как в начале занятия (для подготовки мышц к работе), так и в основной (развитие гибкости), заключительной (восстановления после нагрузок, профилактика травм </w:t>
      </w:r>
      <w:r w:rsidR="00AE2F5B" w:rsidRPr="00B81A26">
        <w:rPr>
          <w:color w:val="000000"/>
          <w:sz w:val="24"/>
          <w:szCs w:val="24"/>
        </w:rPr>
        <w:t>опорно-двигательного аппарата</w:t>
      </w:r>
      <w:r w:rsidRPr="00B81A26">
        <w:rPr>
          <w:color w:val="000000"/>
          <w:sz w:val="24"/>
          <w:szCs w:val="24"/>
        </w:rPr>
        <w:t>).</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 xml:space="preserve">Игра </w:t>
      </w:r>
      <w:r w:rsidR="00F21459" w:rsidRPr="00B81A26">
        <w:rPr>
          <w:color w:val="000000"/>
          <w:sz w:val="24"/>
          <w:szCs w:val="24"/>
        </w:rPr>
        <w:t>-</w:t>
      </w:r>
      <w:r w:rsidRPr="00B81A26">
        <w:rPr>
          <w:color w:val="000000"/>
          <w:sz w:val="24"/>
          <w:szCs w:val="24"/>
        </w:rPr>
        <w:t xml:space="preserve"> существенный метод обучения и воспитания детей. В лечебной физкультуре игра, игровое упражнение, образное выполнение какого-либо элемента часто являются этапом занятия, особенно с детьми младшего школьного возраста. Поэтому игры на занятиях не должны быть случайными. Они подчиняются основным задачам обучения и тренировки.</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Известно, что игра повышает эмоциональное состояние ребенка, помогает ему преодолевать, неуверенность в себе. В игре формируются положительные черты характера, чувство справедливости, товарищества. Увлекаясь игрой, дети закрепляют нужные навыки, переносят соответствующую физическую нагрузку.</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Основными задачами игр являются следующие: усвоение коррекционных упражнений, укрепление и закрепление навыка правильной осанки.</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Использование игр на занятиях рекомендуется планировать на длительный срок. Это позволяет постепенно разучивать их с детьми, переходя от простых к сложным, чередуя старые и новые.</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Игры, как средство лечебной физкультуры занимают особое место, как в физическом воспитании ребёнка, так и лечении, обеспечивая комплексное воздействие на его организм и высокую эмоциональность. Игры разделяют на 3 группы:</w:t>
      </w:r>
    </w:p>
    <w:p w:rsidR="00EB3D35" w:rsidRPr="00B81A26" w:rsidRDefault="00EB3D35" w:rsidP="00EB5354">
      <w:pPr>
        <w:widowControl/>
        <w:shd w:val="clear" w:color="auto" w:fill="FFFFFF"/>
        <w:ind w:firstLine="709"/>
        <w:jc w:val="both"/>
        <w:rPr>
          <w:sz w:val="24"/>
          <w:szCs w:val="24"/>
        </w:rPr>
      </w:pPr>
      <w:r w:rsidRPr="00B81A26">
        <w:rPr>
          <w:color w:val="000000"/>
          <w:sz w:val="24"/>
          <w:szCs w:val="24"/>
        </w:rPr>
        <w:t>-малой подвижности (игры на месте, проводимые из и.п.-сидя, полулёжа, реже- стоя); - средней подвижности;</w:t>
      </w:r>
    </w:p>
    <w:p w:rsidR="00EB3D35" w:rsidRPr="00B81A26" w:rsidRDefault="00EB3D35" w:rsidP="00EB5354">
      <w:pPr>
        <w:widowControl/>
        <w:shd w:val="clear" w:color="auto" w:fill="FFFFFF"/>
        <w:ind w:firstLine="709"/>
        <w:jc w:val="both"/>
        <w:rPr>
          <w:color w:val="000000"/>
          <w:sz w:val="24"/>
          <w:szCs w:val="24"/>
        </w:rPr>
      </w:pPr>
      <w:r w:rsidRPr="00B81A26">
        <w:rPr>
          <w:color w:val="000000"/>
          <w:sz w:val="24"/>
          <w:szCs w:val="24"/>
        </w:rPr>
        <w:t>-большой подвижности, сопровождаются физической нагрузкой средней и свыше средней интенсивности.</w:t>
      </w:r>
    </w:p>
    <w:p w:rsidR="00CF056F" w:rsidRPr="00B81A26" w:rsidRDefault="00F7207E" w:rsidP="00EB5354">
      <w:pPr>
        <w:widowControl/>
        <w:shd w:val="clear" w:color="auto" w:fill="FFFFFF"/>
        <w:ind w:firstLine="709"/>
        <w:jc w:val="both"/>
        <w:rPr>
          <w:b/>
          <w:sz w:val="24"/>
          <w:szCs w:val="24"/>
        </w:rPr>
      </w:pPr>
      <w:r w:rsidRPr="00B81A26">
        <w:rPr>
          <w:b/>
          <w:bCs/>
          <w:sz w:val="24"/>
          <w:szCs w:val="24"/>
        </w:rPr>
        <w:t xml:space="preserve">Практические </w:t>
      </w:r>
      <w:r w:rsidR="00CF056F" w:rsidRPr="00B81A26">
        <w:rPr>
          <w:b/>
          <w:bCs/>
          <w:sz w:val="24"/>
          <w:szCs w:val="24"/>
        </w:rPr>
        <w:t>рекомендации:</w:t>
      </w:r>
    </w:p>
    <w:p w:rsidR="00CF056F" w:rsidRPr="00B81A26" w:rsidRDefault="00CF056F" w:rsidP="00865293">
      <w:pPr>
        <w:widowControl/>
        <w:numPr>
          <w:ilvl w:val="0"/>
          <w:numId w:val="6"/>
        </w:numPr>
        <w:shd w:val="clear" w:color="auto" w:fill="FFFFFF"/>
        <w:tabs>
          <w:tab w:val="left" w:pos="0"/>
        </w:tabs>
        <w:ind w:firstLine="709"/>
        <w:jc w:val="both"/>
        <w:rPr>
          <w:sz w:val="24"/>
          <w:szCs w:val="24"/>
        </w:rPr>
      </w:pPr>
      <w:r w:rsidRPr="00B81A26">
        <w:rPr>
          <w:sz w:val="24"/>
          <w:szCs w:val="24"/>
        </w:rPr>
        <w:t>На начальных этапах коррекционной работы с детьми с нарушением осанки и сколиозом наиболее эффективным является индивидуальный метод занятий.</w:t>
      </w:r>
    </w:p>
    <w:p w:rsidR="00CF056F" w:rsidRPr="00B81A26" w:rsidRDefault="00CF056F" w:rsidP="00865293">
      <w:pPr>
        <w:widowControl/>
        <w:numPr>
          <w:ilvl w:val="0"/>
          <w:numId w:val="6"/>
        </w:numPr>
        <w:shd w:val="clear" w:color="auto" w:fill="FFFFFF"/>
        <w:tabs>
          <w:tab w:val="left" w:pos="0"/>
        </w:tabs>
        <w:ind w:firstLine="709"/>
        <w:jc w:val="both"/>
        <w:rPr>
          <w:sz w:val="24"/>
          <w:szCs w:val="24"/>
        </w:rPr>
      </w:pPr>
      <w:r w:rsidRPr="00B81A26">
        <w:rPr>
          <w:sz w:val="24"/>
          <w:szCs w:val="24"/>
        </w:rPr>
        <w:t>Для повышения эффективности занятий и  мотиваций у детей, необходимо периодическое обновление комплексов упражнений, использование оборудования и спортивного инвентаря.</w:t>
      </w:r>
    </w:p>
    <w:p w:rsidR="00CF056F" w:rsidRPr="00B81A26" w:rsidRDefault="00CF056F" w:rsidP="00865293">
      <w:pPr>
        <w:widowControl/>
        <w:numPr>
          <w:ilvl w:val="0"/>
          <w:numId w:val="6"/>
        </w:numPr>
        <w:shd w:val="clear" w:color="auto" w:fill="FFFFFF"/>
        <w:tabs>
          <w:tab w:val="left" w:pos="0"/>
        </w:tabs>
        <w:ind w:firstLine="709"/>
        <w:jc w:val="both"/>
        <w:rPr>
          <w:sz w:val="24"/>
          <w:szCs w:val="24"/>
        </w:rPr>
      </w:pPr>
      <w:r w:rsidRPr="00B81A26">
        <w:rPr>
          <w:sz w:val="24"/>
          <w:szCs w:val="24"/>
        </w:rPr>
        <w:t>Необходимо комплексное лечение: лфк, массаж, электростимуляция, физиопроцедуры. Одной лечебной физкультуры недостаточно для лечения сколиоза.</w:t>
      </w:r>
    </w:p>
    <w:p w:rsidR="00CF056F" w:rsidRPr="00B81A26" w:rsidRDefault="00CF056F" w:rsidP="00865293">
      <w:pPr>
        <w:widowControl/>
        <w:numPr>
          <w:ilvl w:val="0"/>
          <w:numId w:val="6"/>
        </w:numPr>
        <w:shd w:val="clear" w:color="auto" w:fill="FFFFFF"/>
        <w:tabs>
          <w:tab w:val="left" w:pos="0"/>
        </w:tabs>
        <w:ind w:firstLine="709"/>
        <w:jc w:val="both"/>
        <w:rPr>
          <w:sz w:val="24"/>
          <w:szCs w:val="24"/>
        </w:rPr>
      </w:pPr>
      <w:r w:rsidRPr="00B81A26">
        <w:rPr>
          <w:sz w:val="24"/>
          <w:szCs w:val="24"/>
        </w:rPr>
        <w:lastRenderedPageBreak/>
        <w:t>Лечение сколиоза и нарушения осанки необходимо начинать при первых признаках проявления заболевания.</w:t>
      </w:r>
    </w:p>
    <w:p w:rsidR="00CF056F" w:rsidRPr="00B81A26" w:rsidRDefault="00CF056F" w:rsidP="00865293">
      <w:pPr>
        <w:widowControl/>
        <w:numPr>
          <w:ilvl w:val="0"/>
          <w:numId w:val="6"/>
        </w:numPr>
        <w:shd w:val="clear" w:color="auto" w:fill="FFFFFF"/>
        <w:tabs>
          <w:tab w:val="left" w:pos="0"/>
        </w:tabs>
        <w:ind w:firstLine="709"/>
        <w:jc w:val="both"/>
        <w:rPr>
          <w:sz w:val="24"/>
          <w:szCs w:val="24"/>
        </w:rPr>
      </w:pPr>
      <w:r w:rsidRPr="00B81A26">
        <w:rPr>
          <w:sz w:val="24"/>
          <w:szCs w:val="24"/>
        </w:rPr>
        <w:t>У любого заболевания существует причинно-следственная связь (теория Маслова). Без устранения причины, пытаться вылечить заболевание, воздействуя на его последствия - абсурд. Устранив причину, не будет и следствия, т.е. тех деформаций со стороны позвоночника, которые сопровождают сколиоз. Поэтому главным помощником в этом являются родители, которые обеспечивают ребёнку правильное место для сна, для отдыха, для работы за письменным столом и т.д.</w:t>
      </w:r>
    </w:p>
    <w:p w:rsidR="00D32894" w:rsidRPr="00B81A26" w:rsidRDefault="00D32894" w:rsidP="00EB5354">
      <w:pPr>
        <w:shd w:val="clear" w:color="auto" w:fill="FFFFFF"/>
        <w:ind w:firstLine="709"/>
        <w:rPr>
          <w:rFonts w:eastAsia="Calibri"/>
          <w:i/>
          <w:sz w:val="24"/>
          <w:szCs w:val="24"/>
        </w:rPr>
      </w:pPr>
      <w:r w:rsidRPr="00B81A26">
        <w:rPr>
          <w:rFonts w:eastAsia="Calibri"/>
          <w:bCs/>
          <w:sz w:val="24"/>
          <w:szCs w:val="24"/>
        </w:rPr>
        <w:t>Основными формами работы являются</w:t>
      </w:r>
      <w:r w:rsidRPr="00B81A26">
        <w:rPr>
          <w:rFonts w:eastAsia="Calibri"/>
          <w:b/>
          <w:bCs/>
          <w:i/>
          <w:sz w:val="24"/>
          <w:szCs w:val="24"/>
        </w:rPr>
        <w:t>:</w:t>
      </w:r>
    </w:p>
    <w:p w:rsidR="00D32894" w:rsidRPr="00B81A26" w:rsidRDefault="00D32894" w:rsidP="00865293">
      <w:pPr>
        <w:numPr>
          <w:ilvl w:val="0"/>
          <w:numId w:val="8"/>
        </w:numPr>
        <w:shd w:val="clear" w:color="auto" w:fill="FFFFFF"/>
        <w:tabs>
          <w:tab w:val="left" w:pos="706"/>
        </w:tabs>
        <w:ind w:firstLine="709"/>
        <w:rPr>
          <w:rFonts w:eastAsia="Calibri"/>
          <w:sz w:val="24"/>
          <w:szCs w:val="24"/>
        </w:rPr>
      </w:pPr>
      <w:r w:rsidRPr="00B81A26">
        <w:rPr>
          <w:rFonts w:eastAsia="Calibri"/>
          <w:sz w:val="24"/>
          <w:szCs w:val="24"/>
        </w:rPr>
        <w:t>теоретические и групповые практические занятия;</w:t>
      </w:r>
    </w:p>
    <w:p w:rsidR="00D32894" w:rsidRPr="00B81A26" w:rsidRDefault="00D32894" w:rsidP="00865293">
      <w:pPr>
        <w:numPr>
          <w:ilvl w:val="0"/>
          <w:numId w:val="8"/>
        </w:numPr>
        <w:shd w:val="clear" w:color="auto" w:fill="FFFFFF"/>
        <w:tabs>
          <w:tab w:val="left" w:pos="706"/>
        </w:tabs>
        <w:ind w:firstLine="709"/>
        <w:rPr>
          <w:rFonts w:eastAsia="Calibri"/>
          <w:sz w:val="24"/>
          <w:szCs w:val="24"/>
        </w:rPr>
      </w:pPr>
      <w:r w:rsidRPr="00B81A26">
        <w:rPr>
          <w:rFonts w:eastAsia="Calibri"/>
          <w:sz w:val="24"/>
          <w:szCs w:val="24"/>
        </w:rPr>
        <w:t>тренировки по индивидуальным планам;</w:t>
      </w:r>
    </w:p>
    <w:p w:rsidR="00D32894" w:rsidRPr="00B81A26" w:rsidRDefault="00D32894" w:rsidP="00865293">
      <w:pPr>
        <w:numPr>
          <w:ilvl w:val="0"/>
          <w:numId w:val="8"/>
        </w:numPr>
        <w:shd w:val="clear" w:color="auto" w:fill="FFFFFF"/>
        <w:tabs>
          <w:tab w:val="left" w:pos="706"/>
        </w:tabs>
        <w:ind w:firstLine="709"/>
        <w:rPr>
          <w:rFonts w:eastAsia="Calibri"/>
          <w:sz w:val="24"/>
          <w:szCs w:val="24"/>
        </w:rPr>
      </w:pPr>
      <w:r w:rsidRPr="00B81A26">
        <w:rPr>
          <w:rFonts w:eastAsia="Calibri"/>
          <w:sz w:val="24"/>
          <w:szCs w:val="24"/>
        </w:rPr>
        <w:t>медицинский контроль;</w:t>
      </w:r>
    </w:p>
    <w:p w:rsidR="00A04198" w:rsidRPr="00B81A26" w:rsidRDefault="00D32894" w:rsidP="00865293">
      <w:pPr>
        <w:numPr>
          <w:ilvl w:val="0"/>
          <w:numId w:val="8"/>
        </w:numPr>
        <w:shd w:val="clear" w:color="auto" w:fill="FFFFFF"/>
        <w:tabs>
          <w:tab w:val="left" w:pos="706"/>
        </w:tabs>
        <w:ind w:firstLine="709"/>
        <w:jc w:val="center"/>
        <w:rPr>
          <w:rFonts w:eastAsia="Calibri"/>
          <w:b/>
          <w:bCs/>
          <w:i/>
          <w:sz w:val="24"/>
          <w:szCs w:val="24"/>
        </w:rPr>
      </w:pPr>
      <w:r w:rsidRPr="00B81A26">
        <w:rPr>
          <w:rFonts w:eastAsia="Calibri"/>
          <w:sz w:val="24"/>
          <w:szCs w:val="24"/>
        </w:rPr>
        <w:t>восстановительно-профилактические и оздоровительные мероприятия.</w:t>
      </w:r>
      <w:r w:rsidRPr="00B81A26">
        <w:rPr>
          <w:rFonts w:eastAsia="Calibri"/>
          <w:sz w:val="24"/>
          <w:szCs w:val="24"/>
        </w:rPr>
        <w:tab/>
      </w:r>
    </w:p>
    <w:p w:rsidR="00D32894" w:rsidRPr="00B81A26" w:rsidRDefault="00D32894" w:rsidP="00EB5354">
      <w:pPr>
        <w:shd w:val="clear" w:color="auto" w:fill="FFFFFF"/>
        <w:ind w:firstLine="709"/>
        <w:rPr>
          <w:rFonts w:eastAsia="Calibri"/>
          <w:sz w:val="24"/>
          <w:szCs w:val="24"/>
        </w:rPr>
      </w:pPr>
      <w:r w:rsidRPr="00B81A26">
        <w:rPr>
          <w:rFonts w:eastAsia="Calibri"/>
          <w:bCs/>
          <w:sz w:val="24"/>
          <w:szCs w:val="24"/>
        </w:rPr>
        <w:t>Методы обучения:</w:t>
      </w:r>
    </w:p>
    <w:p w:rsidR="00D32894" w:rsidRPr="00B81A26" w:rsidRDefault="00D32894" w:rsidP="00865293">
      <w:pPr>
        <w:numPr>
          <w:ilvl w:val="0"/>
          <w:numId w:val="9"/>
        </w:numPr>
        <w:shd w:val="clear" w:color="auto" w:fill="FFFFFF"/>
        <w:tabs>
          <w:tab w:val="left" w:pos="202"/>
        </w:tabs>
        <w:ind w:firstLine="709"/>
        <w:rPr>
          <w:rFonts w:eastAsia="Calibri"/>
          <w:sz w:val="24"/>
          <w:szCs w:val="24"/>
        </w:rPr>
      </w:pPr>
      <w:r w:rsidRPr="00B81A26">
        <w:rPr>
          <w:rFonts w:eastAsia="Calibri"/>
          <w:sz w:val="24"/>
          <w:szCs w:val="24"/>
        </w:rPr>
        <w:t>Словесный</w:t>
      </w:r>
    </w:p>
    <w:p w:rsidR="00D32894" w:rsidRPr="00B81A26" w:rsidRDefault="00D32894" w:rsidP="00865293">
      <w:pPr>
        <w:numPr>
          <w:ilvl w:val="0"/>
          <w:numId w:val="9"/>
        </w:numPr>
        <w:shd w:val="clear" w:color="auto" w:fill="FFFFFF"/>
        <w:tabs>
          <w:tab w:val="left" w:pos="202"/>
        </w:tabs>
        <w:ind w:firstLine="709"/>
        <w:rPr>
          <w:rFonts w:eastAsia="Calibri"/>
          <w:sz w:val="24"/>
          <w:szCs w:val="24"/>
        </w:rPr>
      </w:pPr>
      <w:r w:rsidRPr="00B81A26">
        <w:rPr>
          <w:rFonts w:eastAsia="Calibri"/>
          <w:sz w:val="24"/>
          <w:szCs w:val="24"/>
        </w:rPr>
        <w:t>Наглядный</w:t>
      </w:r>
    </w:p>
    <w:p w:rsidR="00D32894" w:rsidRPr="00B81A26" w:rsidRDefault="00D32894" w:rsidP="00865293">
      <w:pPr>
        <w:numPr>
          <w:ilvl w:val="0"/>
          <w:numId w:val="9"/>
        </w:numPr>
        <w:shd w:val="clear" w:color="auto" w:fill="FFFFFF"/>
        <w:tabs>
          <w:tab w:val="left" w:pos="202"/>
        </w:tabs>
        <w:ind w:firstLine="709"/>
        <w:rPr>
          <w:rFonts w:eastAsia="Calibri"/>
          <w:sz w:val="24"/>
          <w:szCs w:val="24"/>
        </w:rPr>
      </w:pPr>
      <w:r w:rsidRPr="00B81A26">
        <w:rPr>
          <w:rFonts w:eastAsia="Calibri"/>
          <w:sz w:val="24"/>
          <w:szCs w:val="24"/>
        </w:rPr>
        <w:t>Игровой метод</w:t>
      </w:r>
    </w:p>
    <w:p w:rsidR="00D32894" w:rsidRPr="00B81A26" w:rsidRDefault="00D32894" w:rsidP="00865293">
      <w:pPr>
        <w:numPr>
          <w:ilvl w:val="0"/>
          <w:numId w:val="9"/>
        </w:numPr>
        <w:shd w:val="clear" w:color="auto" w:fill="FFFFFF"/>
        <w:tabs>
          <w:tab w:val="left" w:pos="202"/>
        </w:tabs>
        <w:ind w:firstLine="709"/>
        <w:rPr>
          <w:rFonts w:eastAsia="Calibri"/>
          <w:sz w:val="24"/>
          <w:szCs w:val="24"/>
        </w:rPr>
      </w:pPr>
      <w:r w:rsidRPr="00B81A26">
        <w:rPr>
          <w:rFonts w:eastAsia="Calibri"/>
          <w:sz w:val="24"/>
          <w:szCs w:val="24"/>
        </w:rPr>
        <w:t>Соревновательный метод</w:t>
      </w:r>
    </w:p>
    <w:p w:rsidR="00D32894" w:rsidRPr="00B81A26" w:rsidRDefault="00D32894" w:rsidP="00EB5354">
      <w:pPr>
        <w:shd w:val="clear" w:color="auto" w:fill="FFFFFF"/>
        <w:tabs>
          <w:tab w:val="left" w:pos="202"/>
        </w:tabs>
        <w:ind w:firstLine="709"/>
        <w:rPr>
          <w:rFonts w:eastAsia="Calibri"/>
          <w:sz w:val="24"/>
          <w:szCs w:val="24"/>
        </w:rPr>
      </w:pPr>
      <w:r w:rsidRPr="00B81A26">
        <w:rPr>
          <w:rFonts w:eastAsia="Calibri"/>
          <w:sz w:val="24"/>
          <w:szCs w:val="24"/>
        </w:rPr>
        <w:t>Метод</w:t>
      </w:r>
      <w:r w:rsidR="00A04198" w:rsidRPr="00B81A26">
        <w:rPr>
          <w:rFonts w:eastAsia="Calibri"/>
          <w:sz w:val="24"/>
          <w:szCs w:val="24"/>
        </w:rPr>
        <w:t>ы</w:t>
      </w:r>
      <w:r w:rsidRPr="00B81A26">
        <w:rPr>
          <w:rFonts w:eastAsia="Calibri"/>
          <w:sz w:val="24"/>
          <w:szCs w:val="24"/>
        </w:rPr>
        <w:t xml:space="preserve"> воспитания:</w:t>
      </w:r>
    </w:p>
    <w:p w:rsidR="00D32894" w:rsidRPr="00B81A26" w:rsidRDefault="00D32894" w:rsidP="00EB5354">
      <w:pPr>
        <w:shd w:val="clear" w:color="auto" w:fill="FFFFFF"/>
        <w:tabs>
          <w:tab w:val="left" w:pos="202"/>
        </w:tabs>
        <w:ind w:firstLine="709"/>
        <w:rPr>
          <w:rFonts w:eastAsia="Calibri"/>
          <w:sz w:val="24"/>
          <w:szCs w:val="24"/>
        </w:rPr>
      </w:pPr>
      <w:r w:rsidRPr="00B81A26">
        <w:rPr>
          <w:rFonts w:eastAsia="Calibri"/>
          <w:sz w:val="24"/>
          <w:szCs w:val="24"/>
        </w:rPr>
        <w:t>1.Поощрение.</w:t>
      </w:r>
    </w:p>
    <w:p w:rsidR="00D32894" w:rsidRPr="00B81A26" w:rsidRDefault="00D32894" w:rsidP="00EB5354">
      <w:pPr>
        <w:shd w:val="clear" w:color="auto" w:fill="FFFFFF"/>
        <w:tabs>
          <w:tab w:val="left" w:pos="202"/>
        </w:tabs>
        <w:ind w:firstLine="709"/>
        <w:rPr>
          <w:rFonts w:eastAsia="Calibri"/>
          <w:sz w:val="24"/>
          <w:szCs w:val="24"/>
        </w:rPr>
      </w:pPr>
      <w:r w:rsidRPr="00B81A26">
        <w:rPr>
          <w:rFonts w:eastAsia="Calibri"/>
          <w:sz w:val="24"/>
          <w:szCs w:val="24"/>
        </w:rPr>
        <w:t>2.Мотивация.</w:t>
      </w:r>
    </w:p>
    <w:p w:rsidR="00D32894" w:rsidRPr="00B81A26" w:rsidRDefault="00D32894" w:rsidP="00EB5354">
      <w:pPr>
        <w:shd w:val="clear" w:color="auto" w:fill="FFFFFF"/>
        <w:tabs>
          <w:tab w:val="left" w:pos="202"/>
        </w:tabs>
        <w:ind w:firstLine="709"/>
        <w:rPr>
          <w:rFonts w:eastAsia="Calibri"/>
          <w:sz w:val="24"/>
          <w:szCs w:val="24"/>
        </w:rPr>
      </w:pPr>
      <w:r w:rsidRPr="00B81A26">
        <w:rPr>
          <w:rFonts w:eastAsia="Calibri"/>
          <w:sz w:val="24"/>
          <w:szCs w:val="24"/>
        </w:rPr>
        <w:t>3.Убеждение.</w:t>
      </w:r>
    </w:p>
    <w:p w:rsidR="00D32894" w:rsidRPr="00B81A26" w:rsidRDefault="00D32894" w:rsidP="00EB5354">
      <w:pPr>
        <w:shd w:val="clear" w:color="auto" w:fill="FFFFFF"/>
        <w:ind w:firstLine="709"/>
        <w:rPr>
          <w:rFonts w:eastAsia="Calibri"/>
          <w:i/>
          <w:sz w:val="24"/>
          <w:szCs w:val="24"/>
        </w:rPr>
      </w:pPr>
      <w:r w:rsidRPr="00B81A26">
        <w:rPr>
          <w:rFonts w:eastAsia="Calibri"/>
          <w:bCs/>
          <w:sz w:val="24"/>
          <w:szCs w:val="24"/>
        </w:rPr>
        <w:t>Методы  организации занятия</w:t>
      </w:r>
      <w:r w:rsidR="00A04198" w:rsidRPr="00B81A26">
        <w:rPr>
          <w:rFonts w:eastAsia="Calibri"/>
          <w:bCs/>
          <w:sz w:val="24"/>
          <w:szCs w:val="24"/>
        </w:rPr>
        <w:t>:</w:t>
      </w:r>
    </w:p>
    <w:p w:rsidR="00D32894" w:rsidRPr="00B81A26" w:rsidRDefault="00D32894" w:rsidP="00865293">
      <w:pPr>
        <w:numPr>
          <w:ilvl w:val="0"/>
          <w:numId w:val="10"/>
        </w:numPr>
        <w:shd w:val="clear" w:color="auto" w:fill="FFFFFF"/>
        <w:tabs>
          <w:tab w:val="left" w:pos="715"/>
        </w:tabs>
        <w:ind w:firstLine="709"/>
        <w:rPr>
          <w:rFonts w:eastAsia="Calibri"/>
          <w:sz w:val="24"/>
          <w:szCs w:val="24"/>
        </w:rPr>
      </w:pPr>
      <w:r w:rsidRPr="00B81A26">
        <w:rPr>
          <w:rFonts w:eastAsia="Calibri"/>
          <w:sz w:val="24"/>
          <w:szCs w:val="24"/>
        </w:rPr>
        <w:t>Фронтальный</w:t>
      </w:r>
    </w:p>
    <w:p w:rsidR="00D32894" w:rsidRPr="00B81A26" w:rsidRDefault="00D32894" w:rsidP="00865293">
      <w:pPr>
        <w:numPr>
          <w:ilvl w:val="0"/>
          <w:numId w:val="10"/>
        </w:numPr>
        <w:shd w:val="clear" w:color="auto" w:fill="FFFFFF"/>
        <w:tabs>
          <w:tab w:val="left" w:pos="715"/>
        </w:tabs>
        <w:ind w:firstLine="709"/>
        <w:rPr>
          <w:rFonts w:eastAsia="Calibri"/>
          <w:sz w:val="24"/>
          <w:szCs w:val="24"/>
        </w:rPr>
      </w:pPr>
      <w:r w:rsidRPr="00B81A26">
        <w:rPr>
          <w:rFonts w:eastAsia="Calibri"/>
          <w:sz w:val="24"/>
          <w:szCs w:val="24"/>
        </w:rPr>
        <w:t>Групповой</w:t>
      </w:r>
    </w:p>
    <w:p w:rsidR="007862E8" w:rsidRPr="00B81A26" w:rsidRDefault="00D32894" w:rsidP="00865293">
      <w:pPr>
        <w:numPr>
          <w:ilvl w:val="0"/>
          <w:numId w:val="10"/>
        </w:numPr>
        <w:shd w:val="clear" w:color="auto" w:fill="FFFFFF"/>
        <w:tabs>
          <w:tab w:val="left" w:pos="715"/>
        </w:tabs>
        <w:ind w:firstLine="709"/>
        <w:rPr>
          <w:rFonts w:eastAsia="Calibri"/>
          <w:sz w:val="24"/>
          <w:szCs w:val="24"/>
        </w:rPr>
      </w:pPr>
      <w:r w:rsidRPr="00B81A26">
        <w:rPr>
          <w:rFonts w:eastAsia="Calibri"/>
          <w:sz w:val="24"/>
          <w:szCs w:val="24"/>
        </w:rPr>
        <w:t>Индивидуаль</w:t>
      </w:r>
      <w:r w:rsidR="00ED27BE" w:rsidRPr="00B81A26">
        <w:rPr>
          <w:rFonts w:eastAsia="Calibri"/>
          <w:sz w:val="24"/>
          <w:szCs w:val="24"/>
        </w:rPr>
        <w:t>н</w:t>
      </w:r>
      <w:r w:rsidRPr="00B81A26">
        <w:rPr>
          <w:rFonts w:eastAsia="Calibri"/>
          <w:sz w:val="24"/>
          <w:szCs w:val="24"/>
        </w:rPr>
        <w:t>ый.</w:t>
      </w:r>
    </w:p>
    <w:p w:rsidR="00A04198" w:rsidRPr="00B81A26" w:rsidRDefault="00A04198" w:rsidP="00EB5354">
      <w:pPr>
        <w:widowControl/>
        <w:shd w:val="clear" w:color="auto" w:fill="FFFFFF"/>
        <w:ind w:firstLine="709"/>
        <w:jc w:val="both"/>
        <w:rPr>
          <w:bCs/>
          <w:color w:val="000000"/>
          <w:sz w:val="24"/>
          <w:szCs w:val="24"/>
        </w:rPr>
      </w:pPr>
    </w:p>
    <w:p w:rsidR="00A804D6" w:rsidRPr="00B81A26" w:rsidRDefault="00A804D6" w:rsidP="00EB5354">
      <w:pPr>
        <w:widowControl/>
        <w:shd w:val="clear" w:color="auto" w:fill="FFFFFF"/>
        <w:ind w:firstLine="709"/>
        <w:jc w:val="both"/>
        <w:rPr>
          <w:bCs/>
          <w:color w:val="000000"/>
          <w:sz w:val="24"/>
          <w:szCs w:val="24"/>
        </w:rPr>
      </w:pPr>
      <w:r w:rsidRPr="00B81A26">
        <w:rPr>
          <w:bCs/>
          <w:color w:val="000000"/>
          <w:sz w:val="24"/>
          <w:szCs w:val="24"/>
        </w:rPr>
        <w:t>При проведении занятий используются следующие комплексы упражнений:</w:t>
      </w:r>
    </w:p>
    <w:p w:rsidR="00CF056F" w:rsidRPr="00B81A26" w:rsidRDefault="00CF056F" w:rsidP="00865293">
      <w:pPr>
        <w:widowControl/>
        <w:numPr>
          <w:ilvl w:val="0"/>
          <w:numId w:val="13"/>
        </w:numPr>
        <w:shd w:val="clear" w:color="auto" w:fill="FFFFFF"/>
        <w:tabs>
          <w:tab w:val="left" w:pos="426"/>
        </w:tabs>
        <w:ind w:left="426" w:hanging="426"/>
        <w:jc w:val="both"/>
        <w:rPr>
          <w:bCs/>
          <w:color w:val="000000"/>
          <w:sz w:val="24"/>
          <w:szCs w:val="24"/>
        </w:rPr>
      </w:pPr>
      <w:r w:rsidRPr="00B81A26">
        <w:rPr>
          <w:bCs/>
          <w:color w:val="000000"/>
          <w:sz w:val="24"/>
          <w:szCs w:val="24"/>
        </w:rPr>
        <w:t>Примерны</w:t>
      </w:r>
      <w:r w:rsidR="00A804D6" w:rsidRPr="00B81A26">
        <w:rPr>
          <w:bCs/>
          <w:color w:val="000000"/>
          <w:sz w:val="24"/>
          <w:szCs w:val="24"/>
        </w:rPr>
        <w:t>е</w:t>
      </w:r>
      <w:r w:rsidRPr="00B81A26">
        <w:rPr>
          <w:bCs/>
          <w:color w:val="000000"/>
          <w:sz w:val="24"/>
          <w:szCs w:val="24"/>
        </w:rPr>
        <w:t xml:space="preserve"> комплексы корригирующих упражнений</w:t>
      </w:r>
      <w:r w:rsidR="00A804D6" w:rsidRPr="00B81A26">
        <w:rPr>
          <w:bCs/>
          <w:color w:val="000000"/>
          <w:sz w:val="24"/>
          <w:szCs w:val="24"/>
        </w:rPr>
        <w:t xml:space="preserve"> </w:t>
      </w:r>
      <w:r w:rsidRPr="00B81A26">
        <w:rPr>
          <w:bCs/>
          <w:color w:val="000000"/>
          <w:sz w:val="24"/>
          <w:szCs w:val="24"/>
        </w:rPr>
        <w:t>(по Р. Н. Белозеровой)</w:t>
      </w:r>
      <w:r w:rsidR="00A804D6" w:rsidRPr="00B81A26">
        <w:rPr>
          <w:bCs/>
          <w:color w:val="000000"/>
          <w:sz w:val="24"/>
          <w:szCs w:val="24"/>
        </w:rPr>
        <w:t xml:space="preserve"> (Приложение 5).</w:t>
      </w:r>
    </w:p>
    <w:p w:rsidR="00A804D6" w:rsidRPr="00B81A26" w:rsidRDefault="00A804D6" w:rsidP="00865293">
      <w:pPr>
        <w:widowControl/>
        <w:numPr>
          <w:ilvl w:val="0"/>
          <w:numId w:val="13"/>
        </w:numPr>
        <w:shd w:val="clear" w:color="auto" w:fill="FFFFFF"/>
        <w:tabs>
          <w:tab w:val="left" w:pos="426"/>
        </w:tabs>
        <w:ind w:left="426" w:hanging="426"/>
        <w:jc w:val="both"/>
        <w:rPr>
          <w:bCs/>
          <w:color w:val="000000"/>
          <w:sz w:val="24"/>
          <w:szCs w:val="24"/>
        </w:rPr>
      </w:pPr>
      <w:r w:rsidRPr="00B81A26">
        <w:rPr>
          <w:bCs/>
          <w:color w:val="000000"/>
          <w:sz w:val="24"/>
          <w:szCs w:val="24"/>
        </w:rPr>
        <w:t>Комплекс упражнений при плоскостопии (Приложение 6).</w:t>
      </w:r>
    </w:p>
    <w:p w:rsidR="00A804D6" w:rsidRPr="00B81A26" w:rsidRDefault="00A804D6" w:rsidP="00865293">
      <w:pPr>
        <w:widowControl/>
        <w:numPr>
          <w:ilvl w:val="0"/>
          <w:numId w:val="13"/>
        </w:numPr>
        <w:shd w:val="clear" w:color="auto" w:fill="FFFFFF"/>
        <w:tabs>
          <w:tab w:val="left" w:pos="426"/>
        </w:tabs>
        <w:ind w:left="426" w:hanging="426"/>
        <w:jc w:val="both"/>
        <w:rPr>
          <w:bCs/>
          <w:color w:val="000000"/>
          <w:sz w:val="24"/>
          <w:szCs w:val="24"/>
        </w:rPr>
      </w:pPr>
      <w:r w:rsidRPr="00B81A26">
        <w:rPr>
          <w:bCs/>
          <w:color w:val="000000"/>
          <w:sz w:val="24"/>
          <w:szCs w:val="24"/>
        </w:rPr>
        <w:t>Комплекс упражнений при кифозах (Приложение 7).</w:t>
      </w:r>
    </w:p>
    <w:p w:rsidR="00A804D6" w:rsidRPr="00B81A26" w:rsidRDefault="00A804D6" w:rsidP="00865293">
      <w:pPr>
        <w:widowControl/>
        <w:numPr>
          <w:ilvl w:val="0"/>
          <w:numId w:val="13"/>
        </w:numPr>
        <w:shd w:val="clear" w:color="auto" w:fill="FFFFFF"/>
        <w:tabs>
          <w:tab w:val="left" w:pos="426"/>
        </w:tabs>
        <w:ind w:left="426" w:hanging="426"/>
        <w:jc w:val="both"/>
        <w:rPr>
          <w:bCs/>
          <w:color w:val="000000"/>
          <w:sz w:val="24"/>
          <w:szCs w:val="24"/>
        </w:rPr>
      </w:pPr>
      <w:r w:rsidRPr="00B81A26">
        <w:rPr>
          <w:bCs/>
          <w:color w:val="000000"/>
          <w:sz w:val="24"/>
          <w:szCs w:val="24"/>
        </w:rPr>
        <w:t>Комплекс симметричных корригирующих упражнений (Приложение 8).</w:t>
      </w:r>
    </w:p>
    <w:p w:rsidR="00A804D6" w:rsidRPr="00B81A26" w:rsidRDefault="00A804D6" w:rsidP="00865293">
      <w:pPr>
        <w:widowControl/>
        <w:numPr>
          <w:ilvl w:val="0"/>
          <w:numId w:val="13"/>
        </w:numPr>
        <w:shd w:val="clear" w:color="auto" w:fill="FFFFFF"/>
        <w:tabs>
          <w:tab w:val="left" w:pos="426"/>
        </w:tabs>
        <w:ind w:left="426" w:hanging="426"/>
        <w:jc w:val="both"/>
        <w:rPr>
          <w:bCs/>
          <w:color w:val="000000"/>
          <w:sz w:val="24"/>
          <w:szCs w:val="24"/>
        </w:rPr>
      </w:pPr>
      <w:r w:rsidRPr="00B81A26">
        <w:rPr>
          <w:bCs/>
          <w:color w:val="000000"/>
          <w:sz w:val="24"/>
          <w:szCs w:val="24"/>
        </w:rPr>
        <w:t>Корригирующие упражнения, направленные на устранение функционального блокирования позвоночно-двигательных сегментов (по В.В. Письменскому (Приложение 9).</w:t>
      </w:r>
    </w:p>
    <w:p w:rsidR="00A804D6" w:rsidRPr="00B81A26" w:rsidRDefault="00A804D6" w:rsidP="00865293">
      <w:pPr>
        <w:widowControl/>
        <w:numPr>
          <w:ilvl w:val="0"/>
          <w:numId w:val="13"/>
        </w:numPr>
        <w:shd w:val="clear" w:color="auto" w:fill="FFFFFF"/>
        <w:tabs>
          <w:tab w:val="left" w:pos="426"/>
        </w:tabs>
        <w:ind w:left="426" w:hanging="426"/>
        <w:jc w:val="both"/>
        <w:rPr>
          <w:sz w:val="24"/>
          <w:szCs w:val="24"/>
        </w:rPr>
      </w:pPr>
      <w:r w:rsidRPr="00B81A26">
        <w:rPr>
          <w:bCs/>
          <w:color w:val="000000"/>
          <w:sz w:val="24"/>
          <w:szCs w:val="24"/>
        </w:rPr>
        <w:t>Примерный комплекс упражнений на растяжение мышц (Приложение 10).</w:t>
      </w:r>
    </w:p>
    <w:p w:rsidR="00AE2F5B" w:rsidRPr="00B81A26" w:rsidRDefault="00AE2F5B" w:rsidP="00EB5354">
      <w:pPr>
        <w:widowControl/>
        <w:shd w:val="clear" w:color="auto" w:fill="FFFFFF"/>
        <w:ind w:firstLine="709"/>
        <w:jc w:val="both"/>
        <w:rPr>
          <w:bCs/>
          <w:color w:val="000000"/>
          <w:sz w:val="24"/>
          <w:szCs w:val="24"/>
        </w:rPr>
      </w:pPr>
    </w:p>
    <w:p w:rsidR="00A804D6" w:rsidRPr="00B81A26" w:rsidRDefault="00A804D6" w:rsidP="00EB5354">
      <w:pPr>
        <w:widowControl/>
        <w:shd w:val="clear" w:color="auto" w:fill="FFFFFF"/>
        <w:ind w:firstLine="709"/>
        <w:jc w:val="both"/>
        <w:rPr>
          <w:b/>
          <w:bCs/>
          <w:color w:val="000000"/>
          <w:sz w:val="24"/>
          <w:szCs w:val="24"/>
        </w:rPr>
      </w:pPr>
    </w:p>
    <w:p w:rsidR="00EB3D35" w:rsidRPr="00B81A26" w:rsidRDefault="00A804D6" w:rsidP="00EB5354">
      <w:pPr>
        <w:widowControl/>
        <w:shd w:val="clear" w:color="auto" w:fill="FFFFFF"/>
        <w:ind w:firstLine="709"/>
        <w:jc w:val="both"/>
        <w:rPr>
          <w:b/>
          <w:bCs/>
          <w:color w:val="000000"/>
          <w:sz w:val="24"/>
          <w:szCs w:val="24"/>
        </w:rPr>
      </w:pPr>
      <w:r w:rsidRPr="00B81A26">
        <w:rPr>
          <w:b/>
          <w:bCs/>
          <w:color w:val="000000"/>
          <w:sz w:val="24"/>
          <w:szCs w:val="24"/>
        </w:rPr>
        <w:br w:type="page"/>
      </w:r>
      <w:r w:rsidR="0075484A" w:rsidRPr="00B81A26">
        <w:rPr>
          <w:b/>
          <w:bCs/>
          <w:color w:val="000000"/>
          <w:sz w:val="24"/>
          <w:szCs w:val="24"/>
        </w:rPr>
        <w:lastRenderedPageBreak/>
        <w:t xml:space="preserve">2.7 </w:t>
      </w:r>
      <w:r w:rsidR="00EB3D35" w:rsidRPr="00B81A26">
        <w:rPr>
          <w:b/>
          <w:bCs/>
          <w:color w:val="000000"/>
          <w:sz w:val="24"/>
          <w:szCs w:val="24"/>
        </w:rPr>
        <w:t>С</w:t>
      </w:r>
      <w:r w:rsidR="004118A5" w:rsidRPr="00B81A26">
        <w:rPr>
          <w:b/>
          <w:bCs/>
          <w:color w:val="000000"/>
          <w:sz w:val="24"/>
          <w:szCs w:val="24"/>
        </w:rPr>
        <w:t>писок литературы.</w:t>
      </w:r>
    </w:p>
    <w:p w:rsidR="00A44E90" w:rsidRPr="00B81A26" w:rsidRDefault="00A44E90" w:rsidP="00EB5354">
      <w:pPr>
        <w:widowControl/>
        <w:shd w:val="clear" w:color="auto" w:fill="FFFFFF"/>
        <w:ind w:firstLine="709"/>
        <w:jc w:val="both"/>
        <w:rPr>
          <w:b/>
          <w:sz w:val="24"/>
          <w:szCs w:val="24"/>
        </w:rPr>
      </w:pPr>
    </w:p>
    <w:p w:rsidR="00A44E90" w:rsidRPr="00B81A26" w:rsidRDefault="00A44E90" w:rsidP="00865293">
      <w:pPr>
        <w:widowControl/>
        <w:numPr>
          <w:ilvl w:val="0"/>
          <w:numId w:val="14"/>
        </w:numPr>
        <w:shd w:val="clear" w:color="auto" w:fill="FFFFFF"/>
        <w:tabs>
          <w:tab w:val="left" w:pos="567"/>
        </w:tabs>
        <w:ind w:left="567" w:hanging="567"/>
        <w:jc w:val="both"/>
        <w:rPr>
          <w:color w:val="000000"/>
          <w:sz w:val="24"/>
          <w:szCs w:val="24"/>
        </w:rPr>
      </w:pPr>
      <w:r w:rsidRPr="00B81A26">
        <w:rPr>
          <w:color w:val="000000"/>
          <w:sz w:val="24"/>
          <w:szCs w:val="24"/>
        </w:rPr>
        <w:t xml:space="preserve">Визуальная </w:t>
      </w:r>
      <w:r w:rsidRPr="00B81A26">
        <w:rPr>
          <w:bCs/>
          <w:color w:val="000000"/>
          <w:sz w:val="24"/>
          <w:szCs w:val="24"/>
        </w:rPr>
        <w:t xml:space="preserve">диагностика нарушений статистики и динамики опорно-двигательного аппарата человека. </w:t>
      </w:r>
      <w:r w:rsidRPr="00B81A26">
        <w:rPr>
          <w:color w:val="000000"/>
          <w:sz w:val="24"/>
          <w:szCs w:val="24"/>
        </w:rPr>
        <w:t>Васильева Л.Ф. - Иваново: МИК, 2006 год.</w:t>
      </w:r>
    </w:p>
    <w:p w:rsidR="00EB3D35" w:rsidRPr="00B81A26" w:rsidRDefault="00EB3D35" w:rsidP="00865293">
      <w:pPr>
        <w:widowControl/>
        <w:numPr>
          <w:ilvl w:val="0"/>
          <w:numId w:val="14"/>
        </w:numPr>
        <w:shd w:val="clear" w:color="auto" w:fill="FFFFFF"/>
        <w:tabs>
          <w:tab w:val="left" w:pos="567"/>
        </w:tabs>
        <w:ind w:left="567" w:hanging="567"/>
        <w:jc w:val="both"/>
        <w:rPr>
          <w:color w:val="000000"/>
          <w:sz w:val="24"/>
          <w:szCs w:val="24"/>
        </w:rPr>
      </w:pPr>
      <w:r w:rsidRPr="00B81A26">
        <w:rPr>
          <w:bCs/>
          <w:color w:val="000000"/>
          <w:sz w:val="24"/>
          <w:szCs w:val="24"/>
        </w:rPr>
        <w:t>Внимание! Ваш позвоночник</w:t>
      </w:r>
      <w:r w:rsidR="00CF056F" w:rsidRPr="00B81A26">
        <w:rPr>
          <w:bCs/>
          <w:color w:val="000000"/>
          <w:sz w:val="24"/>
          <w:szCs w:val="24"/>
        </w:rPr>
        <w:t>./</w:t>
      </w:r>
      <w:r w:rsidRPr="00B81A26">
        <w:rPr>
          <w:bCs/>
          <w:color w:val="000000"/>
          <w:sz w:val="24"/>
          <w:szCs w:val="24"/>
        </w:rPr>
        <w:t xml:space="preserve"> </w:t>
      </w:r>
      <w:r w:rsidRPr="00B81A26">
        <w:rPr>
          <w:color w:val="000000"/>
          <w:sz w:val="24"/>
          <w:szCs w:val="24"/>
        </w:rPr>
        <w:t>Я.Л. Цивьян</w:t>
      </w:r>
      <w:r w:rsidR="00A44E90" w:rsidRPr="00B81A26">
        <w:rPr>
          <w:color w:val="000000"/>
          <w:sz w:val="24"/>
          <w:szCs w:val="24"/>
        </w:rPr>
        <w:t>.</w:t>
      </w:r>
      <w:r w:rsidRPr="00B81A26">
        <w:rPr>
          <w:color w:val="000000"/>
          <w:sz w:val="24"/>
          <w:szCs w:val="24"/>
        </w:rPr>
        <w:t xml:space="preserve"> - М.: Медицина, 1994г., 290</w:t>
      </w:r>
      <w:r w:rsidR="00240F6C" w:rsidRPr="00B81A26">
        <w:rPr>
          <w:color w:val="000000"/>
          <w:sz w:val="24"/>
          <w:szCs w:val="24"/>
        </w:rPr>
        <w:t xml:space="preserve"> </w:t>
      </w:r>
      <w:r w:rsidRPr="00B81A26">
        <w:rPr>
          <w:color w:val="000000"/>
          <w:sz w:val="24"/>
          <w:szCs w:val="24"/>
        </w:rPr>
        <w:t>с.</w:t>
      </w:r>
    </w:p>
    <w:p w:rsidR="00A44E90" w:rsidRPr="00B81A26" w:rsidRDefault="00EB3D35" w:rsidP="00865293">
      <w:pPr>
        <w:widowControl/>
        <w:numPr>
          <w:ilvl w:val="0"/>
          <w:numId w:val="14"/>
        </w:numPr>
        <w:shd w:val="clear" w:color="auto" w:fill="FFFFFF"/>
        <w:tabs>
          <w:tab w:val="left" w:pos="567"/>
        </w:tabs>
        <w:ind w:left="567" w:hanging="567"/>
        <w:jc w:val="both"/>
        <w:rPr>
          <w:sz w:val="24"/>
          <w:szCs w:val="24"/>
        </w:rPr>
      </w:pPr>
      <w:r w:rsidRPr="00B81A26">
        <w:rPr>
          <w:color w:val="000000"/>
          <w:sz w:val="24"/>
          <w:szCs w:val="24"/>
        </w:rPr>
        <w:t>Детская спортивная медицина. /</w:t>
      </w:r>
      <w:r w:rsidR="00CF056F" w:rsidRPr="00B81A26">
        <w:rPr>
          <w:color w:val="000000"/>
          <w:sz w:val="24"/>
          <w:szCs w:val="24"/>
        </w:rPr>
        <w:t>п</w:t>
      </w:r>
      <w:r w:rsidRPr="00B81A26">
        <w:rPr>
          <w:color w:val="000000"/>
          <w:sz w:val="24"/>
          <w:szCs w:val="24"/>
        </w:rPr>
        <w:t>од ред. СБ.Тихвинского, С.В.Хрущёва -</w:t>
      </w:r>
      <w:r w:rsidR="00240F6C" w:rsidRPr="00B81A26">
        <w:rPr>
          <w:color w:val="000000"/>
          <w:sz w:val="24"/>
          <w:szCs w:val="24"/>
        </w:rPr>
        <w:t xml:space="preserve"> </w:t>
      </w:r>
      <w:r w:rsidRPr="00B81A26">
        <w:rPr>
          <w:color w:val="000000"/>
          <w:sz w:val="24"/>
          <w:szCs w:val="24"/>
        </w:rPr>
        <w:t xml:space="preserve">М.; Медицина, </w:t>
      </w:r>
      <w:r w:rsidR="00A44E90" w:rsidRPr="00B81A26">
        <w:rPr>
          <w:color w:val="000000"/>
          <w:sz w:val="24"/>
          <w:szCs w:val="24"/>
        </w:rPr>
        <w:t>2011 год.</w:t>
      </w:r>
    </w:p>
    <w:p w:rsidR="00EB3D35" w:rsidRPr="00B81A26" w:rsidRDefault="00EB3D35" w:rsidP="00865293">
      <w:pPr>
        <w:widowControl/>
        <w:numPr>
          <w:ilvl w:val="0"/>
          <w:numId w:val="14"/>
        </w:numPr>
        <w:shd w:val="clear" w:color="auto" w:fill="FFFFFF"/>
        <w:tabs>
          <w:tab w:val="left" w:pos="567"/>
        </w:tabs>
        <w:ind w:left="567" w:hanging="567"/>
        <w:jc w:val="both"/>
        <w:rPr>
          <w:sz w:val="24"/>
          <w:szCs w:val="24"/>
        </w:rPr>
      </w:pPr>
      <w:r w:rsidRPr="00B81A26">
        <w:rPr>
          <w:bCs/>
          <w:color w:val="000000"/>
          <w:sz w:val="24"/>
          <w:szCs w:val="24"/>
        </w:rPr>
        <w:t xml:space="preserve">Консервативное лечение сколиоза. </w:t>
      </w:r>
      <w:r w:rsidRPr="00B81A26">
        <w:rPr>
          <w:color w:val="000000"/>
          <w:sz w:val="24"/>
          <w:szCs w:val="24"/>
        </w:rPr>
        <w:t>В.Я. Фиищенко, В.А. Упещенко,</w:t>
      </w:r>
      <w:r w:rsidR="00240F6C" w:rsidRPr="00B81A26">
        <w:rPr>
          <w:color w:val="000000"/>
          <w:sz w:val="24"/>
          <w:szCs w:val="24"/>
        </w:rPr>
        <w:t xml:space="preserve"> </w:t>
      </w:r>
      <w:r w:rsidRPr="00B81A26">
        <w:rPr>
          <w:color w:val="000000"/>
          <w:sz w:val="24"/>
          <w:szCs w:val="24"/>
        </w:rPr>
        <w:t>М.М. Вовк - Киев, - 1994г. -188с,</w:t>
      </w:r>
    </w:p>
    <w:p w:rsidR="00A44E90" w:rsidRPr="00B81A26" w:rsidRDefault="00A44E90" w:rsidP="00865293">
      <w:pPr>
        <w:widowControl/>
        <w:numPr>
          <w:ilvl w:val="0"/>
          <w:numId w:val="14"/>
        </w:numPr>
        <w:shd w:val="clear" w:color="auto" w:fill="FFFFFF"/>
        <w:tabs>
          <w:tab w:val="left" w:pos="567"/>
        </w:tabs>
        <w:ind w:left="567" w:hanging="567"/>
        <w:jc w:val="both"/>
        <w:rPr>
          <w:bCs/>
          <w:color w:val="000000"/>
          <w:sz w:val="24"/>
          <w:szCs w:val="24"/>
        </w:rPr>
      </w:pPr>
      <w:r w:rsidRPr="00B81A26">
        <w:rPr>
          <w:color w:val="000000"/>
          <w:sz w:val="24"/>
          <w:szCs w:val="24"/>
        </w:rPr>
        <w:t xml:space="preserve">Лечебная </w:t>
      </w:r>
      <w:r w:rsidRPr="00B81A26">
        <w:rPr>
          <w:bCs/>
          <w:color w:val="000000"/>
          <w:sz w:val="24"/>
          <w:szCs w:val="24"/>
        </w:rPr>
        <w:t xml:space="preserve">физическая культура: справочник. </w:t>
      </w:r>
      <w:r w:rsidRPr="00B81A26">
        <w:rPr>
          <w:color w:val="000000"/>
          <w:sz w:val="24"/>
          <w:szCs w:val="24"/>
        </w:rPr>
        <w:t>/Под ред. В.А.Епифанова. - М.: Медицина, 2008 год.</w:t>
      </w:r>
    </w:p>
    <w:p w:rsidR="00EB3D35" w:rsidRPr="00B81A26" w:rsidRDefault="00EB3D35" w:rsidP="00865293">
      <w:pPr>
        <w:widowControl/>
        <w:numPr>
          <w:ilvl w:val="0"/>
          <w:numId w:val="14"/>
        </w:numPr>
        <w:shd w:val="clear" w:color="auto" w:fill="FFFFFF"/>
        <w:tabs>
          <w:tab w:val="left" w:pos="567"/>
        </w:tabs>
        <w:ind w:left="567" w:hanging="567"/>
        <w:jc w:val="both"/>
        <w:rPr>
          <w:color w:val="000000"/>
          <w:sz w:val="24"/>
          <w:szCs w:val="24"/>
        </w:rPr>
      </w:pPr>
      <w:r w:rsidRPr="00B81A26">
        <w:rPr>
          <w:color w:val="000000"/>
          <w:sz w:val="24"/>
          <w:szCs w:val="24"/>
        </w:rPr>
        <w:t>Лечебная физическая культура: учебник для институтов физической</w:t>
      </w:r>
      <w:r w:rsidR="00240F6C" w:rsidRPr="00B81A26">
        <w:rPr>
          <w:color w:val="000000"/>
          <w:sz w:val="24"/>
          <w:szCs w:val="24"/>
        </w:rPr>
        <w:t xml:space="preserve"> </w:t>
      </w:r>
      <w:r w:rsidRPr="00B81A26">
        <w:rPr>
          <w:color w:val="000000"/>
          <w:sz w:val="24"/>
          <w:szCs w:val="24"/>
        </w:rPr>
        <w:t>культуры / Под ред. С.Н. Попова - М.: Физкультура и спорт,1988 год.</w:t>
      </w:r>
    </w:p>
    <w:p w:rsidR="00A44E90" w:rsidRPr="00B81A26" w:rsidRDefault="00A44E90" w:rsidP="00865293">
      <w:pPr>
        <w:widowControl/>
        <w:numPr>
          <w:ilvl w:val="0"/>
          <w:numId w:val="14"/>
        </w:numPr>
        <w:shd w:val="clear" w:color="auto" w:fill="FFFFFF"/>
        <w:tabs>
          <w:tab w:val="left" w:pos="567"/>
        </w:tabs>
        <w:ind w:left="567" w:hanging="567"/>
        <w:jc w:val="both"/>
        <w:rPr>
          <w:color w:val="000000"/>
          <w:sz w:val="24"/>
          <w:szCs w:val="24"/>
        </w:rPr>
      </w:pPr>
      <w:r w:rsidRPr="00B81A26">
        <w:rPr>
          <w:color w:val="000000"/>
          <w:sz w:val="24"/>
          <w:szCs w:val="24"/>
        </w:rPr>
        <w:t xml:space="preserve">Мануальная </w:t>
      </w:r>
      <w:r w:rsidRPr="00B81A26">
        <w:rPr>
          <w:bCs/>
          <w:color w:val="000000"/>
          <w:sz w:val="24"/>
          <w:szCs w:val="24"/>
        </w:rPr>
        <w:t xml:space="preserve">медицина. </w:t>
      </w:r>
      <w:r w:rsidRPr="00B81A26">
        <w:rPr>
          <w:color w:val="000000"/>
          <w:sz w:val="24"/>
          <w:szCs w:val="24"/>
        </w:rPr>
        <w:t>Левит К., Засхе И, Янда В. - М.: Медицина, 1993 год.</w:t>
      </w:r>
    </w:p>
    <w:p w:rsidR="00A44E90" w:rsidRPr="00B81A26" w:rsidRDefault="00A44E90" w:rsidP="00865293">
      <w:pPr>
        <w:widowControl/>
        <w:numPr>
          <w:ilvl w:val="0"/>
          <w:numId w:val="14"/>
        </w:numPr>
        <w:shd w:val="clear" w:color="auto" w:fill="FFFFFF"/>
        <w:tabs>
          <w:tab w:val="left" w:pos="567"/>
          <w:tab w:val="left" w:pos="600"/>
        </w:tabs>
        <w:ind w:left="567" w:hanging="567"/>
        <w:jc w:val="both"/>
        <w:rPr>
          <w:sz w:val="24"/>
          <w:szCs w:val="24"/>
        </w:rPr>
      </w:pPr>
      <w:r w:rsidRPr="00B81A26">
        <w:rPr>
          <w:bCs/>
          <w:color w:val="000000"/>
          <w:sz w:val="24"/>
          <w:szCs w:val="24"/>
        </w:rPr>
        <w:t xml:space="preserve">Новый подход к устранению функционального блокирования двигательных сегментов в различных отделах позвоночника </w:t>
      </w:r>
      <w:r w:rsidRPr="00B81A26">
        <w:rPr>
          <w:color w:val="000000"/>
          <w:sz w:val="24"/>
          <w:szCs w:val="24"/>
        </w:rPr>
        <w:t xml:space="preserve">у </w:t>
      </w:r>
      <w:r w:rsidRPr="00B81A26">
        <w:rPr>
          <w:bCs/>
          <w:color w:val="000000"/>
          <w:sz w:val="24"/>
          <w:szCs w:val="24"/>
        </w:rPr>
        <w:t xml:space="preserve">юных спортсменов. </w:t>
      </w:r>
      <w:r w:rsidRPr="00B81A26">
        <w:rPr>
          <w:color w:val="000000"/>
          <w:sz w:val="24"/>
          <w:szCs w:val="24"/>
        </w:rPr>
        <w:t>Письменский В.В. - Краснодар, 1999 год.</w:t>
      </w:r>
    </w:p>
    <w:p w:rsidR="00A44E90" w:rsidRPr="00B81A26" w:rsidRDefault="00A44E90" w:rsidP="00865293">
      <w:pPr>
        <w:widowControl/>
        <w:numPr>
          <w:ilvl w:val="0"/>
          <w:numId w:val="14"/>
        </w:numPr>
        <w:shd w:val="clear" w:color="auto" w:fill="FFFFFF"/>
        <w:tabs>
          <w:tab w:val="left" w:pos="567"/>
        </w:tabs>
        <w:ind w:left="567" w:hanging="567"/>
        <w:jc w:val="both"/>
        <w:rPr>
          <w:color w:val="000000"/>
          <w:sz w:val="24"/>
          <w:szCs w:val="24"/>
        </w:rPr>
      </w:pPr>
      <w:r w:rsidRPr="00B81A26">
        <w:rPr>
          <w:bCs/>
          <w:color w:val="000000"/>
          <w:sz w:val="24"/>
          <w:szCs w:val="24"/>
        </w:rPr>
        <w:t xml:space="preserve">Позвоночник. Путь к здоровью. </w:t>
      </w:r>
      <w:r w:rsidRPr="00B81A26">
        <w:rPr>
          <w:color w:val="000000"/>
          <w:sz w:val="24"/>
          <w:szCs w:val="24"/>
        </w:rPr>
        <w:t>П.берег. - Ростов н./Д., 1996г.,-200 с.</w:t>
      </w:r>
    </w:p>
    <w:p w:rsidR="00A44E90" w:rsidRPr="00B81A26" w:rsidRDefault="00A44E90" w:rsidP="00865293">
      <w:pPr>
        <w:widowControl/>
        <w:numPr>
          <w:ilvl w:val="0"/>
          <w:numId w:val="14"/>
        </w:numPr>
        <w:shd w:val="clear" w:color="auto" w:fill="FFFFFF"/>
        <w:tabs>
          <w:tab w:val="left" w:pos="567"/>
          <w:tab w:val="left" w:pos="706"/>
        </w:tabs>
        <w:ind w:left="567" w:hanging="567"/>
        <w:jc w:val="both"/>
        <w:rPr>
          <w:sz w:val="24"/>
          <w:szCs w:val="24"/>
        </w:rPr>
      </w:pPr>
      <w:r w:rsidRPr="00B81A26">
        <w:rPr>
          <w:color w:val="000000"/>
          <w:sz w:val="24"/>
          <w:szCs w:val="24"/>
        </w:rPr>
        <w:t xml:space="preserve">Практическая </w:t>
      </w:r>
      <w:r w:rsidRPr="00B81A26">
        <w:rPr>
          <w:bCs/>
          <w:color w:val="000000"/>
          <w:sz w:val="24"/>
          <w:szCs w:val="24"/>
        </w:rPr>
        <w:t xml:space="preserve">вертеброневрология и </w:t>
      </w:r>
      <w:r w:rsidRPr="00B81A26">
        <w:rPr>
          <w:color w:val="000000"/>
          <w:sz w:val="24"/>
          <w:szCs w:val="24"/>
        </w:rPr>
        <w:t xml:space="preserve">мануальная терапия. Веселовский В.П. -Рига, </w:t>
      </w:r>
      <w:r w:rsidRPr="00B81A26">
        <w:rPr>
          <w:bCs/>
          <w:color w:val="000000"/>
          <w:sz w:val="24"/>
          <w:szCs w:val="24"/>
        </w:rPr>
        <w:t xml:space="preserve">1991 </w:t>
      </w:r>
      <w:r w:rsidRPr="00B81A26">
        <w:rPr>
          <w:color w:val="000000"/>
          <w:sz w:val="24"/>
          <w:szCs w:val="24"/>
        </w:rPr>
        <w:t>год.</w:t>
      </w:r>
    </w:p>
    <w:p w:rsidR="00EB3D35" w:rsidRPr="00B81A26" w:rsidRDefault="00EB3D35" w:rsidP="00865293">
      <w:pPr>
        <w:widowControl/>
        <w:numPr>
          <w:ilvl w:val="0"/>
          <w:numId w:val="14"/>
        </w:numPr>
        <w:shd w:val="clear" w:color="auto" w:fill="FFFFFF"/>
        <w:tabs>
          <w:tab w:val="left" w:pos="567"/>
        </w:tabs>
        <w:ind w:left="567" w:hanging="567"/>
        <w:jc w:val="both"/>
        <w:rPr>
          <w:sz w:val="24"/>
          <w:szCs w:val="24"/>
        </w:rPr>
      </w:pPr>
      <w:r w:rsidRPr="00B81A26">
        <w:rPr>
          <w:color w:val="000000"/>
          <w:sz w:val="24"/>
          <w:szCs w:val="24"/>
        </w:rPr>
        <w:t xml:space="preserve">Справочник </w:t>
      </w:r>
      <w:r w:rsidRPr="00B81A26">
        <w:rPr>
          <w:bCs/>
          <w:color w:val="000000"/>
          <w:sz w:val="24"/>
          <w:szCs w:val="24"/>
        </w:rPr>
        <w:t xml:space="preserve">по детской лечебной физкультуре. </w:t>
      </w:r>
      <w:r w:rsidRPr="00B81A26">
        <w:rPr>
          <w:color w:val="000000"/>
          <w:sz w:val="24"/>
          <w:szCs w:val="24"/>
        </w:rPr>
        <w:t>/Под ред. М</w:t>
      </w:r>
      <w:r w:rsidR="00240F6C" w:rsidRPr="00B81A26">
        <w:rPr>
          <w:color w:val="000000"/>
          <w:sz w:val="24"/>
          <w:szCs w:val="24"/>
        </w:rPr>
        <w:t>.</w:t>
      </w:r>
      <w:r w:rsidRPr="00B81A26">
        <w:rPr>
          <w:color w:val="000000"/>
          <w:sz w:val="24"/>
          <w:szCs w:val="24"/>
        </w:rPr>
        <w:t>И.</w:t>
      </w:r>
      <w:r w:rsidR="00240F6C" w:rsidRPr="00B81A26">
        <w:rPr>
          <w:color w:val="000000"/>
          <w:sz w:val="24"/>
          <w:szCs w:val="24"/>
        </w:rPr>
        <w:t xml:space="preserve"> </w:t>
      </w:r>
      <w:r w:rsidRPr="00B81A26">
        <w:rPr>
          <w:color w:val="000000"/>
          <w:sz w:val="24"/>
          <w:szCs w:val="24"/>
        </w:rPr>
        <w:t>Фонарёва- Л.: Медицина, 1983 год.</w:t>
      </w:r>
    </w:p>
    <w:p w:rsidR="00EB3D35" w:rsidRPr="00B81A26" w:rsidRDefault="00EB3D35" w:rsidP="00865293">
      <w:pPr>
        <w:widowControl/>
        <w:numPr>
          <w:ilvl w:val="0"/>
          <w:numId w:val="14"/>
        </w:numPr>
        <w:shd w:val="clear" w:color="auto" w:fill="FFFFFF"/>
        <w:tabs>
          <w:tab w:val="left" w:pos="567"/>
        </w:tabs>
        <w:ind w:left="567" w:hanging="567"/>
        <w:jc w:val="both"/>
        <w:rPr>
          <w:color w:val="000000"/>
          <w:sz w:val="24"/>
          <w:szCs w:val="24"/>
        </w:rPr>
      </w:pPr>
      <w:r w:rsidRPr="00B81A26">
        <w:rPr>
          <w:color w:val="000000"/>
          <w:sz w:val="24"/>
          <w:szCs w:val="24"/>
        </w:rPr>
        <w:t>Физическая реабилитация: учебник для академий и институтов</w:t>
      </w:r>
      <w:r w:rsidR="00240F6C" w:rsidRPr="00B81A26">
        <w:rPr>
          <w:color w:val="000000"/>
          <w:sz w:val="24"/>
          <w:szCs w:val="24"/>
        </w:rPr>
        <w:t xml:space="preserve"> </w:t>
      </w:r>
      <w:r w:rsidRPr="00B81A26">
        <w:rPr>
          <w:color w:val="000000"/>
          <w:sz w:val="24"/>
          <w:szCs w:val="24"/>
        </w:rPr>
        <w:t>физиче</w:t>
      </w:r>
      <w:r w:rsidR="007E2A34" w:rsidRPr="00B81A26">
        <w:rPr>
          <w:color w:val="000000"/>
          <w:sz w:val="24"/>
          <w:szCs w:val="24"/>
        </w:rPr>
        <w:t>ской культуры. /П</w:t>
      </w:r>
      <w:r w:rsidRPr="00B81A26">
        <w:rPr>
          <w:color w:val="000000"/>
          <w:sz w:val="24"/>
          <w:szCs w:val="24"/>
        </w:rPr>
        <w:t>од ред. С.Н. Попова - Ростов н./Д: издательство</w:t>
      </w:r>
      <w:r w:rsidR="00240F6C" w:rsidRPr="00B81A26">
        <w:rPr>
          <w:color w:val="000000"/>
          <w:sz w:val="24"/>
          <w:szCs w:val="24"/>
        </w:rPr>
        <w:t xml:space="preserve"> </w:t>
      </w:r>
      <w:r w:rsidRPr="00B81A26">
        <w:rPr>
          <w:color w:val="000000"/>
          <w:sz w:val="24"/>
          <w:szCs w:val="24"/>
        </w:rPr>
        <w:t>«Феникс», 1999 год.</w:t>
      </w:r>
    </w:p>
    <w:p w:rsidR="00D524FC" w:rsidRPr="00B81A26" w:rsidRDefault="00EB5354" w:rsidP="00F119B6">
      <w:pPr>
        <w:shd w:val="clear" w:color="auto" w:fill="FFFFFF"/>
        <w:ind w:left="5529"/>
        <w:jc w:val="right"/>
        <w:rPr>
          <w:b/>
          <w:sz w:val="24"/>
          <w:szCs w:val="24"/>
        </w:rPr>
      </w:pPr>
      <w:r w:rsidRPr="00B81A26">
        <w:rPr>
          <w:color w:val="000000"/>
          <w:sz w:val="24"/>
          <w:szCs w:val="24"/>
        </w:rPr>
        <w:br w:type="page"/>
      </w:r>
      <w:r w:rsidR="00D524FC" w:rsidRPr="00B81A26">
        <w:rPr>
          <w:b/>
          <w:sz w:val="24"/>
          <w:szCs w:val="24"/>
        </w:rPr>
        <w:lastRenderedPageBreak/>
        <w:t>Приложение</w:t>
      </w:r>
      <w:r w:rsidR="00F119B6" w:rsidRPr="00B81A26">
        <w:rPr>
          <w:b/>
          <w:sz w:val="24"/>
          <w:szCs w:val="24"/>
        </w:rPr>
        <w:t xml:space="preserve"> 1.</w:t>
      </w:r>
    </w:p>
    <w:p w:rsidR="00D524FC" w:rsidRPr="00B81A26" w:rsidRDefault="00D524FC" w:rsidP="00D524FC">
      <w:pPr>
        <w:shd w:val="clear" w:color="auto" w:fill="FFFFFF"/>
        <w:jc w:val="center"/>
        <w:rPr>
          <w:b/>
          <w:sz w:val="24"/>
          <w:szCs w:val="24"/>
        </w:rPr>
      </w:pPr>
    </w:p>
    <w:p w:rsidR="00A804D6" w:rsidRPr="00B81A26" w:rsidRDefault="000239B7" w:rsidP="00A804D6">
      <w:pPr>
        <w:framePr w:w="2880" w:h="2112" w:hSpace="258" w:vSpace="370" w:wrap="around" w:vAnchor="text" w:hAnchor="page" w:x="8458" w:y="323"/>
        <w:jc w:val="center"/>
        <w:rPr>
          <w:sz w:val="24"/>
          <w:szCs w:val="24"/>
        </w:rPr>
      </w:pPr>
      <w:r w:rsidRPr="00B81A26">
        <w:rPr>
          <w:noProof/>
          <w:sz w:val="24"/>
          <w:szCs w:val="24"/>
        </w:rPr>
        <w:drawing>
          <wp:inline distT="0" distB="0" distL="0" distR="0">
            <wp:extent cx="1828800" cy="1076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076325"/>
                    </a:xfrm>
                    <a:prstGeom prst="rect">
                      <a:avLst/>
                    </a:prstGeom>
                    <a:noFill/>
                    <a:ln>
                      <a:noFill/>
                    </a:ln>
                  </pic:spPr>
                </pic:pic>
              </a:graphicData>
            </a:graphic>
          </wp:inline>
        </w:drawing>
      </w:r>
    </w:p>
    <w:p w:rsidR="00A804D6" w:rsidRPr="00B81A26" w:rsidRDefault="00A804D6" w:rsidP="00A804D6">
      <w:pPr>
        <w:pStyle w:val="ad"/>
        <w:framePr w:w="2880" w:h="2112" w:hSpace="258" w:vSpace="370" w:wrap="around" w:vAnchor="text" w:hAnchor="page" w:x="8458" w:y="323"/>
        <w:shd w:val="clear" w:color="auto" w:fill="auto"/>
        <w:spacing w:line="240" w:lineRule="auto"/>
        <w:jc w:val="center"/>
        <w:rPr>
          <w:sz w:val="24"/>
          <w:szCs w:val="24"/>
        </w:rPr>
      </w:pPr>
      <w:r w:rsidRPr="00B81A26">
        <w:rPr>
          <w:sz w:val="24"/>
          <w:szCs w:val="24"/>
        </w:rPr>
        <w:t>Рис.1.</w:t>
      </w:r>
    </w:p>
    <w:p w:rsidR="00F95C97" w:rsidRPr="00B81A26" w:rsidRDefault="00F95C97" w:rsidP="00F95C97">
      <w:pPr>
        <w:pStyle w:val="12"/>
        <w:keepNext/>
        <w:keepLines/>
        <w:shd w:val="clear" w:color="auto" w:fill="auto"/>
        <w:spacing w:line="240" w:lineRule="auto"/>
        <w:ind w:left="40"/>
        <w:rPr>
          <w:sz w:val="24"/>
          <w:szCs w:val="24"/>
        </w:rPr>
      </w:pPr>
      <w:r w:rsidRPr="00B81A26">
        <w:rPr>
          <w:sz w:val="24"/>
          <w:szCs w:val="24"/>
        </w:rPr>
        <w:t>Тесты для измерения силовых способностей</w:t>
      </w:r>
    </w:p>
    <w:p w:rsidR="00F95C97" w:rsidRPr="00B81A26" w:rsidRDefault="00F95C97" w:rsidP="00F95C97">
      <w:pPr>
        <w:pStyle w:val="12"/>
        <w:keepNext/>
        <w:keepLines/>
        <w:shd w:val="clear" w:color="auto" w:fill="auto"/>
        <w:spacing w:line="240" w:lineRule="auto"/>
        <w:ind w:left="40"/>
        <w:jc w:val="both"/>
        <w:rPr>
          <w:sz w:val="24"/>
          <w:szCs w:val="24"/>
        </w:rPr>
      </w:pPr>
      <w:r w:rsidRPr="00B81A26">
        <w:rPr>
          <w:sz w:val="24"/>
          <w:szCs w:val="24"/>
        </w:rPr>
        <w:t>Отжимание от скамьи (мальчики)</w:t>
      </w:r>
    </w:p>
    <w:p w:rsidR="00F95C97" w:rsidRPr="00B81A26" w:rsidRDefault="00F95C97" w:rsidP="00F95C97">
      <w:pPr>
        <w:pStyle w:val="22"/>
        <w:shd w:val="clear" w:color="auto" w:fill="auto"/>
        <w:spacing w:line="240" w:lineRule="auto"/>
        <w:ind w:left="40" w:right="220"/>
        <w:rPr>
          <w:sz w:val="24"/>
          <w:szCs w:val="24"/>
          <w:lang w:val="ru-RU"/>
        </w:rPr>
      </w:pPr>
      <w:r w:rsidRPr="00B81A26">
        <w:rPr>
          <w:sz w:val="24"/>
          <w:szCs w:val="24"/>
        </w:rPr>
        <w:t>Оборудование:</w:t>
      </w:r>
      <w:r w:rsidRPr="00B81A26">
        <w:rPr>
          <w:rStyle w:val="213"/>
          <w:i w:val="0"/>
          <w:iCs w:val="0"/>
          <w:sz w:val="24"/>
          <w:szCs w:val="24"/>
        </w:rPr>
        <w:t xml:space="preserve"> скамья высотой 20 см (рис. 1) </w:t>
      </w:r>
      <w:r w:rsidRPr="00B81A26">
        <w:rPr>
          <w:sz w:val="24"/>
          <w:szCs w:val="24"/>
        </w:rPr>
        <w:t>Процедура тестирования</w:t>
      </w:r>
      <w:r w:rsidRPr="00B81A26">
        <w:rPr>
          <w:sz w:val="24"/>
          <w:szCs w:val="24"/>
          <w:lang w:val="ru-RU"/>
        </w:rPr>
        <w:t>:</w:t>
      </w:r>
    </w:p>
    <w:p w:rsidR="00F95C97" w:rsidRPr="00B81A26" w:rsidRDefault="00F95C97" w:rsidP="00F95C97">
      <w:pPr>
        <w:pStyle w:val="a3"/>
        <w:spacing w:after="0"/>
        <w:ind w:left="40" w:right="220"/>
        <w:jc w:val="both"/>
        <w:rPr>
          <w:rFonts w:cs="Times New Roman"/>
          <w:lang w:val="ru-RU"/>
        </w:rPr>
      </w:pPr>
      <w:r w:rsidRPr="00B81A26">
        <w:rPr>
          <w:rFonts w:cs="Times New Roman"/>
          <w:lang w:val="ru-RU"/>
        </w:rPr>
        <w:t>Испытуемый из положения, лежа в упоре на скамью, выполняет сгибание рук с касанием грудью опоры.</w:t>
      </w:r>
    </w:p>
    <w:p w:rsidR="00F95C97" w:rsidRPr="00B81A26" w:rsidRDefault="00F95C97" w:rsidP="00A804D6">
      <w:pPr>
        <w:pStyle w:val="13"/>
        <w:shd w:val="clear" w:color="auto" w:fill="auto"/>
        <w:spacing w:line="276" w:lineRule="auto"/>
        <w:jc w:val="center"/>
        <w:rPr>
          <w:b/>
          <w:sz w:val="24"/>
          <w:szCs w:val="24"/>
        </w:rPr>
      </w:pPr>
      <w:r w:rsidRPr="00B81A26">
        <w:rPr>
          <w:b/>
          <w:i w:val="0"/>
          <w:sz w:val="24"/>
          <w:szCs w:val="24"/>
        </w:rPr>
        <w:t>Оценка</w:t>
      </w:r>
      <w:r w:rsidRPr="00B81A26">
        <w:rPr>
          <w:rStyle w:val="af"/>
          <w:b/>
          <w:sz w:val="24"/>
          <w:szCs w:val="24"/>
          <w:u w:val="none"/>
        </w:rPr>
        <w:t xml:space="preserve"> результатов тестирования (кол-во раз):</w:t>
      </w:r>
    </w:p>
    <w:tbl>
      <w:tblPr>
        <w:tblW w:w="0" w:type="auto"/>
        <w:jc w:val="center"/>
        <w:tblLayout w:type="fixed"/>
        <w:tblCellMar>
          <w:left w:w="0" w:type="dxa"/>
          <w:right w:w="0" w:type="dxa"/>
        </w:tblCellMar>
        <w:tblLook w:val="0000" w:firstRow="0" w:lastRow="0" w:firstColumn="0" w:lastColumn="0" w:noHBand="0" w:noVBand="0"/>
      </w:tblPr>
      <w:tblGrid>
        <w:gridCol w:w="1287"/>
        <w:gridCol w:w="1315"/>
        <w:gridCol w:w="1330"/>
        <w:gridCol w:w="1315"/>
        <w:gridCol w:w="1301"/>
        <w:gridCol w:w="1387"/>
      </w:tblGrid>
      <w:tr w:rsidR="00F95C97" w:rsidRPr="00B81A26" w:rsidTr="00F70EB3">
        <w:trPr>
          <w:trHeight w:val="346"/>
          <w:jc w:val="center"/>
        </w:trPr>
        <w:tc>
          <w:tcPr>
            <w:tcW w:w="1287"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A804D6">
            <w:pPr>
              <w:pStyle w:val="a3"/>
              <w:spacing w:after="0" w:line="276" w:lineRule="auto"/>
              <w:ind w:left="97"/>
              <w:rPr>
                <w:rFonts w:cs="Times New Roman"/>
              </w:rPr>
            </w:pPr>
            <w:r w:rsidRPr="00B81A26">
              <w:rPr>
                <w:rFonts w:cs="Times New Roman"/>
              </w:rPr>
              <w:t>Возраст</w:t>
            </w:r>
          </w:p>
        </w:tc>
        <w:tc>
          <w:tcPr>
            <w:tcW w:w="6648" w:type="dxa"/>
            <w:gridSpan w:val="5"/>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2840"/>
              <w:rPr>
                <w:rFonts w:cs="Times New Roman"/>
              </w:rPr>
            </w:pPr>
            <w:r w:rsidRPr="00B81A26">
              <w:rPr>
                <w:rFonts w:cs="Times New Roman"/>
              </w:rPr>
              <w:t>Уровень</w:t>
            </w:r>
          </w:p>
        </w:tc>
      </w:tr>
      <w:tr w:rsidR="00F95C97" w:rsidRPr="00B81A26" w:rsidTr="00F70EB3">
        <w:trPr>
          <w:trHeight w:val="682"/>
          <w:jc w:val="center"/>
        </w:trPr>
        <w:tc>
          <w:tcPr>
            <w:tcW w:w="1287"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2840"/>
              <w:rPr>
                <w:rFonts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140"/>
              <w:rPr>
                <w:rFonts w:cs="Times New Roman"/>
              </w:rPr>
            </w:pPr>
            <w:r w:rsidRPr="00B81A26">
              <w:rPr>
                <w:rFonts w:cs="Times New Roman"/>
              </w:rPr>
              <w:t>Низкий</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right="320"/>
              <w:jc w:val="right"/>
              <w:rPr>
                <w:rFonts w:cs="Times New Roman"/>
              </w:rPr>
            </w:pPr>
            <w:r w:rsidRPr="00B81A26">
              <w:rPr>
                <w:rFonts w:cs="Times New Roman"/>
              </w:rPr>
              <w:t>Ниже среднего</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160"/>
              <w:rPr>
                <w:rFonts w:cs="Times New Roman"/>
              </w:rPr>
            </w:pPr>
            <w:r w:rsidRPr="00B81A26">
              <w:rPr>
                <w:rFonts w:cs="Times New Roman"/>
              </w:rPr>
              <w:t>Средний</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right="300"/>
              <w:jc w:val="right"/>
              <w:rPr>
                <w:rFonts w:cs="Times New Roman"/>
              </w:rPr>
            </w:pPr>
            <w:r w:rsidRPr="00B81A26">
              <w:rPr>
                <w:rFonts w:cs="Times New Roman"/>
              </w:rPr>
              <w:t>Выше среднего</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120"/>
              <w:rPr>
                <w:rFonts w:cs="Times New Roman"/>
              </w:rPr>
            </w:pPr>
            <w:r w:rsidRPr="00B81A26">
              <w:rPr>
                <w:rFonts w:cs="Times New Roman"/>
              </w:rPr>
              <w:t>Высокий</w:t>
            </w:r>
          </w:p>
        </w:tc>
      </w:tr>
      <w:tr w:rsidR="00F95C97" w:rsidRPr="00B81A26" w:rsidTr="00F70EB3">
        <w:trPr>
          <w:trHeight w:val="336"/>
          <w:jc w:val="center"/>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97"/>
              <w:rPr>
                <w:rFonts w:cs="Times New Roman"/>
              </w:rPr>
            </w:pPr>
            <w:r w:rsidRPr="00B81A26">
              <w:rPr>
                <w:rFonts w:cs="Times New Roman"/>
              </w:rPr>
              <w:t>7-9 лет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140"/>
              <w:rPr>
                <w:rFonts w:cs="Times New Roman"/>
              </w:rPr>
            </w:pPr>
            <w:r w:rsidRPr="00B81A26">
              <w:rPr>
                <w:rFonts w:cs="Times New Roman"/>
              </w:rPr>
              <w:t>11 и ниже</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right="320"/>
              <w:jc w:val="right"/>
              <w:rPr>
                <w:rFonts w:cs="Times New Roman"/>
              </w:rPr>
            </w:pPr>
            <w:r w:rsidRPr="00B81A26">
              <w:rPr>
                <w:rFonts w:cs="Times New Roman"/>
              </w:rPr>
              <w:t>12-14</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360"/>
              <w:rPr>
                <w:rFonts w:cs="Times New Roman"/>
              </w:rPr>
            </w:pPr>
            <w:r w:rsidRPr="00B81A26">
              <w:rPr>
                <w:rFonts w:cs="Times New Roman"/>
              </w:rPr>
              <w:t>15-17</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right="300"/>
              <w:jc w:val="right"/>
              <w:rPr>
                <w:rFonts w:cs="Times New Roman"/>
              </w:rPr>
            </w:pPr>
            <w:r w:rsidRPr="00B81A26">
              <w:rPr>
                <w:rFonts w:cs="Times New Roman"/>
              </w:rPr>
              <w:t>18-19</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120"/>
              <w:rPr>
                <w:rFonts w:cs="Times New Roman"/>
              </w:rPr>
            </w:pPr>
            <w:r w:rsidRPr="00B81A26">
              <w:rPr>
                <w:rFonts w:cs="Times New Roman"/>
              </w:rPr>
              <w:t>20 и выше</w:t>
            </w:r>
          </w:p>
        </w:tc>
      </w:tr>
      <w:tr w:rsidR="00F95C97" w:rsidRPr="00B81A26" w:rsidTr="00F70EB3">
        <w:trPr>
          <w:trHeight w:val="336"/>
          <w:jc w:val="center"/>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97"/>
              <w:rPr>
                <w:rFonts w:cs="Times New Roman"/>
              </w:rPr>
            </w:pPr>
            <w:r w:rsidRPr="00B81A26">
              <w:rPr>
                <w:rFonts w:cs="Times New Roman"/>
              </w:rPr>
              <w:t>10-12 лет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140"/>
              <w:rPr>
                <w:rFonts w:cs="Times New Roman"/>
              </w:rPr>
            </w:pPr>
            <w:r w:rsidRPr="00B81A26">
              <w:rPr>
                <w:rFonts w:cs="Times New Roman"/>
              </w:rPr>
              <w:t>13 и ниже</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right="320"/>
              <w:jc w:val="right"/>
              <w:rPr>
                <w:rFonts w:cs="Times New Roman"/>
              </w:rPr>
            </w:pPr>
            <w:r w:rsidRPr="00B81A26">
              <w:rPr>
                <w:rFonts w:cs="Times New Roman"/>
              </w:rPr>
              <w:t>14-16</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360"/>
              <w:rPr>
                <w:rFonts w:cs="Times New Roman"/>
              </w:rPr>
            </w:pPr>
            <w:r w:rsidRPr="00B81A26">
              <w:rPr>
                <w:rFonts w:cs="Times New Roman"/>
              </w:rPr>
              <w:t>17-19</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right="300"/>
              <w:jc w:val="right"/>
              <w:rPr>
                <w:rFonts w:cs="Times New Roman"/>
              </w:rPr>
            </w:pPr>
            <w:r w:rsidRPr="00B81A26">
              <w:rPr>
                <w:rFonts w:cs="Times New Roman"/>
              </w:rPr>
              <w:t>20-24</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120"/>
              <w:rPr>
                <w:rFonts w:cs="Times New Roman"/>
              </w:rPr>
            </w:pPr>
            <w:r w:rsidRPr="00B81A26">
              <w:rPr>
                <w:rFonts w:cs="Times New Roman"/>
              </w:rPr>
              <w:t>25 и выше</w:t>
            </w:r>
          </w:p>
        </w:tc>
      </w:tr>
      <w:tr w:rsidR="00F95C97" w:rsidRPr="00B81A26" w:rsidTr="00F70EB3">
        <w:trPr>
          <w:trHeight w:val="355"/>
          <w:jc w:val="center"/>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97"/>
              <w:rPr>
                <w:rFonts w:cs="Times New Roman"/>
              </w:rPr>
            </w:pPr>
            <w:r w:rsidRPr="00B81A26">
              <w:rPr>
                <w:rFonts w:cs="Times New Roman"/>
              </w:rPr>
              <w:t>13-14 лет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140"/>
              <w:rPr>
                <w:rFonts w:cs="Times New Roman"/>
              </w:rPr>
            </w:pPr>
            <w:r w:rsidRPr="00B81A26">
              <w:rPr>
                <w:rFonts w:cs="Times New Roman"/>
              </w:rPr>
              <w:t>16 и ниже</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right="320"/>
              <w:jc w:val="right"/>
              <w:rPr>
                <w:rFonts w:cs="Times New Roman"/>
              </w:rPr>
            </w:pPr>
            <w:r w:rsidRPr="00B81A26">
              <w:rPr>
                <w:rFonts w:cs="Times New Roman"/>
              </w:rPr>
              <w:t>17-18</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360"/>
              <w:rPr>
                <w:rFonts w:cs="Times New Roman"/>
              </w:rPr>
            </w:pPr>
            <w:r w:rsidRPr="00B81A26">
              <w:rPr>
                <w:rFonts w:cs="Times New Roman"/>
              </w:rPr>
              <w:t>19-25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right="300"/>
              <w:jc w:val="right"/>
              <w:rPr>
                <w:rFonts w:cs="Times New Roman"/>
              </w:rPr>
            </w:pPr>
            <w:r w:rsidRPr="00B81A26">
              <w:rPr>
                <w:rFonts w:cs="Times New Roman"/>
              </w:rPr>
              <w:t>26-29</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A804D6">
            <w:pPr>
              <w:pStyle w:val="a3"/>
              <w:spacing w:after="0" w:line="276" w:lineRule="auto"/>
              <w:ind w:left="120"/>
              <w:rPr>
                <w:rFonts w:cs="Times New Roman"/>
              </w:rPr>
            </w:pPr>
            <w:r w:rsidRPr="00B81A26">
              <w:rPr>
                <w:rFonts w:cs="Times New Roman"/>
              </w:rPr>
              <w:t>30 и выше</w:t>
            </w:r>
          </w:p>
        </w:tc>
      </w:tr>
    </w:tbl>
    <w:p w:rsidR="00F95C97" w:rsidRPr="00B81A26" w:rsidRDefault="00F95C97" w:rsidP="00F95C97">
      <w:pPr>
        <w:pStyle w:val="12"/>
        <w:keepNext/>
        <w:keepLines/>
        <w:shd w:val="clear" w:color="auto" w:fill="auto"/>
        <w:spacing w:line="240" w:lineRule="auto"/>
        <w:ind w:left="40"/>
        <w:jc w:val="both"/>
        <w:rPr>
          <w:sz w:val="24"/>
          <w:szCs w:val="24"/>
          <w:lang w:val="ru-RU"/>
        </w:rPr>
      </w:pPr>
    </w:p>
    <w:p w:rsidR="00F95C97" w:rsidRPr="00B81A26" w:rsidRDefault="00F95C97" w:rsidP="00F95C97">
      <w:pPr>
        <w:pStyle w:val="12"/>
        <w:keepNext/>
        <w:keepLines/>
        <w:shd w:val="clear" w:color="auto" w:fill="auto"/>
        <w:spacing w:line="240" w:lineRule="auto"/>
        <w:ind w:left="40"/>
        <w:jc w:val="both"/>
        <w:rPr>
          <w:sz w:val="24"/>
          <w:szCs w:val="24"/>
        </w:rPr>
      </w:pPr>
      <w:r w:rsidRPr="00B81A26">
        <w:rPr>
          <w:sz w:val="24"/>
          <w:szCs w:val="24"/>
        </w:rPr>
        <w:t>Вис на согнутых руках (девочки)</w:t>
      </w:r>
    </w:p>
    <w:p w:rsidR="00A804D6" w:rsidRPr="00B81A26" w:rsidRDefault="000239B7" w:rsidP="00A804D6">
      <w:pPr>
        <w:framePr w:w="2217" w:h="2642" w:hSpace="499" w:vSpace="612" w:wrap="around" w:vAnchor="text" w:hAnchor="page" w:x="9072" w:y="-23"/>
        <w:spacing w:line="276" w:lineRule="auto"/>
        <w:jc w:val="center"/>
        <w:rPr>
          <w:sz w:val="24"/>
          <w:szCs w:val="24"/>
        </w:rPr>
      </w:pPr>
      <w:r w:rsidRPr="00B81A26">
        <w:rPr>
          <w:noProof/>
          <w:sz w:val="24"/>
          <w:szCs w:val="24"/>
        </w:rPr>
        <w:drawing>
          <wp:inline distT="0" distB="0" distL="0" distR="0">
            <wp:extent cx="1219200" cy="1752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752600"/>
                    </a:xfrm>
                    <a:prstGeom prst="rect">
                      <a:avLst/>
                    </a:prstGeom>
                    <a:noFill/>
                    <a:ln>
                      <a:noFill/>
                    </a:ln>
                  </pic:spPr>
                </pic:pic>
              </a:graphicData>
            </a:graphic>
          </wp:inline>
        </w:drawing>
      </w:r>
    </w:p>
    <w:p w:rsidR="00A804D6" w:rsidRPr="00B81A26" w:rsidRDefault="00A804D6" w:rsidP="00A804D6">
      <w:pPr>
        <w:pStyle w:val="ad"/>
        <w:framePr w:w="2217" w:h="2642" w:hSpace="499" w:vSpace="612" w:wrap="around" w:vAnchor="text" w:hAnchor="page" w:x="9072" w:y="-23"/>
        <w:shd w:val="clear" w:color="auto" w:fill="auto"/>
        <w:spacing w:line="276" w:lineRule="auto"/>
        <w:jc w:val="center"/>
        <w:rPr>
          <w:sz w:val="24"/>
          <w:szCs w:val="24"/>
        </w:rPr>
      </w:pPr>
      <w:r w:rsidRPr="00B81A26">
        <w:rPr>
          <w:sz w:val="24"/>
          <w:szCs w:val="24"/>
        </w:rPr>
        <w:t>Рис.2</w:t>
      </w:r>
    </w:p>
    <w:p w:rsidR="00F95C97" w:rsidRPr="00B81A26" w:rsidRDefault="00F95C97" w:rsidP="00F95C97">
      <w:pPr>
        <w:pStyle w:val="22"/>
        <w:shd w:val="clear" w:color="auto" w:fill="auto"/>
        <w:spacing w:line="240" w:lineRule="auto"/>
        <w:ind w:left="40" w:right="740"/>
        <w:jc w:val="left"/>
        <w:rPr>
          <w:sz w:val="24"/>
          <w:szCs w:val="24"/>
        </w:rPr>
      </w:pPr>
      <w:r w:rsidRPr="00B81A26">
        <w:rPr>
          <w:sz w:val="24"/>
          <w:szCs w:val="24"/>
        </w:rPr>
        <w:t>Оборудование:</w:t>
      </w:r>
      <w:r w:rsidRPr="00B81A26">
        <w:rPr>
          <w:rStyle w:val="213"/>
          <w:i w:val="0"/>
          <w:iCs w:val="0"/>
          <w:sz w:val="24"/>
          <w:szCs w:val="24"/>
        </w:rPr>
        <w:t xml:space="preserve"> перекладина, секундомер. </w:t>
      </w:r>
      <w:r w:rsidRPr="00B81A26">
        <w:rPr>
          <w:sz w:val="24"/>
          <w:szCs w:val="24"/>
        </w:rPr>
        <w:t>Процедура тестирования:</w:t>
      </w:r>
    </w:p>
    <w:p w:rsidR="00F95C97" w:rsidRPr="00B81A26" w:rsidRDefault="00F95C97" w:rsidP="00F95C97">
      <w:pPr>
        <w:pStyle w:val="a3"/>
        <w:spacing w:after="0"/>
        <w:ind w:left="40" w:right="220" w:firstLine="811"/>
        <w:jc w:val="both"/>
        <w:rPr>
          <w:rFonts w:cs="Times New Roman"/>
          <w:lang w:val="ru-RU"/>
        </w:rPr>
      </w:pPr>
      <w:r w:rsidRPr="00B81A26">
        <w:rPr>
          <w:rFonts w:cs="Times New Roman"/>
          <w:lang w:val="ru-RU"/>
        </w:rPr>
        <w:t xml:space="preserve">Испытуемый принимает положение виса на высокой перекладине (рис. 2). Затем самостоятельно или с помощью преподавателя принимает положение виса на согнутых руках (хватом снизу, подбородок над перекладиной). </w:t>
      </w:r>
    </w:p>
    <w:p w:rsidR="00F95C97" w:rsidRPr="00B81A26" w:rsidRDefault="00F95C97" w:rsidP="00F95C97">
      <w:pPr>
        <w:pStyle w:val="a3"/>
        <w:spacing w:after="0"/>
        <w:ind w:left="40" w:right="220" w:firstLine="811"/>
        <w:jc w:val="both"/>
        <w:rPr>
          <w:rFonts w:cs="Times New Roman"/>
          <w:lang w:val="ru-RU"/>
        </w:rPr>
      </w:pPr>
      <w:r w:rsidRPr="00B81A26">
        <w:rPr>
          <w:rFonts w:cs="Times New Roman"/>
          <w:lang w:val="ru-RU"/>
        </w:rPr>
        <w:t>Определяется время удержания данного положения от начала его принятия до прекращения упражнения или изменения исходного положения (изменения угла удержания согнутых рук).</w:t>
      </w:r>
    </w:p>
    <w:p w:rsidR="00A804D6" w:rsidRPr="00B81A26" w:rsidRDefault="00A804D6" w:rsidP="00F95C97">
      <w:pPr>
        <w:pStyle w:val="a3"/>
        <w:spacing w:after="0"/>
        <w:ind w:left="40" w:right="220" w:firstLine="811"/>
        <w:jc w:val="both"/>
        <w:rPr>
          <w:rFonts w:cs="Times New Roman"/>
          <w:lang w:val="ru-RU"/>
        </w:rPr>
      </w:pPr>
    </w:p>
    <w:p w:rsidR="00F95C97" w:rsidRPr="00B81A26" w:rsidRDefault="00F95C97" w:rsidP="00F95C97">
      <w:pPr>
        <w:pStyle w:val="a3"/>
        <w:spacing w:after="0"/>
        <w:ind w:left="40" w:right="220"/>
        <w:jc w:val="center"/>
        <w:rPr>
          <w:rFonts w:cs="Times New Roman"/>
          <w:b/>
        </w:rPr>
      </w:pPr>
      <w:r w:rsidRPr="00B81A26">
        <w:rPr>
          <w:rFonts w:cs="Times New Roman"/>
          <w:b/>
        </w:rPr>
        <w:t>Оценка результатов тестирования (сек)</w:t>
      </w:r>
    </w:p>
    <w:tbl>
      <w:tblPr>
        <w:tblW w:w="98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560"/>
        <w:gridCol w:w="2126"/>
        <w:gridCol w:w="1417"/>
        <w:gridCol w:w="1985"/>
        <w:gridCol w:w="1523"/>
      </w:tblGrid>
      <w:tr w:rsidR="00F95C97" w:rsidRPr="00B81A26" w:rsidTr="00F70EB3">
        <w:tc>
          <w:tcPr>
            <w:tcW w:w="1202" w:type="dxa"/>
            <w:vMerge w:val="restart"/>
          </w:tcPr>
          <w:p w:rsidR="00F95C97" w:rsidRPr="00B81A26" w:rsidRDefault="00F95C97" w:rsidP="00F70EB3">
            <w:pPr>
              <w:pStyle w:val="a3"/>
              <w:spacing w:after="0" w:line="276" w:lineRule="auto"/>
              <w:ind w:right="220"/>
              <w:rPr>
                <w:rFonts w:cs="Times New Roman"/>
              </w:rPr>
            </w:pPr>
            <w:r w:rsidRPr="00B81A26">
              <w:rPr>
                <w:rFonts w:cs="Times New Roman"/>
              </w:rPr>
              <w:t>Возрас</w:t>
            </w:r>
            <w:r w:rsidRPr="00B81A26">
              <w:rPr>
                <w:rFonts w:cs="Times New Roman"/>
                <w:lang w:val="ru-RU"/>
              </w:rPr>
              <w:t>т</w:t>
            </w:r>
          </w:p>
          <w:p w:rsidR="00F95C97" w:rsidRPr="00B81A26" w:rsidRDefault="00F95C97" w:rsidP="00F70EB3">
            <w:pPr>
              <w:pStyle w:val="a3"/>
              <w:spacing w:after="0" w:line="276" w:lineRule="auto"/>
              <w:ind w:right="220"/>
              <w:jc w:val="center"/>
              <w:rPr>
                <w:rFonts w:cs="Times New Roman"/>
              </w:rPr>
            </w:pPr>
          </w:p>
        </w:tc>
        <w:tc>
          <w:tcPr>
            <w:tcW w:w="8611" w:type="dxa"/>
            <w:gridSpan w:val="5"/>
          </w:tcPr>
          <w:p w:rsidR="00F95C97" w:rsidRPr="00B81A26" w:rsidRDefault="00F95C97" w:rsidP="00F70EB3">
            <w:pPr>
              <w:pStyle w:val="a3"/>
              <w:spacing w:after="0" w:line="276" w:lineRule="auto"/>
              <w:ind w:right="220"/>
              <w:jc w:val="center"/>
              <w:rPr>
                <w:rFonts w:cs="Times New Roman"/>
              </w:rPr>
            </w:pPr>
            <w:r w:rsidRPr="00B81A26">
              <w:rPr>
                <w:rFonts w:cs="Times New Roman"/>
              </w:rPr>
              <w:t>уровень</w:t>
            </w:r>
          </w:p>
        </w:tc>
      </w:tr>
      <w:tr w:rsidR="00F95C97" w:rsidRPr="00B81A26" w:rsidTr="00F70EB3">
        <w:tc>
          <w:tcPr>
            <w:tcW w:w="1202" w:type="dxa"/>
            <w:vMerge/>
          </w:tcPr>
          <w:p w:rsidR="00F95C97" w:rsidRPr="00B81A26" w:rsidRDefault="00F95C97" w:rsidP="00F70EB3">
            <w:pPr>
              <w:pStyle w:val="a3"/>
              <w:spacing w:after="0" w:line="276" w:lineRule="auto"/>
              <w:ind w:right="220"/>
              <w:jc w:val="center"/>
              <w:rPr>
                <w:rFonts w:cs="Times New Roman"/>
              </w:rPr>
            </w:pPr>
          </w:p>
        </w:tc>
        <w:tc>
          <w:tcPr>
            <w:tcW w:w="1560" w:type="dxa"/>
          </w:tcPr>
          <w:p w:rsidR="00F95C97" w:rsidRPr="00B81A26" w:rsidRDefault="00F95C97" w:rsidP="00F70EB3">
            <w:pPr>
              <w:pStyle w:val="a3"/>
              <w:spacing w:after="0" w:line="276" w:lineRule="auto"/>
              <w:ind w:right="220"/>
              <w:jc w:val="center"/>
              <w:rPr>
                <w:rFonts w:cs="Times New Roman"/>
              </w:rPr>
            </w:pPr>
            <w:r w:rsidRPr="00B81A26">
              <w:rPr>
                <w:rFonts w:cs="Times New Roman"/>
              </w:rPr>
              <w:t>Низкий</w:t>
            </w:r>
          </w:p>
        </w:tc>
        <w:tc>
          <w:tcPr>
            <w:tcW w:w="2126" w:type="dxa"/>
          </w:tcPr>
          <w:p w:rsidR="00F95C97" w:rsidRPr="00B81A26" w:rsidRDefault="00F95C97" w:rsidP="00F70EB3">
            <w:pPr>
              <w:pStyle w:val="a3"/>
              <w:spacing w:after="0" w:line="276" w:lineRule="auto"/>
              <w:ind w:right="220"/>
              <w:rPr>
                <w:rFonts w:cs="Times New Roman"/>
              </w:rPr>
            </w:pPr>
            <w:r w:rsidRPr="00B81A26">
              <w:rPr>
                <w:rFonts w:cs="Times New Roman"/>
              </w:rPr>
              <w:t>Ниже</w:t>
            </w:r>
            <w:r w:rsidRPr="00B81A26">
              <w:rPr>
                <w:rFonts w:cs="Times New Roman"/>
                <w:lang w:val="ru-RU"/>
              </w:rPr>
              <w:t xml:space="preserve"> </w:t>
            </w:r>
            <w:r w:rsidRPr="00B81A26">
              <w:rPr>
                <w:rFonts w:cs="Times New Roman"/>
              </w:rPr>
              <w:t>среднего</w:t>
            </w:r>
          </w:p>
        </w:tc>
        <w:tc>
          <w:tcPr>
            <w:tcW w:w="1417" w:type="dxa"/>
          </w:tcPr>
          <w:p w:rsidR="00F95C97" w:rsidRPr="00B81A26" w:rsidRDefault="00F95C97" w:rsidP="00F70EB3">
            <w:pPr>
              <w:pStyle w:val="a3"/>
              <w:spacing w:after="0" w:line="276" w:lineRule="auto"/>
              <w:ind w:right="220"/>
              <w:jc w:val="center"/>
              <w:rPr>
                <w:rFonts w:cs="Times New Roman"/>
              </w:rPr>
            </w:pPr>
            <w:r w:rsidRPr="00B81A26">
              <w:rPr>
                <w:rFonts w:cs="Times New Roman"/>
              </w:rPr>
              <w:t>Средний</w:t>
            </w:r>
          </w:p>
        </w:tc>
        <w:tc>
          <w:tcPr>
            <w:tcW w:w="1985" w:type="dxa"/>
          </w:tcPr>
          <w:p w:rsidR="00F95C97" w:rsidRPr="00B81A26" w:rsidRDefault="00F95C97" w:rsidP="00F70EB3">
            <w:pPr>
              <w:pStyle w:val="a3"/>
              <w:spacing w:after="0" w:line="276" w:lineRule="auto"/>
              <w:ind w:right="220"/>
              <w:rPr>
                <w:rFonts w:cs="Times New Roman"/>
              </w:rPr>
            </w:pPr>
            <w:r w:rsidRPr="00B81A26">
              <w:rPr>
                <w:rFonts w:cs="Times New Roman"/>
              </w:rPr>
              <w:t>Выше среднего</w:t>
            </w:r>
          </w:p>
        </w:tc>
        <w:tc>
          <w:tcPr>
            <w:tcW w:w="1523" w:type="dxa"/>
          </w:tcPr>
          <w:p w:rsidR="00F95C97" w:rsidRPr="00B81A26" w:rsidRDefault="00F95C97" w:rsidP="00F70EB3">
            <w:pPr>
              <w:pStyle w:val="a3"/>
              <w:spacing w:after="0" w:line="276" w:lineRule="auto"/>
              <w:ind w:right="220"/>
              <w:jc w:val="center"/>
              <w:rPr>
                <w:rFonts w:cs="Times New Roman"/>
              </w:rPr>
            </w:pPr>
            <w:r w:rsidRPr="00B81A26">
              <w:rPr>
                <w:rFonts w:cs="Times New Roman"/>
              </w:rPr>
              <w:t>Высокий</w:t>
            </w:r>
          </w:p>
        </w:tc>
      </w:tr>
      <w:tr w:rsidR="00F95C97" w:rsidRPr="00B81A26" w:rsidTr="00F70EB3">
        <w:tc>
          <w:tcPr>
            <w:tcW w:w="1202" w:type="dxa"/>
          </w:tcPr>
          <w:p w:rsidR="00F95C97" w:rsidRPr="00B81A26" w:rsidRDefault="00F95C97" w:rsidP="00F70EB3">
            <w:pPr>
              <w:pStyle w:val="a3"/>
              <w:spacing w:after="0" w:line="276" w:lineRule="auto"/>
              <w:ind w:right="220"/>
              <w:jc w:val="center"/>
              <w:rPr>
                <w:rFonts w:cs="Times New Roman"/>
              </w:rPr>
            </w:pPr>
            <w:r w:rsidRPr="00B81A26">
              <w:rPr>
                <w:rFonts w:cs="Times New Roman"/>
              </w:rPr>
              <w:t>7-9</w:t>
            </w:r>
          </w:p>
        </w:tc>
        <w:tc>
          <w:tcPr>
            <w:tcW w:w="1560" w:type="dxa"/>
          </w:tcPr>
          <w:p w:rsidR="00F95C97" w:rsidRPr="00B81A26" w:rsidRDefault="00F95C97" w:rsidP="00F70EB3">
            <w:pPr>
              <w:pStyle w:val="a3"/>
              <w:spacing w:after="0" w:line="276" w:lineRule="auto"/>
              <w:ind w:right="220"/>
              <w:jc w:val="center"/>
              <w:rPr>
                <w:rFonts w:cs="Times New Roman"/>
              </w:rPr>
            </w:pPr>
            <w:r w:rsidRPr="00B81A26">
              <w:rPr>
                <w:rFonts w:cs="Times New Roman"/>
              </w:rPr>
              <w:t>5  и ниже</w:t>
            </w:r>
          </w:p>
        </w:tc>
        <w:tc>
          <w:tcPr>
            <w:tcW w:w="2126" w:type="dxa"/>
          </w:tcPr>
          <w:p w:rsidR="00F95C97" w:rsidRPr="00B81A26" w:rsidRDefault="00F95C97" w:rsidP="00F70EB3">
            <w:pPr>
              <w:pStyle w:val="a3"/>
              <w:spacing w:after="0" w:line="276" w:lineRule="auto"/>
              <w:ind w:right="220"/>
              <w:jc w:val="center"/>
              <w:rPr>
                <w:rFonts w:cs="Times New Roman"/>
              </w:rPr>
            </w:pPr>
            <w:r w:rsidRPr="00B81A26">
              <w:rPr>
                <w:rFonts w:cs="Times New Roman"/>
              </w:rPr>
              <w:t xml:space="preserve">6-7 </w:t>
            </w:r>
          </w:p>
        </w:tc>
        <w:tc>
          <w:tcPr>
            <w:tcW w:w="1417" w:type="dxa"/>
          </w:tcPr>
          <w:p w:rsidR="00F95C97" w:rsidRPr="00B81A26" w:rsidRDefault="00F95C97" w:rsidP="00F70EB3">
            <w:pPr>
              <w:pStyle w:val="a3"/>
              <w:spacing w:after="0" w:line="276" w:lineRule="auto"/>
              <w:ind w:right="220"/>
              <w:jc w:val="center"/>
              <w:rPr>
                <w:rFonts w:cs="Times New Roman"/>
              </w:rPr>
            </w:pPr>
            <w:r w:rsidRPr="00B81A26">
              <w:rPr>
                <w:rFonts w:cs="Times New Roman"/>
              </w:rPr>
              <w:t xml:space="preserve">8-10 </w:t>
            </w:r>
          </w:p>
        </w:tc>
        <w:tc>
          <w:tcPr>
            <w:tcW w:w="1985" w:type="dxa"/>
          </w:tcPr>
          <w:p w:rsidR="00F95C97" w:rsidRPr="00B81A26" w:rsidRDefault="00F95C97" w:rsidP="00F70EB3">
            <w:pPr>
              <w:pStyle w:val="a3"/>
              <w:spacing w:after="0" w:line="276" w:lineRule="auto"/>
              <w:ind w:right="220"/>
              <w:jc w:val="center"/>
              <w:rPr>
                <w:rFonts w:cs="Times New Roman"/>
              </w:rPr>
            </w:pPr>
            <w:r w:rsidRPr="00B81A26">
              <w:rPr>
                <w:rFonts w:cs="Times New Roman"/>
              </w:rPr>
              <w:t xml:space="preserve">11-14 </w:t>
            </w:r>
          </w:p>
        </w:tc>
        <w:tc>
          <w:tcPr>
            <w:tcW w:w="1523" w:type="dxa"/>
          </w:tcPr>
          <w:p w:rsidR="00F95C97" w:rsidRPr="00B81A26" w:rsidRDefault="00F95C97" w:rsidP="00F70EB3">
            <w:pPr>
              <w:pStyle w:val="a3"/>
              <w:spacing w:after="0" w:line="276" w:lineRule="auto"/>
              <w:ind w:right="220"/>
              <w:jc w:val="center"/>
              <w:rPr>
                <w:rFonts w:cs="Times New Roman"/>
              </w:rPr>
            </w:pPr>
            <w:r w:rsidRPr="00B81A26">
              <w:rPr>
                <w:rFonts w:cs="Times New Roman"/>
              </w:rPr>
              <w:t>15 и выше</w:t>
            </w:r>
          </w:p>
        </w:tc>
      </w:tr>
      <w:tr w:rsidR="00F95C97" w:rsidRPr="00B81A26" w:rsidTr="00F70EB3">
        <w:tc>
          <w:tcPr>
            <w:tcW w:w="1202" w:type="dxa"/>
          </w:tcPr>
          <w:p w:rsidR="00F95C97" w:rsidRPr="00B81A26" w:rsidRDefault="00F95C97" w:rsidP="00F70EB3">
            <w:pPr>
              <w:pStyle w:val="a3"/>
              <w:spacing w:after="0" w:line="276" w:lineRule="auto"/>
              <w:ind w:right="220"/>
              <w:jc w:val="center"/>
              <w:rPr>
                <w:rFonts w:cs="Times New Roman"/>
              </w:rPr>
            </w:pPr>
            <w:r w:rsidRPr="00B81A26">
              <w:rPr>
                <w:rFonts w:cs="Times New Roman"/>
              </w:rPr>
              <w:lastRenderedPageBreak/>
              <w:t xml:space="preserve">10-12 </w:t>
            </w:r>
          </w:p>
        </w:tc>
        <w:tc>
          <w:tcPr>
            <w:tcW w:w="1560" w:type="dxa"/>
          </w:tcPr>
          <w:p w:rsidR="00F95C97" w:rsidRPr="00B81A26" w:rsidRDefault="00F95C97" w:rsidP="00F70EB3">
            <w:pPr>
              <w:pStyle w:val="a3"/>
              <w:spacing w:after="0" w:line="276" w:lineRule="auto"/>
              <w:ind w:right="220"/>
              <w:jc w:val="center"/>
              <w:rPr>
                <w:rFonts w:cs="Times New Roman"/>
              </w:rPr>
            </w:pPr>
            <w:r w:rsidRPr="00B81A26">
              <w:rPr>
                <w:rFonts w:cs="Times New Roman"/>
              </w:rPr>
              <w:t>5  и ниже</w:t>
            </w:r>
          </w:p>
        </w:tc>
        <w:tc>
          <w:tcPr>
            <w:tcW w:w="2126" w:type="dxa"/>
          </w:tcPr>
          <w:p w:rsidR="00F95C97" w:rsidRPr="00B81A26" w:rsidRDefault="00F95C97" w:rsidP="00F70EB3">
            <w:pPr>
              <w:pStyle w:val="a3"/>
              <w:spacing w:after="0" w:line="276" w:lineRule="auto"/>
              <w:ind w:right="220"/>
              <w:jc w:val="center"/>
              <w:rPr>
                <w:rFonts w:cs="Times New Roman"/>
              </w:rPr>
            </w:pPr>
            <w:r w:rsidRPr="00B81A26">
              <w:rPr>
                <w:rFonts w:cs="Times New Roman"/>
              </w:rPr>
              <w:t xml:space="preserve">6-9 </w:t>
            </w:r>
          </w:p>
        </w:tc>
        <w:tc>
          <w:tcPr>
            <w:tcW w:w="1417" w:type="dxa"/>
          </w:tcPr>
          <w:p w:rsidR="00F95C97" w:rsidRPr="00B81A26" w:rsidRDefault="00F95C97" w:rsidP="00F70EB3">
            <w:pPr>
              <w:pStyle w:val="a3"/>
              <w:spacing w:after="0" w:line="276" w:lineRule="auto"/>
              <w:ind w:right="220"/>
              <w:jc w:val="center"/>
              <w:rPr>
                <w:rFonts w:cs="Times New Roman"/>
              </w:rPr>
            </w:pPr>
            <w:r w:rsidRPr="00B81A26">
              <w:rPr>
                <w:rFonts w:cs="Times New Roman"/>
              </w:rPr>
              <w:t xml:space="preserve">10-14 </w:t>
            </w:r>
          </w:p>
        </w:tc>
        <w:tc>
          <w:tcPr>
            <w:tcW w:w="1985" w:type="dxa"/>
          </w:tcPr>
          <w:p w:rsidR="00F95C97" w:rsidRPr="00B81A26" w:rsidRDefault="00F95C97" w:rsidP="00F70EB3">
            <w:pPr>
              <w:pStyle w:val="a3"/>
              <w:spacing w:after="0" w:line="276" w:lineRule="auto"/>
              <w:ind w:right="220"/>
              <w:jc w:val="center"/>
              <w:rPr>
                <w:rFonts w:cs="Times New Roman"/>
              </w:rPr>
            </w:pPr>
            <w:r w:rsidRPr="00B81A26">
              <w:rPr>
                <w:rFonts w:cs="Times New Roman"/>
              </w:rPr>
              <w:t xml:space="preserve">15-21 </w:t>
            </w:r>
          </w:p>
        </w:tc>
        <w:tc>
          <w:tcPr>
            <w:tcW w:w="1523" w:type="dxa"/>
          </w:tcPr>
          <w:p w:rsidR="00F95C97" w:rsidRPr="00B81A26" w:rsidRDefault="00F95C97" w:rsidP="00F70EB3">
            <w:pPr>
              <w:pStyle w:val="a3"/>
              <w:spacing w:after="0" w:line="276" w:lineRule="auto"/>
              <w:ind w:right="220"/>
              <w:jc w:val="center"/>
              <w:rPr>
                <w:rFonts w:cs="Times New Roman"/>
              </w:rPr>
            </w:pPr>
            <w:r w:rsidRPr="00B81A26">
              <w:rPr>
                <w:rFonts w:cs="Times New Roman"/>
              </w:rPr>
              <w:t>22 и выше</w:t>
            </w:r>
          </w:p>
        </w:tc>
      </w:tr>
      <w:tr w:rsidR="00F95C97" w:rsidRPr="00B81A26" w:rsidTr="00F70EB3">
        <w:tc>
          <w:tcPr>
            <w:tcW w:w="1202" w:type="dxa"/>
          </w:tcPr>
          <w:p w:rsidR="00F95C97" w:rsidRPr="00B81A26" w:rsidRDefault="00F95C97" w:rsidP="00F70EB3">
            <w:pPr>
              <w:pStyle w:val="a3"/>
              <w:spacing w:after="0" w:line="276" w:lineRule="auto"/>
              <w:ind w:right="220"/>
              <w:jc w:val="center"/>
              <w:rPr>
                <w:rFonts w:cs="Times New Roman"/>
              </w:rPr>
            </w:pPr>
            <w:r w:rsidRPr="00B81A26">
              <w:rPr>
                <w:rFonts w:cs="Times New Roman"/>
              </w:rPr>
              <w:t>13-14</w:t>
            </w:r>
          </w:p>
        </w:tc>
        <w:tc>
          <w:tcPr>
            <w:tcW w:w="1560" w:type="dxa"/>
          </w:tcPr>
          <w:p w:rsidR="00F95C97" w:rsidRPr="00B81A26" w:rsidRDefault="00F95C97" w:rsidP="00F70EB3">
            <w:pPr>
              <w:pStyle w:val="a3"/>
              <w:spacing w:after="0" w:line="276" w:lineRule="auto"/>
              <w:ind w:right="220"/>
              <w:jc w:val="center"/>
              <w:rPr>
                <w:rFonts w:cs="Times New Roman"/>
              </w:rPr>
            </w:pPr>
            <w:r w:rsidRPr="00B81A26">
              <w:rPr>
                <w:rFonts w:cs="Times New Roman"/>
              </w:rPr>
              <w:t>10 и ниже</w:t>
            </w:r>
          </w:p>
        </w:tc>
        <w:tc>
          <w:tcPr>
            <w:tcW w:w="2126" w:type="dxa"/>
          </w:tcPr>
          <w:p w:rsidR="00F95C97" w:rsidRPr="00B81A26" w:rsidRDefault="00F95C97" w:rsidP="00F70EB3">
            <w:pPr>
              <w:pStyle w:val="a3"/>
              <w:spacing w:after="0" w:line="276" w:lineRule="auto"/>
              <w:ind w:right="220"/>
              <w:jc w:val="center"/>
              <w:rPr>
                <w:rFonts w:cs="Times New Roman"/>
              </w:rPr>
            </w:pPr>
            <w:r w:rsidRPr="00B81A26">
              <w:rPr>
                <w:rFonts w:cs="Times New Roman"/>
              </w:rPr>
              <w:t xml:space="preserve">11-14 </w:t>
            </w:r>
          </w:p>
        </w:tc>
        <w:tc>
          <w:tcPr>
            <w:tcW w:w="1417" w:type="dxa"/>
          </w:tcPr>
          <w:p w:rsidR="00F95C97" w:rsidRPr="00B81A26" w:rsidRDefault="00F95C97" w:rsidP="00F70EB3">
            <w:pPr>
              <w:pStyle w:val="a3"/>
              <w:spacing w:after="0" w:line="276" w:lineRule="auto"/>
              <w:ind w:right="220"/>
              <w:jc w:val="center"/>
              <w:rPr>
                <w:rFonts w:cs="Times New Roman"/>
              </w:rPr>
            </w:pPr>
            <w:r w:rsidRPr="00B81A26">
              <w:rPr>
                <w:rFonts w:cs="Times New Roman"/>
              </w:rPr>
              <w:t xml:space="preserve">15-21 </w:t>
            </w:r>
          </w:p>
        </w:tc>
        <w:tc>
          <w:tcPr>
            <w:tcW w:w="1985" w:type="dxa"/>
          </w:tcPr>
          <w:p w:rsidR="00F95C97" w:rsidRPr="00B81A26" w:rsidRDefault="00F95C97" w:rsidP="00F70EB3">
            <w:pPr>
              <w:pStyle w:val="a3"/>
              <w:spacing w:after="0" w:line="276" w:lineRule="auto"/>
              <w:ind w:right="220"/>
              <w:jc w:val="center"/>
              <w:rPr>
                <w:rFonts w:cs="Times New Roman"/>
              </w:rPr>
            </w:pPr>
            <w:r w:rsidRPr="00B81A26">
              <w:rPr>
                <w:rFonts w:cs="Times New Roman"/>
              </w:rPr>
              <w:t xml:space="preserve">22-24 </w:t>
            </w:r>
          </w:p>
        </w:tc>
        <w:tc>
          <w:tcPr>
            <w:tcW w:w="1523" w:type="dxa"/>
          </w:tcPr>
          <w:p w:rsidR="00F95C97" w:rsidRPr="00B81A26" w:rsidRDefault="00F95C97" w:rsidP="00F70EB3">
            <w:pPr>
              <w:pStyle w:val="a3"/>
              <w:spacing w:after="0" w:line="276" w:lineRule="auto"/>
              <w:ind w:right="220"/>
              <w:jc w:val="center"/>
              <w:rPr>
                <w:rFonts w:cs="Times New Roman"/>
              </w:rPr>
            </w:pPr>
            <w:r w:rsidRPr="00B81A26">
              <w:rPr>
                <w:rFonts w:cs="Times New Roman"/>
              </w:rPr>
              <w:t>25 и выше</w:t>
            </w:r>
          </w:p>
        </w:tc>
      </w:tr>
    </w:tbl>
    <w:p w:rsidR="00A804D6" w:rsidRPr="00B81A26" w:rsidRDefault="00A804D6" w:rsidP="00F95C97">
      <w:pPr>
        <w:pStyle w:val="12"/>
        <w:keepNext/>
        <w:keepLines/>
        <w:shd w:val="clear" w:color="auto" w:fill="auto"/>
        <w:spacing w:line="240" w:lineRule="auto"/>
        <w:ind w:left="1580"/>
        <w:jc w:val="left"/>
        <w:rPr>
          <w:sz w:val="24"/>
          <w:szCs w:val="24"/>
        </w:rPr>
      </w:pPr>
    </w:p>
    <w:p w:rsidR="00A804D6" w:rsidRPr="00B81A26" w:rsidRDefault="00A804D6" w:rsidP="00A804D6">
      <w:pPr>
        <w:shd w:val="clear" w:color="auto" w:fill="FFFFFF"/>
        <w:ind w:left="5529"/>
        <w:jc w:val="right"/>
        <w:rPr>
          <w:b/>
          <w:sz w:val="24"/>
          <w:szCs w:val="24"/>
        </w:rPr>
      </w:pPr>
      <w:r w:rsidRPr="00B81A26">
        <w:rPr>
          <w:sz w:val="24"/>
          <w:szCs w:val="24"/>
        </w:rPr>
        <w:br w:type="page"/>
      </w:r>
      <w:r w:rsidRPr="00B81A26">
        <w:rPr>
          <w:b/>
          <w:sz w:val="24"/>
          <w:szCs w:val="24"/>
        </w:rPr>
        <w:lastRenderedPageBreak/>
        <w:t>Приложение 2.</w:t>
      </w:r>
    </w:p>
    <w:p w:rsidR="00A804D6" w:rsidRPr="00B81A26" w:rsidRDefault="00A804D6" w:rsidP="00F95C97">
      <w:pPr>
        <w:pStyle w:val="12"/>
        <w:keepNext/>
        <w:keepLines/>
        <w:shd w:val="clear" w:color="auto" w:fill="auto"/>
        <w:spacing w:line="240" w:lineRule="auto"/>
        <w:ind w:left="1580"/>
        <w:jc w:val="left"/>
        <w:rPr>
          <w:sz w:val="24"/>
          <w:szCs w:val="24"/>
          <w:lang w:val="ru-RU"/>
        </w:rPr>
      </w:pPr>
    </w:p>
    <w:p w:rsidR="00F95C97" w:rsidRPr="00B81A26" w:rsidRDefault="00F95C97" w:rsidP="00A804D6">
      <w:pPr>
        <w:pStyle w:val="12"/>
        <w:keepNext/>
        <w:keepLines/>
        <w:shd w:val="clear" w:color="auto" w:fill="auto"/>
        <w:spacing w:line="240" w:lineRule="auto"/>
        <w:rPr>
          <w:sz w:val="24"/>
          <w:szCs w:val="24"/>
          <w:lang w:val="ru-RU"/>
        </w:rPr>
      </w:pPr>
      <w:r w:rsidRPr="00B81A26">
        <w:rPr>
          <w:sz w:val="24"/>
          <w:szCs w:val="24"/>
        </w:rPr>
        <w:t>Тест на опре</w:t>
      </w:r>
      <w:r w:rsidR="00A804D6" w:rsidRPr="00B81A26">
        <w:rPr>
          <w:sz w:val="24"/>
          <w:szCs w:val="24"/>
        </w:rPr>
        <w:t>деление скоростной выносливости</w:t>
      </w:r>
    </w:p>
    <w:p w:rsidR="00A804D6" w:rsidRPr="00B81A26" w:rsidRDefault="00A804D6" w:rsidP="00F95C97">
      <w:pPr>
        <w:pStyle w:val="12"/>
        <w:keepNext/>
        <w:keepLines/>
        <w:shd w:val="clear" w:color="auto" w:fill="auto"/>
        <w:spacing w:line="240" w:lineRule="auto"/>
        <w:ind w:left="40"/>
        <w:jc w:val="left"/>
        <w:rPr>
          <w:sz w:val="24"/>
          <w:szCs w:val="24"/>
          <w:lang w:val="ru-RU"/>
        </w:rPr>
      </w:pPr>
    </w:p>
    <w:p w:rsidR="00F95C97" w:rsidRPr="00B81A26" w:rsidRDefault="00F95C97" w:rsidP="00F95C97">
      <w:pPr>
        <w:pStyle w:val="12"/>
        <w:keepNext/>
        <w:keepLines/>
        <w:shd w:val="clear" w:color="auto" w:fill="auto"/>
        <w:spacing w:line="240" w:lineRule="auto"/>
        <w:ind w:left="40"/>
        <w:jc w:val="left"/>
        <w:rPr>
          <w:sz w:val="24"/>
          <w:szCs w:val="24"/>
        </w:rPr>
      </w:pPr>
      <w:r w:rsidRPr="00B81A26">
        <w:rPr>
          <w:sz w:val="24"/>
          <w:szCs w:val="24"/>
        </w:rPr>
        <w:t>Прыжки со скакалкой</w:t>
      </w:r>
    </w:p>
    <w:p w:rsidR="00F95C97" w:rsidRPr="00B81A26" w:rsidRDefault="00F95C97" w:rsidP="00F95C97">
      <w:pPr>
        <w:pStyle w:val="22"/>
        <w:shd w:val="clear" w:color="auto" w:fill="auto"/>
        <w:spacing w:line="240" w:lineRule="auto"/>
        <w:ind w:left="40" w:right="220"/>
        <w:jc w:val="left"/>
        <w:rPr>
          <w:rStyle w:val="2132"/>
          <w:i w:val="0"/>
          <w:iCs w:val="0"/>
          <w:sz w:val="24"/>
          <w:szCs w:val="24"/>
        </w:rPr>
      </w:pPr>
      <w:r w:rsidRPr="00B81A26">
        <w:rPr>
          <w:sz w:val="24"/>
          <w:szCs w:val="24"/>
        </w:rPr>
        <w:t>Оборудование:</w:t>
      </w:r>
      <w:r w:rsidRPr="00B81A26">
        <w:rPr>
          <w:rStyle w:val="2132"/>
          <w:i w:val="0"/>
          <w:iCs w:val="0"/>
          <w:sz w:val="24"/>
          <w:szCs w:val="24"/>
        </w:rPr>
        <w:t xml:space="preserve"> скакалка, секундомер. </w:t>
      </w:r>
    </w:p>
    <w:p w:rsidR="00F95C97" w:rsidRPr="00B81A26" w:rsidRDefault="00F95C97" w:rsidP="00F95C97">
      <w:pPr>
        <w:pStyle w:val="22"/>
        <w:shd w:val="clear" w:color="auto" w:fill="auto"/>
        <w:spacing w:line="240" w:lineRule="auto"/>
        <w:ind w:left="40" w:right="220"/>
        <w:jc w:val="left"/>
        <w:rPr>
          <w:i w:val="0"/>
          <w:sz w:val="24"/>
          <w:szCs w:val="24"/>
        </w:rPr>
      </w:pPr>
      <w:r w:rsidRPr="00B81A26">
        <w:rPr>
          <w:sz w:val="24"/>
          <w:szCs w:val="24"/>
        </w:rPr>
        <w:t xml:space="preserve">Процедура тестирования: </w:t>
      </w:r>
      <w:r w:rsidRPr="00B81A26">
        <w:rPr>
          <w:i w:val="0"/>
          <w:sz w:val="24"/>
          <w:szCs w:val="24"/>
        </w:rPr>
        <w:t xml:space="preserve">Испытуемый прыгает </w:t>
      </w:r>
    </w:p>
    <w:p w:rsidR="00F95C97" w:rsidRPr="00B81A26" w:rsidRDefault="00F95C97" w:rsidP="00F95C97">
      <w:pPr>
        <w:pStyle w:val="22"/>
        <w:shd w:val="clear" w:color="auto" w:fill="auto"/>
        <w:spacing w:line="240" w:lineRule="auto"/>
        <w:ind w:left="40" w:right="220"/>
        <w:jc w:val="left"/>
        <w:rPr>
          <w:i w:val="0"/>
          <w:sz w:val="24"/>
          <w:szCs w:val="24"/>
        </w:rPr>
      </w:pPr>
      <w:r w:rsidRPr="00B81A26">
        <w:rPr>
          <w:i w:val="0"/>
          <w:sz w:val="24"/>
          <w:szCs w:val="24"/>
        </w:rPr>
        <w:t>на двух ногах через скакалку на месте.</w:t>
      </w:r>
    </w:p>
    <w:p w:rsidR="00F95C97" w:rsidRPr="00B81A26" w:rsidRDefault="00F95C97" w:rsidP="00F95C97">
      <w:pPr>
        <w:pStyle w:val="a3"/>
        <w:spacing w:after="0"/>
        <w:ind w:left="40"/>
        <w:rPr>
          <w:rFonts w:cs="Times New Roman"/>
          <w:lang w:val="ru-RU"/>
        </w:rPr>
      </w:pPr>
      <w:r w:rsidRPr="00B81A26">
        <w:rPr>
          <w:rFonts w:cs="Times New Roman"/>
          <w:lang w:val="ru-RU"/>
        </w:rPr>
        <w:t>Определяются количеством прыжков за 30 секунд.</w:t>
      </w:r>
    </w:p>
    <w:p w:rsidR="00A804D6" w:rsidRPr="00B81A26" w:rsidRDefault="00A804D6" w:rsidP="00F95C97">
      <w:pPr>
        <w:pStyle w:val="a3"/>
        <w:spacing w:after="0"/>
        <w:ind w:left="40"/>
        <w:jc w:val="center"/>
        <w:rPr>
          <w:rStyle w:val="50"/>
          <w:rFonts w:cs="Times New Roman"/>
          <w:b/>
          <w:i w:val="0"/>
          <w:iCs w:val="0"/>
          <w:sz w:val="24"/>
          <w:szCs w:val="24"/>
          <w:u w:val="none"/>
          <w:lang w:val="ru-RU"/>
        </w:rPr>
      </w:pPr>
    </w:p>
    <w:p w:rsidR="00F95C97" w:rsidRPr="00B81A26" w:rsidRDefault="00F95C97" w:rsidP="00F95C97">
      <w:pPr>
        <w:pStyle w:val="a3"/>
        <w:spacing w:after="0"/>
        <w:ind w:left="40"/>
        <w:jc w:val="center"/>
        <w:rPr>
          <w:rFonts w:cs="Times New Roman"/>
          <w:b/>
          <w:lang w:val="ru-RU"/>
        </w:rPr>
      </w:pPr>
      <w:r w:rsidRPr="00B81A26">
        <w:rPr>
          <w:rStyle w:val="50"/>
          <w:rFonts w:cs="Times New Roman"/>
          <w:b/>
          <w:i w:val="0"/>
          <w:iCs w:val="0"/>
          <w:sz w:val="24"/>
          <w:szCs w:val="24"/>
          <w:u w:val="none"/>
          <w:lang w:val="ru-RU"/>
        </w:rPr>
        <w:t>Оценка результатов тестирования (кол-во раз):</w:t>
      </w:r>
    </w:p>
    <w:tbl>
      <w:tblPr>
        <w:tblW w:w="0" w:type="auto"/>
        <w:jc w:val="center"/>
        <w:tblLayout w:type="fixed"/>
        <w:tblCellMar>
          <w:left w:w="0" w:type="dxa"/>
          <w:right w:w="0" w:type="dxa"/>
        </w:tblCellMar>
        <w:tblLook w:val="0000" w:firstRow="0" w:lastRow="0" w:firstColumn="0" w:lastColumn="0" w:noHBand="0" w:noVBand="0"/>
      </w:tblPr>
      <w:tblGrid>
        <w:gridCol w:w="1282"/>
        <w:gridCol w:w="1066"/>
        <w:gridCol w:w="1334"/>
        <w:gridCol w:w="1344"/>
        <w:gridCol w:w="1320"/>
        <w:gridCol w:w="1320"/>
        <w:gridCol w:w="1349"/>
      </w:tblGrid>
      <w:tr w:rsidR="00F95C97" w:rsidRPr="00B81A26" w:rsidTr="00F70EB3">
        <w:trPr>
          <w:trHeight w:val="302"/>
          <w:jc w:val="center"/>
        </w:trPr>
        <w:tc>
          <w:tcPr>
            <w:tcW w:w="1282"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32"/>
              <w:shd w:val="clear" w:color="auto" w:fill="auto"/>
              <w:spacing w:line="276" w:lineRule="auto"/>
              <w:ind w:left="180"/>
              <w:rPr>
                <w:lang w:val="ru-RU" w:eastAsia="ru-RU"/>
              </w:rPr>
            </w:pPr>
            <w:r w:rsidRPr="00B81A26">
              <w:rPr>
                <w:lang w:val="ru-RU" w:eastAsia="ru-RU"/>
              </w:rPr>
              <w:t>Пол</w:t>
            </w:r>
          </w:p>
        </w:tc>
        <w:tc>
          <w:tcPr>
            <w:tcW w:w="1066"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32"/>
              <w:shd w:val="clear" w:color="auto" w:fill="auto"/>
              <w:spacing w:line="276" w:lineRule="auto"/>
              <w:ind w:left="100"/>
              <w:rPr>
                <w:lang w:val="ru-RU" w:eastAsia="ru-RU"/>
              </w:rPr>
            </w:pPr>
            <w:r w:rsidRPr="00B81A26">
              <w:rPr>
                <w:lang w:val="ru-RU" w:eastAsia="ru-RU"/>
              </w:rPr>
              <w:t>Возраст</w:t>
            </w:r>
          </w:p>
          <w:p w:rsidR="00F95C97" w:rsidRPr="00B81A26" w:rsidRDefault="00F95C97" w:rsidP="00F70EB3">
            <w:pPr>
              <w:pStyle w:val="32"/>
              <w:shd w:val="clear" w:color="auto" w:fill="auto"/>
              <w:spacing w:line="276" w:lineRule="auto"/>
              <w:ind w:left="300"/>
              <w:rPr>
                <w:lang w:val="ru-RU" w:eastAsia="ru-RU"/>
              </w:rPr>
            </w:pPr>
            <w:r w:rsidRPr="00B81A26">
              <w:rPr>
                <w:lang w:val="ru-RU" w:eastAsia="ru-RU"/>
              </w:rPr>
              <w:t>(лет)</w:t>
            </w:r>
          </w:p>
        </w:tc>
        <w:tc>
          <w:tcPr>
            <w:tcW w:w="6667" w:type="dxa"/>
            <w:gridSpan w:val="5"/>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2920"/>
              <w:rPr>
                <w:lang w:val="ru-RU" w:eastAsia="ru-RU"/>
              </w:rPr>
            </w:pPr>
            <w:r w:rsidRPr="00B81A26">
              <w:rPr>
                <w:lang w:val="ru-RU" w:eastAsia="ru-RU"/>
              </w:rPr>
              <w:t>Уровень</w:t>
            </w:r>
          </w:p>
        </w:tc>
      </w:tr>
      <w:tr w:rsidR="00F95C97" w:rsidRPr="00B81A26" w:rsidTr="00F70EB3">
        <w:trPr>
          <w:trHeight w:val="682"/>
          <w:jc w:val="center"/>
        </w:trPr>
        <w:tc>
          <w:tcPr>
            <w:tcW w:w="1282"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2920"/>
              <w:rPr>
                <w:lang w:val="ru-RU" w:eastAsia="ru-RU"/>
              </w:rPr>
            </w:pPr>
          </w:p>
        </w:tc>
        <w:tc>
          <w:tcPr>
            <w:tcW w:w="1066"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2920"/>
              <w:rPr>
                <w:lang w:val="ru-RU" w:eastAsia="ru-RU"/>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280"/>
              <w:rPr>
                <w:lang w:val="ru-RU" w:eastAsia="ru-RU"/>
              </w:rPr>
            </w:pPr>
            <w:r w:rsidRPr="00B81A26">
              <w:rPr>
                <w:lang w:val="ru-RU" w:eastAsia="ru-RU"/>
              </w:rPr>
              <w:t>Низкий</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60"/>
              <w:jc w:val="right"/>
              <w:rPr>
                <w:lang w:val="ru-RU" w:eastAsia="ru-RU"/>
              </w:rPr>
            </w:pPr>
            <w:r w:rsidRPr="00B81A26">
              <w:rPr>
                <w:lang w:val="ru-RU" w:eastAsia="ru-RU"/>
              </w:rPr>
              <w:t>Ниже среднего</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220"/>
              <w:rPr>
                <w:lang w:val="ru-RU" w:eastAsia="ru-RU"/>
              </w:rPr>
            </w:pPr>
            <w:r w:rsidRPr="00B81A26">
              <w:rPr>
                <w:lang w:val="ru-RU" w:eastAsia="ru-RU"/>
              </w:rPr>
              <w:t>Средний</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80"/>
              <w:jc w:val="right"/>
              <w:rPr>
                <w:lang w:val="ru-RU" w:eastAsia="ru-RU"/>
              </w:rPr>
            </w:pPr>
            <w:r w:rsidRPr="00B81A26">
              <w:rPr>
                <w:lang w:val="ru-RU" w:eastAsia="ru-RU"/>
              </w:rPr>
              <w:t>Выше среднего</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60"/>
              <w:rPr>
                <w:lang w:val="ru-RU" w:eastAsia="ru-RU"/>
              </w:rPr>
            </w:pPr>
            <w:r w:rsidRPr="00B81A26">
              <w:rPr>
                <w:lang w:val="ru-RU" w:eastAsia="ru-RU"/>
              </w:rPr>
              <w:t>Высокий</w:t>
            </w:r>
          </w:p>
        </w:tc>
      </w:tr>
      <w:tr w:rsidR="00F95C97" w:rsidRPr="00B81A26" w:rsidTr="00F70EB3">
        <w:trPr>
          <w:trHeight w:val="293"/>
          <w:jc w:val="center"/>
        </w:trPr>
        <w:tc>
          <w:tcPr>
            <w:tcW w:w="1282"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32"/>
              <w:shd w:val="clear" w:color="auto" w:fill="auto"/>
              <w:spacing w:line="276" w:lineRule="auto"/>
              <w:ind w:left="60"/>
              <w:rPr>
                <w:lang w:val="ru-RU" w:eastAsia="ru-RU"/>
              </w:rPr>
            </w:pPr>
            <w:r w:rsidRPr="00B81A26">
              <w:rPr>
                <w:lang w:val="ru-RU" w:eastAsia="ru-RU"/>
              </w:rPr>
              <w:t>Мальчики</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00"/>
              <w:rPr>
                <w:lang w:val="ru-RU" w:eastAsia="ru-RU"/>
              </w:rPr>
            </w:pPr>
            <w:r w:rsidRPr="00B81A26">
              <w:rPr>
                <w:lang w:val="ru-RU" w:eastAsia="ru-RU"/>
              </w:rPr>
              <w:t>7-9</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40"/>
              <w:rPr>
                <w:lang w:val="ru-RU" w:eastAsia="ru-RU"/>
              </w:rPr>
            </w:pPr>
            <w:r w:rsidRPr="00B81A26">
              <w:rPr>
                <w:lang w:val="ru-RU" w:eastAsia="ru-RU"/>
              </w:rPr>
              <w:t>15 и ниже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80"/>
              <w:rPr>
                <w:lang w:val="ru-RU" w:eastAsia="ru-RU"/>
              </w:rPr>
            </w:pPr>
            <w:r w:rsidRPr="00B81A26">
              <w:rPr>
                <w:lang w:val="ru-RU" w:eastAsia="ru-RU"/>
              </w:rPr>
              <w:t>16-25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40"/>
              <w:rPr>
                <w:lang w:val="ru-RU" w:eastAsia="ru-RU"/>
              </w:rPr>
            </w:pPr>
            <w:r w:rsidRPr="00B81A26">
              <w:rPr>
                <w:lang w:val="ru-RU" w:eastAsia="ru-RU"/>
              </w:rPr>
              <w:t>26-35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60"/>
              <w:rPr>
                <w:lang w:val="ru-RU" w:eastAsia="ru-RU"/>
              </w:rPr>
            </w:pPr>
            <w:r w:rsidRPr="00B81A26">
              <w:rPr>
                <w:lang w:val="ru-RU" w:eastAsia="ru-RU"/>
              </w:rPr>
              <w:t>36-45</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60"/>
              <w:rPr>
                <w:lang w:val="ru-RU" w:eastAsia="ru-RU"/>
              </w:rPr>
            </w:pPr>
            <w:r w:rsidRPr="00B81A26">
              <w:rPr>
                <w:lang w:val="ru-RU" w:eastAsia="ru-RU"/>
              </w:rPr>
              <w:t>46 и выше</w:t>
            </w:r>
          </w:p>
        </w:tc>
      </w:tr>
      <w:tr w:rsidR="00F95C97" w:rsidRPr="00B81A26" w:rsidTr="00F70EB3">
        <w:trPr>
          <w:trHeight w:val="307"/>
          <w:jc w:val="center"/>
        </w:trPr>
        <w:tc>
          <w:tcPr>
            <w:tcW w:w="1282" w:type="dxa"/>
            <w:vMerge/>
            <w:tcBorders>
              <w:top w:val="nil"/>
              <w:left w:val="single" w:sz="4" w:space="0" w:color="auto"/>
              <w:bottom w:val="nil"/>
              <w:right w:val="single" w:sz="4" w:space="0" w:color="auto"/>
            </w:tcBorders>
            <w:shd w:val="clear" w:color="auto" w:fill="FFFFFF"/>
          </w:tcPr>
          <w:p w:rsidR="00F95C97" w:rsidRPr="00B81A26" w:rsidRDefault="00F95C97" w:rsidP="00F70EB3">
            <w:pPr>
              <w:pStyle w:val="32"/>
              <w:shd w:val="clear" w:color="auto" w:fill="auto"/>
              <w:spacing w:line="276" w:lineRule="auto"/>
              <w:ind w:left="160"/>
              <w:rPr>
                <w:lang w:val="ru-RU" w:eastAsia="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300"/>
              <w:rPr>
                <w:lang w:val="ru-RU" w:eastAsia="ru-RU"/>
              </w:rPr>
            </w:pPr>
            <w:r w:rsidRPr="00B81A26">
              <w:rPr>
                <w:lang w:val="ru-RU" w:eastAsia="ru-RU"/>
              </w:rPr>
              <w:t>10-12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40"/>
              <w:rPr>
                <w:lang w:val="ru-RU" w:eastAsia="ru-RU"/>
              </w:rPr>
            </w:pPr>
            <w:r w:rsidRPr="00B81A26">
              <w:rPr>
                <w:lang w:val="ru-RU" w:eastAsia="ru-RU"/>
              </w:rPr>
              <w:t>25 и ниже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60"/>
              <w:jc w:val="right"/>
              <w:rPr>
                <w:lang w:val="ru-RU" w:eastAsia="ru-RU"/>
              </w:rPr>
            </w:pPr>
            <w:r w:rsidRPr="00B81A26">
              <w:rPr>
                <w:lang w:val="ru-RU" w:eastAsia="ru-RU"/>
              </w:rPr>
              <w:t>26-35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400"/>
              <w:rPr>
                <w:lang w:val="ru-RU" w:eastAsia="ru-RU"/>
              </w:rPr>
            </w:pPr>
            <w:r w:rsidRPr="00B81A26">
              <w:rPr>
                <w:lang w:val="ru-RU" w:eastAsia="ru-RU"/>
              </w:rPr>
              <w:t>36-50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80"/>
              <w:jc w:val="right"/>
              <w:rPr>
                <w:lang w:val="ru-RU" w:eastAsia="ru-RU"/>
              </w:rPr>
            </w:pPr>
            <w:r w:rsidRPr="00B81A26">
              <w:rPr>
                <w:lang w:val="ru-RU" w:eastAsia="ru-RU"/>
              </w:rPr>
              <w:t>51-60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60"/>
              <w:rPr>
                <w:lang w:val="ru-RU" w:eastAsia="ru-RU"/>
              </w:rPr>
            </w:pPr>
            <w:r w:rsidRPr="00B81A26">
              <w:rPr>
                <w:lang w:val="ru-RU" w:eastAsia="ru-RU"/>
              </w:rPr>
              <w:t>61 и выше</w:t>
            </w:r>
          </w:p>
        </w:tc>
      </w:tr>
      <w:tr w:rsidR="00F95C97" w:rsidRPr="00B81A26" w:rsidTr="00F70EB3">
        <w:trPr>
          <w:trHeight w:val="326"/>
          <w:jc w:val="center"/>
        </w:trPr>
        <w:tc>
          <w:tcPr>
            <w:tcW w:w="1282"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60"/>
              <w:rPr>
                <w:lang w:val="ru-RU" w:eastAsia="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300"/>
              <w:rPr>
                <w:lang w:val="ru-RU" w:eastAsia="ru-RU"/>
              </w:rPr>
            </w:pPr>
            <w:r w:rsidRPr="00B81A26">
              <w:rPr>
                <w:lang w:val="ru-RU" w:eastAsia="ru-RU"/>
              </w:rPr>
              <w:t>13-14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40"/>
              <w:rPr>
                <w:lang w:val="ru-RU" w:eastAsia="ru-RU"/>
              </w:rPr>
            </w:pPr>
            <w:r w:rsidRPr="00B81A26">
              <w:rPr>
                <w:lang w:val="ru-RU" w:eastAsia="ru-RU"/>
              </w:rPr>
              <w:t>40 и ниже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60"/>
              <w:jc w:val="right"/>
              <w:rPr>
                <w:lang w:val="ru-RU" w:eastAsia="ru-RU"/>
              </w:rPr>
            </w:pPr>
            <w:r w:rsidRPr="00B81A26">
              <w:rPr>
                <w:lang w:val="ru-RU" w:eastAsia="ru-RU"/>
              </w:rPr>
              <w:t>41-50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400"/>
              <w:rPr>
                <w:lang w:val="ru-RU" w:eastAsia="ru-RU"/>
              </w:rPr>
            </w:pPr>
            <w:r w:rsidRPr="00B81A26">
              <w:rPr>
                <w:lang w:val="ru-RU" w:eastAsia="ru-RU"/>
              </w:rPr>
              <w:t>51-60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80"/>
              <w:jc w:val="right"/>
              <w:rPr>
                <w:lang w:val="ru-RU" w:eastAsia="ru-RU"/>
              </w:rPr>
            </w:pPr>
            <w:r w:rsidRPr="00B81A26">
              <w:rPr>
                <w:lang w:val="ru-RU" w:eastAsia="ru-RU"/>
              </w:rPr>
              <w:t>61-70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60"/>
              <w:rPr>
                <w:lang w:val="ru-RU" w:eastAsia="ru-RU"/>
              </w:rPr>
            </w:pPr>
            <w:r w:rsidRPr="00B81A26">
              <w:rPr>
                <w:lang w:val="ru-RU" w:eastAsia="ru-RU"/>
              </w:rPr>
              <w:t>71 и выше</w:t>
            </w:r>
          </w:p>
        </w:tc>
      </w:tr>
      <w:tr w:rsidR="00F95C97" w:rsidRPr="00B81A26" w:rsidTr="00F70EB3">
        <w:trPr>
          <w:trHeight w:val="298"/>
          <w:jc w:val="center"/>
        </w:trPr>
        <w:tc>
          <w:tcPr>
            <w:tcW w:w="1282"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32"/>
              <w:shd w:val="clear" w:color="auto" w:fill="auto"/>
              <w:spacing w:line="276" w:lineRule="auto"/>
              <w:ind w:left="60"/>
              <w:rPr>
                <w:lang w:val="ru-RU" w:eastAsia="ru-RU"/>
              </w:rPr>
            </w:pPr>
            <w:r w:rsidRPr="00B81A26">
              <w:rPr>
                <w:lang w:val="ru-RU" w:eastAsia="ru-RU"/>
              </w:rPr>
              <w:t>Девочки</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300"/>
              <w:rPr>
                <w:lang w:val="ru-RU" w:eastAsia="ru-RU"/>
              </w:rPr>
            </w:pPr>
            <w:r w:rsidRPr="00B81A26">
              <w:rPr>
                <w:lang w:val="ru-RU" w:eastAsia="ru-RU"/>
              </w:rPr>
              <w:t>7-9</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40"/>
              <w:rPr>
                <w:lang w:val="ru-RU" w:eastAsia="ru-RU"/>
              </w:rPr>
            </w:pPr>
            <w:r w:rsidRPr="00B81A26">
              <w:rPr>
                <w:lang w:val="ru-RU" w:eastAsia="ru-RU"/>
              </w:rPr>
              <w:t>20 и ниже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60"/>
              <w:jc w:val="right"/>
              <w:rPr>
                <w:lang w:val="ru-RU" w:eastAsia="ru-RU"/>
              </w:rPr>
            </w:pPr>
            <w:r w:rsidRPr="00B81A26">
              <w:rPr>
                <w:lang w:val="ru-RU" w:eastAsia="ru-RU"/>
              </w:rPr>
              <w:t>21-30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400"/>
              <w:rPr>
                <w:lang w:val="ru-RU" w:eastAsia="ru-RU"/>
              </w:rPr>
            </w:pPr>
            <w:r w:rsidRPr="00B81A26">
              <w:rPr>
                <w:lang w:val="ru-RU" w:eastAsia="ru-RU"/>
              </w:rPr>
              <w:t>31-40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80"/>
              <w:jc w:val="right"/>
              <w:rPr>
                <w:lang w:val="ru-RU" w:eastAsia="ru-RU"/>
              </w:rPr>
            </w:pPr>
            <w:r w:rsidRPr="00B81A26">
              <w:rPr>
                <w:lang w:val="ru-RU" w:eastAsia="ru-RU"/>
              </w:rPr>
              <w:t>41-50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60"/>
              <w:rPr>
                <w:lang w:val="ru-RU" w:eastAsia="ru-RU"/>
              </w:rPr>
            </w:pPr>
            <w:r w:rsidRPr="00B81A26">
              <w:rPr>
                <w:lang w:val="ru-RU" w:eastAsia="ru-RU"/>
              </w:rPr>
              <w:t>51 и выше</w:t>
            </w:r>
          </w:p>
        </w:tc>
      </w:tr>
      <w:tr w:rsidR="00F95C97" w:rsidRPr="00B81A26" w:rsidTr="00F70EB3">
        <w:trPr>
          <w:trHeight w:val="302"/>
          <w:jc w:val="center"/>
        </w:trPr>
        <w:tc>
          <w:tcPr>
            <w:tcW w:w="1282" w:type="dxa"/>
            <w:vMerge/>
            <w:tcBorders>
              <w:top w:val="nil"/>
              <w:left w:val="single" w:sz="4" w:space="0" w:color="auto"/>
              <w:bottom w:val="nil"/>
              <w:right w:val="single" w:sz="4" w:space="0" w:color="auto"/>
            </w:tcBorders>
            <w:shd w:val="clear" w:color="auto" w:fill="FFFFFF"/>
          </w:tcPr>
          <w:p w:rsidR="00F95C97" w:rsidRPr="00B81A26" w:rsidRDefault="00F95C97" w:rsidP="00F70EB3">
            <w:pPr>
              <w:pStyle w:val="32"/>
              <w:shd w:val="clear" w:color="auto" w:fill="auto"/>
              <w:spacing w:line="276" w:lineRule="auto"/>
              <w:ind w:left="160"/>
              <w:rPr>
                <w:lang w:val="ru-RU" w:eastAsia="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300"/>
              <w:rPr>
                <w:lang w:val="ru-RU" w:eastAsia="ru-RU"/>
              </w:rPr>
            </w:pPr>
            <w:r w:rsidRPr="00B81A26">
              <w:rPr>
                <w:lang w:val="ru-RU" w:eastAsia="ru-RU"/>
              </w:rPr>
              <w:t>10-12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40"/>
              <w:rPr>
                <w:lang w:val="ru-RU" w:eastAsia="ru-RU"/>
              </w:rPr>
            </w:pPr>
            <w:r w:rsidRPr="00B81A26">
              <w:rPr>
                <w:lang w:val="ru-RU" w:eastAsia="ru-RU"/>
              </w:rPr>
              <w:t>30 и ниже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60"/>
              <w:jc w:val="right"/>
              <w:rPr>
                <w:lang w:val="ru-RU" w:eastAsia="ru-RU"/>
              </w:rPr>
            </w:pPr>
            <w:r w:rsidRPr="00B81A26">
              <w:rPr>
                <w:lang w:val="ru-RU" w:eastAsia="ru-RU"/>
              </w:rPr>
              <w:t>31-40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400"/>
              <w:rPr>
                <w:lang w:val="ru-RU" w:eastAsia="ru-RU"/>
              </w:rPr>
            </w:pPr>
            <w:r w:rsidRPr="00B81A26">
              <w:rPr>
                <w:lang w:val="ru-RU" w:eastAsia="ru-RU"/>
              </w:rPr>
              <w:t>41-50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80"/>
              <w:jc w:val="right"/>
              <w:rPr>
                <w:lang w:val="ru-RU" w:eastAsia="ru-RU"/>
              </w:rPr>
            </w:pPr>
            <w:r w:rsidRPr="00B81A26">
              <w:rPr>
                <w:lang w:val="ru-RU" w:eastAsia="ru-RU"/>
              </w:rPr>
              <w:t>51-60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60"/>
              <w:rPr>
                <w:lang w:val="ru-RU" w:eastAsia="ru-RU"/>
              </w:rPr>
            </w:pPr>
            <w:r w:rsidRPr="00B81A26">
              <w:rPr>
                <w:lang w:val="ru-RU" w:eastAsia="ru-RU"/>
              </w:rPr>
              <w:t>61 и выше</w:t>
            </w:r>
          </w:p>
        </w:tc>
      </w:tr>
      <w:tr w:rsidR="00F95C97" w:rsidRPr="00B81A26" w:rsidTr="00F70EB3">
        <w:trPr>
          <w:trHeight w:val="346"/>
          <w:jc w:val="center"/>
        </w:trPr>
        <w:tc>
          <w:tcPr>
            <w:tcW w:w="1282"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60"/>
              <w:rPr>
                <w:lang w:val="ru-RU" w:eastAsia="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300"/>
              <w:rPr>
                <w:lang w:val="ru-RU" w:eastAsia="ru-RU"/>
              </w:rPr>
            </w:pPr>
            <w:r w:rsidRPr="00B81A26">
              <w:rPr>
                <w:lang w:val="ru-RU" w:eastAsia="ru-RU"/>
              </w:rPr>
              <w:t>13-14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40"/>
              <w:rPr>
                <w:lang w:val="ru-RU" w:eastAsia="ru-RU"/>
              </w:rPr>
            </w:pPr>
            <w:r w:rsidRPr="00B81A26">
              <w:rPr>
                <w:lang w:val="ru-RU" w:eastAsia="ru-RU"/>
              </w:rPr>
              <w:t>32 и ниже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60"/>
              <w:jc w:val="right"/>
              <w:rPr>
                <w:lang w:val="ru-RU" w:eastAsia="ru-RU"/>
              </w:rPr>
            </w:pPr>
            <w:r w:rsidRPr="00B81A26">
              <w:rPr>
                <w:lang w:val="ru-RU" w:eastAsia="ru-RU"/>
              </w:rPr>
              <w:t>33-42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400"/>
              <w:rPr>
                <w:lang w:val="ru-RU" w:eastAsia="ru-RU"/>
              </w:rPr>
            </w:pPr>
            <w:r w:rsidRPr="00B81A26">
              <w:rPr>
                <w:lang w:val="ru-RU" w:eastAsia="ru-RU"/>
              </w:rPr>
              <w:t>43-52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right="380"/>
              <w:jc w:val="right"/>
              <w:rPr>
                <w:lang w:val="ru-RU" w:eastAsia="ru-RU"/>
              </w:rPr>
            </w:pPr>
            <w:r w:rsidRPr="00B81A26">
              <w:rPr>
                <w:lang w:val="ru-RU" w:eastAsia="ru-RU"/>
              </w:rPr>
              <w:t>53-70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32"/>
              <w:shd w:val="clear" w:color="auto" w:fill="auto"/>
              <w:spacing w:line="276" w:lineRule="auto"/>
              <w:ind w:left="160"/>
              <w:rPr>
                <w:lang w:val="ru-RU" w:eastAsia="ru-RU"/>
              </w:rPr>
            </w:pPr>
            <w:r w:rsidRPr="00B81A26">
              <w:rPr>
                <w:lang w:val="ru-RU" w:eastAsia="ru-RU"/>
              </w:rPr>
              <w:t>71 и выше</w:t>
            </w:r>
          </w:p>
        </w:tc>
      </w:tr>
    </w:tbl>
    <w:p w:rsidR="00F95C97" w:rsidRPr="00B81A26" w:rsidRDefault="00F95C97" w:rsidP="00F95C97">
      <w:pPr>
        <w:pStyle w:val="25"/>
        <w:shd w:val="clear" w:color="auto" w:fill="auto"/>
        <w:spacing w:line="276" w:lineRule="auto"/>
        <w:jc w:val="center"/>
        <w:rPr>
          <w:sz w:val="24"/>
          <w:szCs w:val="24"/>
        </w:rPr>
      </w:pPr>
    </w:p>
    <w:p w:rsidR="00A804D6" w:rsidRPr="00B81A26" w:rsidRDefault="00A804D6" w:rsidP="00A804D6">
      <w:pPr>
        <w:shd w:val="clear" w:color="auto" w:fill="FFFFFF"/>
        <w:ind w:left="5529"/>
        <w:jc w:val="right"/>
        <w:rPr>
          <w:b/>
          <w:sz w:val="24"/>
          <w:szCs w:val="24"/>
        </w:rPr>
      </w:pPr>
      <w:r w:rsidRPr="00B81A26">
        <w:rPr>
          <w:sz w:val="24"/>
          <w:szCs w:val="24"/>
        </w:rPr>
        <w:br w:type="page"/>
      </w:r>
      <w:r w:rsidRPr="00B81A26">
        <w:rPr>
          <w:b/>
          <w:sz w:val="24"/>
          <w:szCs w:val="24"/>
        </w:rPr>
        <w:lastRenderedPageBreak/>
        <w:t>Приложение 3.</w:t>
      </w:r>
    </w:p>
    <w:p w:rsidR="00A804D6" w:rsidRPr="00B81A26" w:rsidRDefault="00A804D6" w:rsidP="00F95C97">
      <w:pPr>
        <w:pStyle w:val="25"/>
        <w:shd w:val="clear" w:color="auto" w:fill="auto"/>
        <w:spacing w:line="240" w:lineRule="auto"/>
        <w:jc w:val="center"/>
        <w:rPr>
          <w:sz w:val="24"/>
          <w:szCs w:val="24"/>
          <w:lang w:val="ru-RU"/>
        </w:rPr>
      </w:pPr>
    </w:p>
    <w:p w:rsidR="00F95C97" w:rsidRPr="00B81A26" w:rsidRDefault="00F95C97" w:rsidP="00F95C97">
      <w:pPr>
        <w:pStyle w:val="25"/>
        <w:shd w:val="clear" w:color="auto" w:fill="auto"/>
        <w:spacing w:line="240" w:lineRule="auto"/>
        <w:jc w:val="center"/>
        <w:rPr>
          <w:sz w:val="24"/>
          <w:szCs w:val="24"/>
        </w:rPr>
      </w:pPr>
      <w:r w:rsidRPr="00B81A26">
        <w:rPr>
          <w:sz w:val="24"/>
          <w:szCs w:val="24"/>
        </w:rPr>
        <w:t>Тест для оценки показателя силовой выносливости</w:t>
      </w:r>
    </w:p>
    <w:p w:rsidR="00F95C97" w:rsidRPr="00B81A26" w:rsidRDefault="00F95C97" w:rsidP="00F95C97">
      <w:pPr>
        <w:pStyle w:val="25"/>
        <w:shd w:val="clear" w:color="auto" w:fill="auto"/>
        <w:spacing w:line="240" w:lineRule="auto"/>
        <w:jc w:val="center"/>
        <w:rPr>
          <w:sz w:val="24"/>
          <w:szCs w:val="24"/>
          <w:lang w:val="ru-RU"/>
        </w:rPr>
      </w:pPr>
      <w:r w:rsidRPr="00B81A26">
        <w:rPr>
          <w:sz w:val="24"/>
          <w:szCs w:val="24"/>
        </w:rPr>
        <w:t>мышц спины.</w:t>
      </w:r>
    </w:p>
    <w:p w:rsidR="00A804D6" w:rsidRPr="00B81A26" w:rsidRDefault="00A804D6" w:rsidP="00F95C97">
      <w:pPr>
        <w:pStyle w:val="25"/>
        <w:shd w:val="clear" w:color="auto" w:fill="auto"/>
        <w:spacing w:line="240" w:lineRule="auto"/>
        <w:jc w:val="center"/>
        <w:rPr>
          <w:sz w:val="24"/>
          <w:szCs w:val="24"/>
          <w:lang w:val="ru-RU"/>
        </w:rPr>
      </w:pPr>
    </w:p>
    <w:p w:rsidR="00F95C97" w:rsidRPr="00B81A26" w:rsidRDefault="00F95C97" w:rsidP="00F95C97">
      <w:pPr>
        <w:pStyle w:val="12"/>
        <w:keepNext/>
        <w:keepLines/>
        <w:shd w:val="clear" w:color="auto" w:fill="auto"/>
        <w:spacing w:line="240" w:lineRule="auto"/>
        <w:ind w:left="40"/>
        <w:jc w:val="left"/>
        <w:rPr>
          <w:sz w:val="24"/>
          <w:szCs w:val="24"/>
        </w:rPr>
      </w:pPr>
      <w:r w:rsidRPr="00B81A26">
        <w:rPr>
          <w:sz w:val="24"/>
          <w:szCs w:val="24"/>
        </w:rPr>
        <w:t xml:space="preserve">Удержание туловища из положения, лежа на животе (рис. </w:t>
      </w:r>
      <w:r w:rsidR="00A804D6" w:rsidRPr="00B81A26">
        <w:rPr>
          <w:sz w:val="24"/>
          <w:szCs w:val="24"/>
          <w:lang w:val="ru-RU"/>
        </w:rPr>
        <w:t>1</w:t>
      </w:r>
      <w:r w:rsidRPr="00B81A26">
        <w:rPr>
          <w:sz w:val="24"/>
          <w:szCs w:val="24"/>
        </w:rPr>
        <w:t>).</w:t>
      </w:r>
    </w:p>
    <w:p w:rsidR="00F95C97" w:rsidRPr="00B81A26" w:rsidRDefault="00F95C97" w:rsidP="00F95C97">
      <w:pPr>
        <w:pStyle w:val="a3"/>
        <w:spacing w:after="0"/>
        <w:ind w:left="40" w:right="1100"/>
        <w:jc w:val="both"/>
        <w:rPr>
          <w:rFonts w:cs="Times New Roman"/>
        </w:rPr>
      </w:pPr>
      <w:r w:rsidRPr="00B81A26">
        <w:rPr>
          <w:rStyle w:val="14pt"/>
          <w:rFonts w:cs="Times New Roman"/>
          <w:sz w:val="24"/>
          <w:szCs w:val="24"/>
        </w:rPr>
        <w:t>Оборудование:</w:t>
      </w:r>
      <w:r w:rsidRPr="00B81A26">
        <w:rPr>
          <w:rFonts w:cs="Times New Roman"/>
        </w:rPr>
        <w:t xml:space="preserve"> скамейка, секундомер. </w:t>
      </w:r>
    </w:p>
    <w:p w:rsidR="00F95C97" w:rsidRPr="00B81A26" w:rsidRDefault="00F95C97" w:rsidP="00F95C97">
      <w:pPr>
        <w:pStyle w:val="a3"/>
        <w:framePr w:w="2943" w:h="1406" w:vSpace="312" w:wrap="around" w:vAnchor="text" w:hAnchor="page" w:x="7573" w:y="11"/>
        <w:tabs>
          <w:tab w:val="left" w:pos="7418"/>
        </w:tabs>
        <w:spacing w:after="0"/>
        <w:ind w:left="40"/>
        <w:rPr>
          <w:rFonts w:cs="Times New Roman"/>
        </w:rPr>
      </w:pPr>
      <w:r w:rsidRPr="00B81A26">
        <w:rPr>
          <w:rStyle w:val="14pt"/>
          <w:rFonts w:cs="Times New Roman"/>
          <w:sz w:val="24"/>
          <w:szCs w:val="24"/>
        </w:rPr>
        <w:t xml:space="preserve">Рис. </w:t>
      </w:r>
      <w:r w:rsidR="00A804D6" w:rsidRPr="00B81A26">
        <w:rPr>
          <w:rStyle w:val="14pt"/>
          <w:rFonts w:cs="Times New Roman"/>
          <w:sz w:val="24"/>
          <w:szCs w:val="24"/>
          <w:lang w:val="ru-RU"/>
        </w:rPr>
        <w:t>1</w:t>
      </w:r>
      <w:r w:rsidRPr="00B81A26">
        <w:rPr>
          <w:rStyle w:val="14pt"/>
          <w:rFonts w:cs="Times New Roman"/>
          <w:sz w:val="24"/>
          <w:szCs w:val="24"/>
        </w:rPr>
        <w:t>.</w:t>
      </w:r>
    </w:p>
    <w:p w:rsidR="00F95C97" w:rsidRPr="00B81A26" w:rsidRDefault="000239B7" w:rsidP="00F95C97">
      <w:pPr>
        <w:framePr w:w="2943" w:h="1406" w:vSpace="312" w:wrap="around" w:vAnchor="text" w:hAnchor="page" w:x="7573" w:y="11"/>
        <w:jc w:val="center"/>
        <w:rPr>
          <w:sz w:val="24"/>
          <w:szCs w:val="24"/>
        </w:rPr>
      </w:pPr>
      <w:r w:rsidRPr="00B81A26">
        <w:rPr>
          <w:noProof/>
          <w:sz w:val="24"/>
          <w:szCs w:val="24"/>
        </w:rPr>
        <w:drawing>
          <wp:inline distT="0" distB="0" distL="0" distR="0">
            <wp:extent cx="1876425" cy="1028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p w:rsidR="00F95C97" w:rsidRPr="00B81A26" w:rsidRDefault="00F95C97" w:rsidP="00F95C97">
      <w:pPr>
        <w:pStyle w:val="a3"/>
        <w:spacing w:after="0"/>
        <w:ind w:left="40" w:right="1100"/>
        <w:jc w:val="both"/>
        <w:rPr>
          <w:rStyle w:val="14pt"/>
          <w:rFonts w:cs="Times New Roman"/>
          <w:sz w:val="24"/>
          <w:szCs w:val="24"/>
          <w:lang w:val="ru-RU"/>
        </w:rPr>
      </w:pPr>
      <w:r w:rsidRPr="00B81A26">
        <w:rPr>
          <w:rStyle w:val="14pt"/>
          <w:rFonts w:cs="Times New Roman"/>
          <w:sz w:val="24"/>
          <w:szCs w:val="24"/>
          <w:lang w:val="ru-RU"/>
        </w:rPr>
        <w:t xml:space="preserve">Процедура тестирования: </w:t>
      </w:r>
    </w:p>
    <w:p w:rsidR="00F95C97" w:rsidRPr="00B81A26" w:rsidRDefault="00F95C97" w:rsidP="00F95C97">
      <w:pPr>
        <w:pStyle w:val="a3"/>
        <w:spacing w:after="0"/>
        <w:ind w:left="40" w:right="1100"/>
        <w:jc w:val="both"/>
        <w:rPr>
          <w:rFonts w:cs="Times New Roman"/>
          <w:lang w:val="ru-RU"/>
        </w:rPr>
      </w:pPr>
      <w:r w:rsidRPr="00B81A26">
        <w:rPr>
          <w:rFonts w:cs="Times New Roman"/>
          <w:lang w:val="ru-RU"/>
        </w:rPr>
        <w:t>Испытуемый принимает положение, лежа</w:t>
      </w:r>
    </w:p>
    <w:p w:rsidR="00F95C97" w:rsidRPr="00B81A26" w:rsidRDefault="00F95C97" w:rsidP="00F95C97">
      <w:pPr>
        <w:pStyle w:val="a3"/>
        <w:spacing w:after="0"/>
        <w:ind w:left="40" w:right="1100"/>
        <w:jc w:val="both"/>
        <w:rPr>
          <w:rFonts w:cs="Times New Roman"/>
          <w:lang w:val="ru-RU"/>
        </w:rPr>
      </w:pPr>
      <w:r w:rsidRPr="00B81A26">
        <w:rPr>
          <w:rFonts w:cs="Times New Roman"/>
          <w:lang w:val="ru-RU"/>
        </w:rPr>
        <w:t>на животе на скамейке вниз лицом так,</w:t>
      </w:r>
    </w:p>
    <w:p w:rsidR="00F95C97" w:rsidRPr="00B81A26" w:rsidRDefault="00F95C97" w:rsidP="00F95C97">
      <w:pPr>
        <w:pStyle w:val="a3"/>
        <w:spacing w:after="0"/>
        <w:ind w:left="40" w:right="1100"/>
        <w:jc w:val="both"/>
        <w:rPr>
          <w:rFonts w:cs="Times New Roman"/>
          <w:lang w:val="ru-RU"/>
        </w:rPr>
      </w:pPr>
      <w:r w:rsidRPr="00B81A26">
        <w:rPr>
          <w:rFonts w:cs="Times New Roman"/>
          <w:lang w:val="ru-RU"/>
        </w:rPr>
        <w:t xml:space="preserve">чтобы верхняя часть туловища до </w:t>
      </w:r>
    </w:p>
    <w:p w:rsidR="00F95C97" w:rsidRPr="00B81A26" w:rsidRDefault="00F95C97" w:rsidP="00F95C97">
      <w:pPr>
        <w:pStyle w:val="a3"/>
        <w:spacing w:after="0"/>
        <w:ind w:left="40" w:right="1100"/>
        <w:jc w:val="both"/>
        <w:rPr>
          <w:rFonts w:cs="Times New Roman"/>
          <w:lang w:val="ru-RU"/>
        </w:rPr>
      </w:pPr>
      <w:r w:rsidRPr="00B81A26">
        <w:rPr>
          <w:rFonts w:cs="Times New Roman"/>
          <w:lang w:val="ru-RU"/>
        </w:rPr>
        <w:t xml:space="preserve">подвздошных гребней находилась на весу, </w:t>
      </w:r>
    </w:p>
    <w:p w:rsidR="00F95C97" w:rsidRPr="00B81A26" w:rsidRDefault="00F95C97" w:rsidP="00F95C97">
      <w:pPr>
        <w:pStyle w:val="a3"/>
        <w:spacing w:after="0"/>
        <w:ind w:left="40" w:right="1100"/>
        <w:jc w:val="both"/>
        <w:rPr>
          <w:rFonts w:cs="Times New Roman"/>
          <w:lang w:val="ru-RU"/>
        </w:rPr>
      </w:pPr>
      <w:r w:rsidRPr="00B81A26">
        <w:rPr>
          <w:rFonts w:cs="Times New Roman"/>
          <w:lang w:val="ru-RU"/>
        </w:rPr>
        <w:t>руки за головой (ноги удерживает партнер).</w:t>
      </w:r>
    </w:p>
    <w:p w:rsidR="00F95C97" w:rsidRPr="00B81A26" w:rsidRDefault="00F95C97" w:rsidP="00F95C97">
      <w:pPr>
        <w:pStyle w:val="a3"/>
        <w:spacing w:after="0"/>
        <w:ind w:left="40" w:right="220"/>
        <w:rPr>
          <w:rFonts w:cs="Times New Roman"/>
          <w:lang w:val="ru-RU"/>
        </w:rPr>
      </w:pPr>
      <w:r w:rsidRPr="00B81A26">
        <w:rPr>
          <w:rFonts w:cs="Times New Roman"/>
          <w:lang w:val="ru-RU"/>
        </w:rPr>
        <w:t>Удерживать туловище в горизонтальном положении. Время до полного утомления мышц определяется по секундомеру.</w:t>
      </w:r>
    </w:p>
    <w:p w:rsidR="00A804D6" w:rsidRPr="00B81A26" w:rsidRDefault="00A804D6" w:rsidP="00F95C97">
      <w:pPr>
        <w:pStyle w:val="a3"/>
        <w:spacing w:after="0"/>
        <w:ind w:left="40" w:right="220"/>
        <w:rPr>
          <w:rFonts w:cs="Times New Roman"/>
          <w:lang w:val="ru-RU"/>
        </w:rPr>
      </w:pPr>
    </w:p>
    <w:p w:rsidR="00F95C97" w:rsidRPr="00B81A26" w:rsidRDefault="00F95C97" w:rsidP="00F95C97">
      <w:pPr>
        <w:pStyle w:val="13"/>
        <w:shd w:val="clear" w:color="auto" w:fill="auto"/>
        <w:spacing w:line="240" w:lineRule="auto"/>
        <w:jc w:val="center"/>
        <w:rPr>
          <w:b/>
          <w:sz w:val="24"/>
          <w:szCs w:val="24"/>
        </w:rPr>
      </w:pPr>
      <w:r w:rsidRPr="00B81A26">
        <w:rPr>
          <w:rStyle w:val="23"/>
          <w:b/>
          <w:iCs/>
          <w:sz w:val="24"/>
          <w:szCs w:val="24"/>
          <w:u w:val="none"/>
        </w:rPr>
        <w:t>Оценка результатов тестирования (сек.):</w:t>
      </w:r>
    </w:p>
    <w:tbl>
      <w:tblPr>
        <w:tblW w:w="0" w:type="auto"/>
        <w:jc w:val="center"/>
        <w:tblLayout w:type="fixed"/>
        <w:tblCellMar>
          <w:left w:w="0" w:type="dxa"/>
          <w:right w:w="0" w:type="dxa"/>
        </w:tblCellMar>
        <w:tblLook w:val="0000" w:firstRow="0" w:lastRow="0" w:firstColumn="0" w:lastColumn="0" w:noHBand="0" w:noVBand="0"/>
      </w:tblPr>
      <w:tblGrid>
        <w:gridCol w:w="1286"/>
        <w:gridCol w:w="1066"/>
        <w:gridCol w:w="1421"/>
        <w:gridCol w:w="1435"/>
        <w:gridCol w:w="1469"/>
        <w:gridCol w:w="1507"/>
        <w:gridCol w:w="1675"/>
      </w:tblGrid>
      <w:tr w:rsidR="00F95C97" w:rsidRPr="00B81A26" w:rsidTr="00F70EB3">
        <w:trPr>
          <w:trHeight w:val="346"/>
          <w:jc w:val="center"/>
        </w:trPr>
        <w:tc>
          <w:tcPr>
            <w:tcW w:w="1286"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a3"/>
              <w:spacing w:after="0" w:line="276" w:lineRule="auto"/>
              <w:ind w:left="200"/>
              <w:rPr>
                <w:rFonts w:cs="Times New Roman"/>
              </w:rPr>
            </w:pPr>
            <w:r w:rsidRPr="00B81A26">
              <w:rPr>
                <w:rFonts w:cs="Times New Roman"/>
              </w:rPr>
              <w:t>Пол</w:t>
            </w:r>
          </w:p>
        </w:tc>
        <w:tc>
          <w:tcPr>
            <w:tcW w:w="1066"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Возраст</w:t>
            </w:r>
          </w:p>
          <w:p w:rsidR="00F95C97" w:rsidRPr="00B81A26" w:rsidRDefault="00F95C97" w:rsidP="00F70EB3">
            <w:pPr>
              <w:pStyle w:val="a3"/>
              <w:spacing w:after="0" w:line="276" w:lineRule="auto"/>
              <w:ind w:left="280"/>
              <w:rPr>
                <w:rFonts w:cs="Times New Roman"/>
              </w:rPr>
            </w:pPr>
            <w:r w:rsidRPr="00B81A26">
              <w:rPr>
                <w:rFonts w:cs="Times New Roman"/>
              </w:rPr>
              <w:t>(лет)</w:t>
            </w:r>
          </w:p>
        </w:tc>
        <w:tc>
          <w:tcPr>
            <w:tcW w:w="7507" w:type="dxa"/>
            <w:gridSpan w:val="5"/>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3280"/>
              <w:rPr>
                <w:rFonts w:cs="Times New Roman"/>
              </w:rPr>
            </w:pPr>
            <w:r w:rsidRPr="00B81A26">
              <w:rPr>
                <w:rFonts w:cs="Times New Roman"/>
              </w:rPr>
              <w:t>Уровень</w:t>
            </w:r>
          </w:p>
        </w:tc>
      </w:tr>
      <w:tr w:rsidR="00F95C97" w:rsidRPr="00B81A26" w:rsidTr="00F70EB3">
        <w:trPr>
          <w:trHeight w:val="696"/>
          <w:jc w:val="center"/>
        </w:trPr>
        <w:tc>
          <w:tcPr>
            <w:tcW w:w="1286"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3280"/>
              <w:rPr>
                <w:rFonts w:cs="Times New Roman"/>
              </w:rPr>
            </w:pPr>
          </w:p>
        </w:tc>
        <w:tc>
          <w:tcPr>
            <w:tcW w:w="1066"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3280"/>
              <w:rPr>
                <w:rFonts w:cs="Times New Roman"/>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260"/>
              <w:rPr>
                <w:rFonts w:cs="Times New Roman"/>
              </w:rPr>
            </w:pPr>
            <w:r w:rsidRPr="00B81A26">
              <w:rPr>
                <w:rFonts w:cs="Times New Roman"/>
              </w:rPr>
              <w:t>Низкий</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Ниже среднего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300"/>
              <w:rPr>
                <w:rFonts w:cs="Times New Roman"/>
              </w:rPr>
            </w:pPr>
            <w:r w:rsidRPr="00B81A26">
              <w:rPr>
                <w:rFonts w:cs="Times New Roman"/>
              </w:rPr>
              <w:t>Средний</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Выше среднего</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300"/>
              <w:rPr>
                <w:rFonts w:cs="Times New Roman"/>
              </w:rPr>
            </w:pPr>
            <w:r w:rsidRPr="00B81A26">
              <w:rPr>
                <w:rFonts w:cs="Times New Roman"/>
              </w:rPr>
              <w:t>Высокий</w:t>
            </w:r>
          </w:p>
        </w:tc>
      </w:tr>
      <w:tr w:rsidR="00F95C97" w:rsidRPr="00B81A26" w:rsidTr="00F70EB3">
        <w:trPr>
          <w:trHeight w:val="336"/>
          <w:jc w:val="center"/>
        </w:trPr>
        <w:tc>
          <w:tcPr>
            <w:tcW w:w="1286"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a3"/>
              <w:spacing w:after="0" w:line="276" w:lineRule="auto"/>
              <w:ind w:left="40"/>
              <w:rPr>
                <w:rFonts w:cs="Times New Roman"/>
              </w:rPr>
            </w:pPr>
            <w:r w:rsidRPr="00B81A26">
              <w:rPr>
                <w:rFonts w:cs="Times New Roman"/>
              </w:rPr>
              <w:t>Мальчики</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280"/>
              <w:rPr>
                <w:rFonts w:cs="Times New Roman"/>
              </w:rPr>
            </w:pPr>
            <w:r w:rsidRPr="00B81A26">
              <w:rPr>
                <w:rFonts w:cs="Times New Roman"/>
              </w:rPr>
              <w:t>7-9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40" и ниже</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41 "-1,09"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140"/>
              <w:rPr>
                <w:rFonts w:cs="Times New Roman"/>
              </w:rPr>
            </w:pPr>
            <w:r w:rsidRPr="00B81A26">
              <w:rPr>
                <w:rFonts w:cs="Times New Roman"/>
              </w:rPr>
              <w:t>1,10"-1,30"</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1,31"-2,19"</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2,20" и выше</w:t>
            </w:r>
          </w:p>
        </w:tc>
      </w:tr>
      <w:tr w:rsidR="00F95C97" w:rsidRPr="00B81A26" w:rsidTr="00F70EB3">
        <w:trPr>
          <w:trHeight w:val="336"/>
          <w:jc w:val="center"/>
        </w:trPr>
        <w:tc>
          <w:tcPr>
            <w:tcW w:w="1286" w:type="dxa"/>
            <w:vMerge/>
            <w:tcBorders>
              <w:top w:val="nil"/>
              <w:left w:val="single" w:sz="4" w:space="0" w:color="auto"/>
              <w:bottom w:val="nil"/>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280"/>
              <w:rPr>
                <w:rFonts w:cs="Times New Roman"/>
              </w:rPr>
            </w:pPr>
            <w:r w:rsidRPr="00B81A26">
              <w:rPr>
                <w:rFonts w:cs="Times New Roman"/>
              </w:rPr>
              <w:t>10-12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50" и ниже</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51 "-1,19"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140"/>
              <w:rPr>
                <w:rFonts w:cs="Times New Roman"/>
              </w:rPr>
            </w:pPr>
            <w:r w:rsidRPr="00B81A26">
              <w:rPr>
                <w:rFonts w:cs="Times New Roman"/>
              </w:rPr>
              <w:t>1,20"-1,40"</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1,41 "-2,29"</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2,30" и выше</w:t>
            </w:r>
          </w:p>
        </w:tc>
      </w:tr>
      <w:tr w:rsidR="00F95C97" w:rsidRPr="00B81A26" w:rsidTr="00F70EB3">
        <w:trPr>
          <w:trHeight w:val="331"/>
          <w:jc w:val="center"/>
        </w:trPr>
        <w:tc>
          <w:tcPr>
            <w:tcW w:w="1286"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280"/>
              <w:rPr>
                <w:rFonts w:cs="Times New Roman"/>
              </w:rPr>
            </w:pPr>
            <w:r w:rsidRPr="00B81A26">
              <w:rPr>
                <w:rFonts w:cs="Times New Roman"/>
              </w:rPr>
              <w:t>13-14</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Г и ниже</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1,01 "-1,29"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140"/>
              <w:rPr>
                <w:rFonts w:cs="Times New Roman"/>
              </w:rPr>
            </w:pPr>
            <w:r w:rsidRPr="00B81A26">
              <w:rPr>
                <w:rFonts w:cs="Times New Roman"/>
              </w:rPr>
              <w:t>1,30"-1,50"</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1,51"-2,39"</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2,40" и выше</w:t>
            </w:r>
          </w:p>
        </w:tc>
      </w:tr>
      <w:tr w:rsidR="00F95C97" w:rsidRPr="00B81A26" w:rsidTr="00F70EB3">
        <w:trPr>
          <w:trHeight w:val="336"/>
          <w:jc w:val="center"/>
        </w:trPr>
        <w:tc>
          <w:tcPr>
            <w:tcW w:w="1286"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a3"/>
              <w:spacing w:after="0" w:line="276" w:lineRule="auto"/>
              <w:ind w:left="40"/>
              <w:rPr>
                <w:rFonts w:cs="Times New Roman"/>
              </w:rPr>
            </w:pPr>
            <w:r w:rsidRPr="00B81A26">
              <w:rPr>
                <w:rFonts w:cs="Times New Roman"/>
              </w:rPr>
              <w:t>Девочки</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280"/>
              <w:rPr>
                <w:rFonts w:cs="Times New Roman"/>
              </w:rPr>
            </w:pPr>
            <w:r w:rsidRPr="00B81A26">
              <w:rPr>
                <w:rFonts w:cs="Times New Roman"/>
              </w:rPr>
              <w:t>7-9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29" и ниже</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30"-59"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300"/>
              <w:rPr>
                <w:rFonts w:cs="Times New Roman"/>
              </w:rPr>
            </w:pPr>
            <w:r w:rsidRPr="00B81A26">
              <w:rPr>
                <w:rFonts w:cs="Times New Roman"/>
              </w:rPr>
              <w:t>Г -1,20"</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1,21 "-2'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2,01" и выше</w:t>
            </w:r>
          </w:p>
        </w:tc>
      </w:tr>
      <w:tr w:rsidR="00F95C97" w:rsidRPr="00B81A26" w:rsidTr="00F70EB3">
        <w:trPr>
          <w:trHeight w:val="336"/>
          <w:jc w:val="center"/>
        </w:trPr>
        <w:tc>
          <w:tcPr>
            <w:tcW w:w="1286" w:type="dxa"/>
            <w:vMerge/>
            <w:tcBorders>
              <w:top w:val="nil"/>
              <w:left w:val="single" w:sz="4" w:space="0" w:color="auto"/>
              <w:bottom w:val="nil"/>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280"/>
              <w:rPr>
                <w:rFonts w:cs="Times New Roman"/>
              </w:rPr>
            </w:pPr>
            <w:r w:rsidRPr="00B81A26">
              <w:rPr>
                <w:rFonts w:cs="Times New Roman"/>
              </w:rPr>
              <w:t>10-12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32" и ниже</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33"-1,29"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140"/>
              <w:rPr>
                <w:rFonts w:cs="Times New Roman"/>
              </w:rPr>
            </w:pPr>
            <w:r w:rsidRPr="00B81A26">
              <w:rPr>
                <w:rFonts w:cs="Times New Roman"/>
              </w:rPr>
              <w:t>1,30"-1,50"</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1,51"-2,19"</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2,20" и выше</w:t>
            </w:r>
          </w:p>
        </w:tc>
      </w:tr>
      <w:tr w:rsidR="00F95C97" w:rsidRPr="00B81A26" w:rsidTr="00F70EB3">
        <w:trPr>
          <w:trHeight w:val="365"/>
          <w:jc w:val="center"/>
        </w:trPr>
        <w:tc>
          <w:tcPr>
            <w:tcW w:w="1286"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280"/>
              <w:rPr>
                <w:rFonts w:cs="Times New Roman"/>
              </w:rPr>
            </w:pPr>
            <w:r w:rsidRPr="00B81A26">
              <w:rPr>
                <w:rFonts w:cs="Times New Roman"/>
              </w:rPr>
              <w:t>13-14</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35" и ниже</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36"-1,34"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300"/>
              <w:rPr>
                <w:rFonts w:cs="Times New Roman"/>
              </w:rPr>
            </w:pPr>
            <w:r w:rsidRPr="00B81A26">
              <w:rPr>
                <w:rFonts w:cs="Times New Roman"/>
              </w:rPr>
              <w:t>1,35"-2'</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jc w:val="both"/>
              <w:rPr>
                <w:rFonts w:cs="Times New Roman"/>
              </w:rPr>
            </w:pPr>
            <w:r w:rsidRPr="00B81A26">
              <w:rPr>
                <w:rFonts w:cs="Times New Roman"/>
              </w:rPr>
              <w:t>2,01 "-2,29"</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line="276" w:lineRule="auto"/>
              <w:ind w:left="60"/>
              <w:rPr>
                <w:rFonts w:cs="Times New Roman"/>
              </w:rPr>
            </w:pPr>
            <w:r w:rsidRPr="00B81A26">
              <w:rPr>
                <w:rFonts w:cs="Times New Roman"/>
              </w:rPr>
              <w:t>2,30" и выше</w:t>
            </w:r>
          </w:p>
        </w:tc>
      </w:tr>
    </w:tbl>
    <w:p w:rsidR="00F95C97" w:rsidRPr="00B81A26" w:rsidRDefault="00F95C97" w:rsidP="00F95C97">
      <w:pPr>
        <w:spacing w:line="276" w:lineRule="auto"/>
        <w:rPr>
          <w:sz w:val="24"/>
          <w:szCs w:val="24"/>
        </w:rPr>
      </w:pPr>
    </w:p>
    <w:p w:rsidR="00A804D6" w:rsidRPr="00B81A26" w:rsidRDefault="00A804D6" w:rsidP="00A804D6">
      <w:pPr>
        <w:shd w:val="clear" w:color="auto" w:fill="FFFFFF"/>
        <w:ind w:left="5529"/>
        <w:jc w:val="right"/>
        <w:rPr>
          <w:b/>
          <w:sz w:val="24"/>
          <w:szCs w:val="24"/>
        </w:rPr>
      </w:pPr>
      <w:r w:rsidRPr="00B81A26">
        <w:rPr>
          <w:sz w:val="24"/>
          <w:szCs w:val="24"/>
        </w:rPr>
        <w:br w:type="page"/>
      </w:r>
      <w:r w:rsidRPr="00B81A26">
        <w:rPr>
          <w:b/>
          <w:sz w:val="24"/>
          <w:szCs w:val="24"/>
        </w:rPr>
        <w:lastRenderedPageBreak/>
        <w:t>Приложение 4.</w:t>
      </w:r>
    </w:p>
    <w:p w:rsidR="00A804D6" w:rsidRPr="00B81A26" w:rsidRDefault="00A804D6" w:rsidP="00F95C97">
      <w:pPr>
        <w:pStyle w:val="12"/>
        <w:keepNext/>
        <w:keepLines/>
        <w:shd w:val="clear" w:color="auto" w:fill="auto"/>
        <w:spacing w:line="240" w:lineRule="auto"/>
        <w:ind w:left="280"/>
        <w:jc w:val="both"/>
        <w:rPr>
          <w:sz w:val="24"/>
          <w:szCs w:val="24"/>
          <w:lang w:val="ru-RU"/>
        </w:rPr>
      </w:pPr>
    </w:p>
    <w:p w:rsidR="00A804D6" w:rsidRPr="00B81A26" w:rsidRDefault="00F95C97" w:rsidP="00A804D6">
      <w:pPr>
        <w:pStyle w:val="12"/>
        <w:keepNext/>
        <w:keepLines/>
        <w:shd w:val="clear" w:color="auto" w:fill="auto"/>
        <w:spacing w:line="240" w:lineRule="auto"/>
        <w:rPr>
          <w:sz w:val="24"/>
          <w:szCs w:val="24"/>
          <w:lang w:val="ru-RU"/>
        </w:rPr>
      </w:pPr>
      <w:r w:rsidRPr="00B81A26">
        <w:rPr>
          <w:sz w:val="24"/>
          <w:szCs w:val="24"/>
        </w:rPr>
        <w:t xml:space="preserve">Тест для оценки показателя силовой выносливости </w:t>
      </w:r>
    </w:p>
    <w:p w:rsidR="00F95C97" w:rsidRPr="00B81A26" w:rsidRDefault="00F95C97" w:rsidP="00A804D6">
      <w:pPr>
        <w:pStyle w:val="12"/>
        <w:keepNext/>
        <w:keepLines/>
        <w:shd w:val="clear" w:color="auto" w:fill="auto"/>
        <w:spacing w:line="240" w:lineRule="auto"/>
        <w:rPr>
          <w:sz w:val="24"/>
          <w:szCs w:val="24"/>
        </w:rPr>
      </w:pPr>
      <w:r w:rsidRPr="00B81A26">
        <w:rPr>
          <w:sz w:val="24"/>
          <w:szCs w:val="24"/>
        </w:rPr>
        <w:t>мышц сгибателей туловища.</w:t>
      </w:r>
    </w:p>
    <w:p w:rsidR="00A804D6" w:rsidRPr="00B81A26" w:rsidRDefault="00A804D6" w:rsidP="00F95C97">
      <w:pPr>
        <w:pStyle w:val="12"/>
        <w:keepNext/>
        <w:keepLines/>
        <w:shd w:val="clear" w:color="auto" w:fill="auto"/>
        <w:spacing w:line="240" w:lineRule="auto"/>
        <w:ind w:left="280"/>
        <w:jc w:val="left"/>
        <w:rPr>
          <w:sz w:val="24"/>
          <w:szCs w:val="24"/>
          <w:lang w:val="ru-RU"/>
        </w:rPr>
      </w:pPr>
    </w:p>
    <w:p w:rsidR="00F95C97" w:rsidRPr="00B81A26" w:rsidRDefault="00F95C97" w:rsidP="00F95C97">
      <w:pPr>
        <w:pStyle w:val="12"/>
        <w:keepNext/>
        <w:keepLines/>
        <w:shd w:val="clear" w:color="auto" w:fill="auto"/>
        <w:spacing w:line="240" w:lineRule="auto"/>
        <w:ind w:left="280"/>
        <w:jc w:val="left"/>
        <w:rPr>
          <w:sz w:val="24"/>
          <w:szCs w:val="24"/>
        </w:rPr>
      </w:pPr>
      <w:r w:rsidRPr="00B81A26">
        <w:rPr>
          <w:sz w:val="24"/>
          <w:szCs w:val="24"/>
        </w:rPr>
        <w:t>Сгибание туловища из положения, лежа на спине.</w:t>
      </w:r>
    </w:p>
    <w:p w:rsidR="00F95C97" w:rsidRPr="00B81A26" w:rsidRDefault="00F95C97" w:rsidP="00F95C97">
      <w:pPr>
        <w:pStyle w:val="22"/>
        <w:shd w:val="clear" w:color="auto" w:fill="auto"/>
        <w:spacing w:line="240" w:lineRule="auto"/>
        <w:ind w:left="280" w:right="220"/>
        <w:jc w:val="left"/>
        <w:rPr>
          <w:rStyle w:val="2131"/>
          <w:i w:val="0"/>
          <w:iCs w:val="0"/>
          <w:sz w:val="24"/>
          <w:szCs w:val="24"/>
        </w:rPr>
      </w:pPr>
      <w:r w:rsidRPr="00B81A26">
        <w:rPr>
          <w:sz w:val="24"/>
          <w:szCs w:val="24"/>
        </w:rPr>
        <w:t>Оборудование:</w:t>
      </w:r>
      <w:r w:rsidRPr="00B81A26">
        <w:rPr>
          <w:rStyle w:val="2131"/>
          <w:i w:val="0"/>
          <w:iCs w:val="0"/>
          <w:sz w:val="24"/>
          <w:szCs w:val="24"/>
        </w:rPr>
        <w:t xml:space="preserve"> </w:t>
      </w:r>
      <w:r w:rsidRPr="00B81A26">
        <w:rPr>
          <w:rStyle w:val="2131"/>
          <w:iCs w:val="0"/>
          <w:sz w:val="24"/>
          <w:szCs w:val="24"/>
        </w:rPr>
        <w:t>гимнастический мат, секундомер</w:t>
      </w:r>
      <w:r w:rsidRPr="00B81A26">
        <w:rPr>
          <w:rStyle w:val="2131"/>
          <w:i w:val="0"/>
          <w:iCs w:val="0"/>
          <w:sz w:val="24"/>
          <w:szCs w:val="24"/>
        </w:rPr>
        <w:t xml:space="preserve">. </w:t>
      </w:r>
    </w:p>
    <w:p w:rsidR="00F95C97" w:rsidRPr="00B81A26" w:rsidRDefault="00F95C97" w:rsidP="00F95C97">
      <w:pPr>
        <w:pStyle w:val="22"/>
        <w:shd w:val="clear" w:color="auto" w:fill="auto"/>
        <w:spacing w:line="240" w:lineRule="auto"/>
        <w:ind w:left="280" w:right="220"/>
        <w:jc w:val="left"/>
        <w:rPr>
          <w:sz w:val="24"/>
          <w:szCs w:val="24"/>
        </w:rPr>
      </w:pPr>
      <w:r w:rsidRPr="00B81A26">
        <w:rPr>
          <w:sz w:val="24"/>
          <w:szCs w:val="24"/>
        </w:rPr>
        <w:t>Процедура</w:t>
      </w:r>
      <w:r w:rsidRPr="00B81A26">
        <w:rPr>
          <w:sz w:val="24"/>
          <w:szCs w:val="24"/>
          <w:lang w:val="ru-RU"/>
        </w:rPr>
        <w:t xml:space="preserve"> </w:t>
      </w:r>
      <w:r w:rsidRPr="00B81A26">
        <w:rPr>
          <w:sz w:val="24"/>
          <w:szCs w:val="24"/>
        </w:rPr>
        <w:t>тестирования:</w:t>
      </w:r>
    </w:p>
    <w:p w:rsidR="00F95C97" w:rsidRPr="00B81A26" w:rsidRDefault="000239B7" w:rsidP="00F95C97">
      <w:pPr>
        <w:framePr w:w="4013" w:h="2938" w:hSpace="382" w:vSpace="418" w:wrap="around" w:vAnchor="text" w:hAnchor="margin" w:x="5324" w:y="15"/>
        <w:jc w:val="center"/>
        <w:rPr>
          <w:sz w:val="24"/>
          <w:szCs w:val="24"/>
        </w:rPr>
      </w:pPr>
      <w:r w:rsidRPr="00B81A26">
        <w:rPr>
          <w:noProof/>
          <w:sz w:val="24"/>
          <w:szCs w:val="24"/>
        </w:rPr>
        <w:drawing>
          <wp:inline distT="0" distB="0" distL="0" distR="0">
            <wp:extent cx="2552700" cy="1666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666875"/>
                    </a:xfrm>
                    <a:prstGeom prst="rect">
                      <a:avLst/>
                    </a:prstGeom>
                    <a:noFill/>
                    <a:ln>
                      <a:noFill/>
                    </a:ln>
                  </pic:spPr>
                </pic:pic>
              </a:graphicData>
            </a:graphic>
          </wp:inline>
        </w:drawing>
      </w:r>
    </w:p>
    <w:p w:rsidR="00F95C97" w:rsidRPr="00B81A26" w:rsidRDefault="00F95C97" w:rsidP="00F95C97">
      <w:pPr>
        <w:pStyle w:val="ad"/>
        <w:framePr w:w="4013" w:h="2938" w:hSpace="382" w:vSpace="418" w:wrap="around" w:vAnchor="text" w:hAnchor="margin" w:x="5324" w:y="15"/>
        <w:shd w:val="clear" w:color="auto" w:fill="auto"/>
        <w:spacing w:line="240" w:lineRule="auto"/>
        <w:jc w:val="center"/>
        <w:rPr>
          <w:sz w:val="24"/>
          <w:szCs w:val="24"/>
        </w:rPr>
      </w:pPr>
      <w:r w:rsidRPr="00B81A26">
        <w:rPr>
          <w:sz w:val="24"/>
          <w:szCs w:val="24"/>
        </w:rPr>
        <w:t xml:space="preserve">Рис. </w:t>
      </w:r>
      <w:r w:rsidR="00A804D6" w:rsidRPr="00B81A26">
        <w:rPr>
          <w:sz w:val="24"/>
          <w:szCs w:val="24"/>
          <w:lang w:val="ru-RU"/>
        </w:rPr>
        <w:t>2</w:t>
      </w:r>
      <w:r w:rsidRPr="00B81A26">
        <w:rPr>
          <w:sz w:val="24"/>
          <w:szCs w:val="24"/>
        </w:rPr>
        <w:t>.</w:t>
      </w:r>
    </w:p>
    <w:p w:rsidR="00F95C97" w:rsidRPr="00B81A26" w:rsidRDefault="00F95C97" w:rsidP="00F95C97">
      <w:pPr>
        <w:pStyle w:val="a3"/>
        <w:spacing w:after="0"/>
        <w:jc w:val="both"/>
        <w:rPr>
          <w:rFonts w:cs="Times New Roman"/>
          <w:lang w:val="ru-RU"/>
        </w:rPr>
      </w:pPr>
      <w:r w:rsidRPr="00B81A26">
        <w:rPr>
          <w:rFonts w:cs="Times New Roman"/>
          <w:lang w:val="ru-RU"/>
        </w:rPr>
        <w:t xml:space="preserve">Испытуемый принимает исходное положение, лежа на спине, ноги согнуты в коленях под углом 90°, руки скрестно на груди (пальцы рук касаются лопаток). Партнер прижимает ступни ног испытуемого к полу. По команде «Марш!» тестируемый должен энергично согнуться до касания локтями бедер и обратным движением вернуться в и. п. Засчитывается количество сгибаний за 1 мин. Упражнение выполняется на гимнастическом мате (рис. </w:t>
      </w:r>
      <w:r w:rsidR="00A804D6" w:rsidRPr="00B81A26">
        <w:rPr>
          <w:rFonts w:cs="Times New Roman"/>
          <w:lang w:val="ru-RU"/>
        </w:rPr>
        <w:t>2</w:t>
      </w:r>
      <w:r w:rsidRPr="00B81A26">
        <w:rPr>
          <w:rFonts w:cs="Times New Roman"/>
          <w:lang w:val="ru-RU"/>
        </w:rPr>
        <w:t>).</w:t>
      </w:r>
    </w:p>
    <w:p w:rsidR="00A804D6" w:rsidRPr="00B81A26" w:rsidRDefault="00A804D6" w:rsidP="00F95C97">
      <w:pPr>
        <w:pStyle w:val="13"/>
        <w:shd w:val="clear" w:color="auto" w:fill="auto"/>
        <w:spacing w:line="276" w:lineRule="auto"/>
        <w:jc w:val="center"/>
        <w:rPr>
          <w:rStyle w:val="23"/>
          <w:b/>
          <w:iCs/>
          <w:sz w:val="24"/>
          <w:szCs w:val="24"/>
          <w:u w:val="none"/>
          <w:lang w:val="ru-RU"/>
        </w:rPr>
      </w:pPr>
    </w:p>
    <w:p w:rsidR="00F95C97" w:rsidRPr="00B81A26" w:rsidRDefault="00F95C97" w:rsidP="00F95C97">
      <w:pPr>
        <w:pStyle w:val="13"/>
        <w:shd w:val="clear" w:color="auto" w:fill="auto"/>
        <w:spacing w:line="276" w:lineRule="auto"/>
        <w:jc w:val="center"/>
        <w:rPr>
          <w:b/>
          <w:sz w:val="24"/>
          <w:szCs w:val="24"/>
        </w:rPr>
      </w:pPr>
      <w:r w:rsidRPr="00B81A26">
        <w:rPr>
          <w:rStyle w:val="23"/>
          <w:b/>
          <w:iCs/>
          <w:sz w:val="24"/>
          <w:szCs w:val="24"/>
          <w:u w:val="none"/>
        </w:rPr>
        <w:t>Оценка результатов тестирования (кол-во раз):</w:t>
      </w:r>
    </w:p>
    <w:tbl>
      <w:tblPr>
        <w:tblW w:w="0" w:type="auto"/>
        <w:jc w:val="center"/>
        <w:tblLayout w:type="fixed"/>
        <w:tblCellMar>
          <w:left w:w="0" w:type="dxa"/>
          <w:right w:w="0" w:type="dxa"/>
        </w:tblCellMar>
        <w:tblLook w:val="0000" w:firstRow="0" w:lastRow="0" w:firstColumn="0" w:lastColumn="0" w:noHBand="0" w:noVBand="0"/>
      </w:tblPr>
      <w:tblGrid>
        <w:gridCol w:w="1282"/>
        <w:gridCol w:w="1195"/>
        <w:gridCol w:w="1430"/>
        <w:gridCol w:w="1430"/>
        <w:gridCol w:w="1334"/>
        <w:gridCol w:w="1368"/>
        <w:gridCol w:w="1430"/>
      </w:tblGrid>
      <w:tr w:rsidR="00F95C97" w:rsidRPr="00B81A26" w:rsidTr="00F70EB3">
        <w:trPr>
          <w:trHeight w:val="346"/>
          <w:jc w:val="center"/>
        </w:trPr>
        <w:tc>
          <w:tcPr>
            <w:tcW w:w="1282"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a3"/>
              <w:spacing w:after="0"/>
              <w:ind w:left="200"/>
              <w:rPr>
                <w:rFonts w:cs="Times New Roman"/>
              </w:rPr>
            </w:pPr>
            <w:r w:rsidRPr="00B81A26">
              <w:rPr>
                <w:rFonts w:cs="Times New Roman"/>
              </w:rPr>
              <w:t>Пол</w:t>
            </w:r>
          </w:p>
        </w:tc>
        <w:tc>
          <w:tcPr>
            <w:tcW w:w="1195"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a3"/>
              <w:spacing w:after="0"/>
              <w:ind w:left="140"/>
              <w:rPr>
                <w:rFonts w:cs="Times New Roman"/>
              </w:rPr>
            </w:pPr>
            <w:r w:rsidRPr="00B81A26">
              <w:rPr>
                <w:rFonts w:cs="Times New Roman"/>
              </w:rPr>
              <w:t>Возраст</w:t>
            </w:r>
          </w:p>
          <w:p w:rsidR="00F95C97" w:rsidRPr="00B81A26" w:rsidRDefault="00F95C97" w:rsidP="00F70EB3">
            <w:pPr>
              <w:pStyle w:val="a3"/>
              <w:spacing w:after="0"/>
              <w:ind w:left="340"/>
              <w:rPr>
                <w:rFonts w:cs="Times New Roman"/>
              </w:rPr>
            </w:pPr>
            <w:r w:rsidRPr="00B81A26">
              <w:rPr>
                <w:rFonts w:cs="Times New Roman"/>
              </w:rPr>
              <w:t>(лет)</w:t>
            </w:r>
          </w:p>
        </w:tc>
        <w:tc>
          <w:tcPr>
            <w:tcW w:w="6992" w:type="dxa"/>
            <w:gridSpan w:val="5"/>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000"/>
              <w:rPr>
                <w:rFonts w:cs="Times New Roman"/>
              </w:rPr>
            </w:pPr>
            <w:r w:rsidRPr="00B81A26">
              <w:rPr>
                <w:rFonts w:cs="Times New Roman"/>
              </w:rPr>
              <w:t>Уровень</w:t>
            </w:r>
          </w:p>
        </w:tc>
      </w:tr>
      <w:tr w:rsidR="00F95C97" w:rsidRPr="00B81A26" w:rsidTr="00F70EB3">
        <w:trPr>
          <w:trHeight w:val="682"/>
          <w:jc w:val="center"/>
        </w:trPr>
        <w:tc>
          <w:tcPr>
            <w:tcW w:w="1282"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000"/>
              <w:rPr>
                <w:rFonts w:cs="Times New Roman"/>
              </w:rPr>
            </w:pPr>
          </w:p>
        </w:tc>
        <w:tc>
          <w:tcPr>
            <w:tcW w:w="1195"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000"/>
              <w:rPr>
                <w:rFonts w:cs="Times New Roman"/>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280"/>
              <w:rPr>
                <w:rFonts w:cs="Times New Roman"/>
              </w:rPr>
            </w:pPr>
            <w:r w:rsidRPr="00B81A26">
              <w:rPr>
                <w:rFonts w:cs="Times New Roman"/>
              </w:rPr>
              <w:t>Низкий</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Ниже среднего</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180"/>
              <w:rPr>
                <w:rFonts w:cs="Times New Roman"/>
              </w:rPr>
            </w:pPr>
            <w:r w:rsidRPr="00B81A26">
              <w:rPr>
                <w:rFonts w:cs="Times New Roman"/>
              </w:rPr>
              <w:t>Средний</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 Выше среднего</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180"/>
              <w:rPr>
                <w:rFonts w:cs="Times New Roman"/>
              </w:rPr>
            </w:pPr>
            <w:r w:rsidRPr="00B81A26">
              <w:rPr>
                <w:rFonts w:cs="Times New Roman"/>
              </w:rPr>
              <w:t>Высокий</w:t>
            </w:r>
          </w:p>
        </w:tc>
      </w:tr>
      <w:tr w:rsidR="00F95C97" w:rsidRPr="00B81A26" w:rsidTr="00F70EB3">
        <w:trPr>
          <w:trHeight w:val="336"/>
          <w:jc w:val="center"/>
        </w:trPr>
        <w:tc>
          <w:tcPr>
            <w:tcW w:w="1282"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a3"/>
              <w:spacing w:after="0"/>
              <w:ind w:left="60"/>
              <w:rPr>
                <w:rFonts w:cs="Times New Roman"/>
              </w:rPr>
            </w:pPr>
            <w:r w:rsidRPr="00B81A26">
              <w:rPr>
                <w:rFonts w:cs="Times New Roman"/>
              </w:rPr>
              <w:t>Мальчики</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40"/>
              <w:rPr>
                <w:rFonts w:cs="Times New Roman"/>
              </w:rPr>
            </w:pPr>
            <w:r w:rsidRPr="00B81A26">
              <w:rPr>
                <w:rFonts w:cs="Times New Roman"/>
              </w:rPr>
              <w:t>7-9</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60"/>
              <w:rPr>
                <w:rFonts w:cs="Times New Roman"/>
              </w:rPr>
            </w:pPr>
            <w:r w:rsidRPr="00B81A26">
              <w:rPr>
                <w:rFonts w:cs="Times New Roman"/>
              </w:rPr>
              <w:t>24 и ниже</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25-35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60"/>
              <w:rPr>
                <w:rFonts w:cs="Times New Roman"/>
              </w:rPr>
            </w:pPr>
            <w:r w:rsidRPr="00B81A26">
              <w:rPr>
                <w:rFonts w:cs="Times New Roman"/>
              </w:rPr>
              <w:t>36-41</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42-45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40"/>
              <w:rPr>
                <w:rFonts w:cs="Times New Roman"/>
              </w:rPr>
            </w:pPr>
            <w:r w:rsidRPr="00B81A26">
              <w:rPr>
                <w:rFonts w:cs="Times New Roman"/>
              </w:rPr>
              <w:t>46 и выше</w:t>
            </w:r>
          </w:p>
        </w:tc>
      </w:tr>
      <w:tr w:rsidR="00F95C97" w:rsidRPr="00B81A26" w:rsidTr="00F70EB3">
        <w:trPr>
          <w:trHeight w:val="331"/>
          <w:jc w:val="center"/>
        </w:trPr>
        <w:tc>
          <w:tcPr>
            <w:tcW w:w="1282" w:type="dxa"/>
            <w:vMerge/>
            <w:tcBorders>
              <w:top w:val="nil"/>
              <w:left w:val="single" w:sz="4" w:space="0" w:color="auto"/>
              <w:bottom w:val="nil"/>
              <w:right w:val="single" w:sz="4" w:space="0" w:color="auto"/>
            </w:tcBorders>
            <w:shd w:val="clear" w:color="auto" w:fill="FFFFFF"/>
          </w:tcPr>
          <w:p w:rsidR="00F95C97" w:rsidRPr="00B81A26" w:rsidRDefault="00F95C97" w:rsidP="00F70EB3">
            <w:pPr>
              <w:pStyle w:val="a3"/>
              <w:spacing w:after="0"/>
              <w:ind w:left="40"/>
              <w:rPr>
                <w:rFonts w:cs="Times New Roman"/>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140"/>
              <w:jc w:val="center"/>
              <w:rPr>
                <w:rFonts w:cs="Times New Roman"/>
              </w:rPr>
            </w:pPr>
            <w:r w:rsidRPr="00B81A26">
              <w:rPr>
                <w:rFonts w:cs="Times New Roman"/>
              </w:rPr>
              <w:t>10-12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60"/>
              <w:rPr>
                <w:rFonts w:cs="Times New Roman"/>
              </w:rPr>
            </w:pPr>
            <w:r w:rsidRPr="00B81A26">
              <w:rPr>
                <w:rFonts w:cs="Times New Roman"/>
              </w:rPr>
              <w:t>29 и ниже</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30-44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60"/>
              <w:rPr>
                <w:rFonts w:cs="Times New Roman"/>
              </w:rPr>
            </w:pPr>
            <w:r w:rsidRPr="00B81A26">
              <w:rPr>
                <w:rFonts w:cs="Times New Roman"/>
              </w:rPr>
              <w:t>45-50</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51-55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40"/>
              <w:rPr>
                <w:rFonts w:cs="Times New Roman"/>
              </w:rPr>
            </w:pPr>
            <w:r w:rsidRPr="00B81A26">
              <w:rPr>
                <w:rFonts w:cs="Times New Roman"/>
              </w:rPr>
              <w:t>56 и выше</w:t>
            </w:r>
          </w:p>
        </w:tc>
      </w:tr>
      <w:tr w:rsidR="00F95C97" w:rsidRPr="00B81A26" w:rsidTr="00F70EB3">
        <w:trPr>
          <w:trHeight w:val="336"/>
          <w:jc w:val="center"/>
        </w:trPr>
        <w:tc>
          <w:tcPr>
            <w:tcW w:w="1282"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40"/>
              <w:rPr>
                <w:rFonts w:cs="Times New Roman"/>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40"/>
              <w:rPr>
                <w:rFonts w:cs="Times New Roman"/>
              </w:rPr>
            </w:pPr>
            <w:r w:rsidRPr="00B81A26">
              <w:rPr>
                <w:rFonts w:cs="Times New Roman"/>
              </w:rPr>
              <w:t>13-14</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60"/>
              <w:rPr>
                <w:rFonts w:cs="Times New Roman"/>
              </w:rPr>
            </w:pPr>
            <w:r w:rsidRPr="00B81A26">
              <w:rPr>
                <w:rFonts w:cs="Times New Roman"/>
              </w:rPr>
              <w:t>39и ниже</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jc w:val="center"/>
              <w:rPr>
                <w:sz w:val="24"/>
                <w:szCs w:val="24"/>
              </w:rPr>
            </w:pPr>
            <w:r w:rsidRPr="00B81A26">
              <w:rPr>
                <w:sz w:val="24"/>
                <w:szCs w:val="24"/>
              </w:rPr>
              <w:t>40-42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51"/>
              <w:shd w:val="clear" w:color="auto" w:fill="auto"/>
              <w:spacing w:line="240" w:lineRule="auto"/>
              <w:ind w:left="320"/>
              <w:rPr>
                <w:rFonts w:ascii="Times New Roman" w:hAnsi="Times New Roman"/>
                <w:sz w:val="24"/>
                <w:szCs w:val="24"/>
                <w:lang w:val="ru-RU" w:eastAsia="ru-RU"/>
              </w:rPr>
            </w:pPr>
            <w:r w:rsidRPr="00B81A26">
              <w:rPr>
                <w:rFonts w:ascii="Times New Roman" w:hAnsi="Times New Roman"/>
                <w:sz w:val="24"/>
                <w:szCs w:val="24"/>
                <w:lang w:val="ru-RU" w:eastAsia="ru-RU"/>
              </w:rPr>
              <w:t>53-57</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jc w:val="center"/>
              <w:rPr>
                <w:sz w:val="24"/>
                <w:szCs w:val="24"/>
              </w:rPr>
            </w:pPr>
            <w:r w:rsidRPr="00B81A26">
              <w:rPr>
                <w:sz w:val="24"/>
                <w:szCs w:val="24"/>
              </w:rPr>
              <w:t>58-60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jc w:val="both"/>
              <w:rPr>
                <w:rFonts w:cs="Times New Roman"/>
              </w:rPr>
            </w:pPr>
            <w:r w:rsidRPr="00B81A26">
              <w:rPr>
                <w:rFonts w:cs="Times New Roman"/>
              </w:rPr>
              <w:t xml:space="preserve"> 61и выше</w:t>
            </w:r>
          </w:p>
        </w:tc>
      </w:tr>
      <w:tr w:rsidR="00F95C97" w:rsidRPr="00B81A26" w:rsidTr="00F70EB3">
        <w:trPr>
          <w:trHeight w:val="336"/>
          <w:jc w:val="center"/>
        </w:trPr>
        <w:tc>
          <w:tcPr>
            <w:tcW w:w="1282" w:type="dxa"/>
            <w:vMerge w:val="restart"/>
            <w:tcBorders>
              <w:top w:val="single" w:sz="4" w:space="0" w:color="auto"/>
              <w:left w:val="single" w:sz="4" w:space="0" w:color="auto"/>
              <w:bottom w:val="nil"/>
              <w:right w:val="single" w:sz="4" w:space="0" w:color="auto"/>
            </w:tcBorders>
            <w:shd w:val="clear" w:color="auto" w:fill="FFFFFF"/>
          </w:tcPr>
          <w:p w:rsidR="00F95C97" w:rsidRPr="00B81A26" w:rsidRDefault="00F95C97" w:rsidP="00F70EB3">
            <w:pPr>
              <w:pStyle w:val="a3"/>
              <w:spacing w:after="0"/>
              <w:ind w:left="60"/>
              <w:rPr>
                <w:rFonts w:cs="Times New Roman"/>
              </w:rPr>
            </w:pPr>
            <w:r w:rsidRPr="00B81A26">
              <w:rPr>
                <w:rFonts w:cs="Times New Roman"/>
              </w:rPr>
              <w:t>Девочки</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40"/>
              <w:rPr>
                <w:rFonts w:cs="Times New Roman"/>
              </w:rPr>
            </w:pPr>
            <w:r w:rsidRPr="00B81A26">
              <w:rPr>
                <w:rFonts w:cs="Times New Roman"/>
              </w:rPr>
              <w:t>7-9</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60"/>
              <w:rPr>
                <w:rFonts w:cs="Times New Roman"/>
              </w:rPr>
            </w:pPr>
            <w:r w:rsidRPr="00B81A26">
              <w:rPr>
                <w:rFonts w:cs="Times New Roman"/>
              </w:rPr>
              <w:t>22 и ниже</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23-33</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60"/>
              <w:rPr>
                <w:rFonts w:cs="Times New Roman"/>
              </w:rPr>
            </w:pPr>
            <w:r w:rsidRPr="00B81A26">
              <w:rPr>
                <w:rFonts w:cs="Times New Roman"/>
              </w:rPr>
              <w:t>34-39</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40-45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40"/>
              <w:rPr>
                <w:rFonts w:cs="Times New Roman"/>
              </w:rPr>
            </w:pPr>
            <w:r w:rsidRPr="00B81A26">
              <w:rPr>
                <w:rFonts w:cs="Times New Roman"/>
              </w:rPr>
              <w:t>46 и выше</w:t>
            </w:r>
          </w:p>
        </w:tc>
      </w:tr>
      <w:tr w:rsidR="00F95C97" w:rsidRPr="00B81A26" w:rsidTr="00F70EB3">
        <w:trPr>
          <w:trHeight w:val="341"/>
          <w:jc w:val="center"/>
        </w:trPr>
        <w:tc>
          <w:tcPr>
            <w:tcW w:w="1282" w:type="dxa"/>
            <w:vMerge/>
            <w:tcBorders>
              <w:top w:val="nil"/>
              <w:left w:val="single" w:sz="4" w:space="0" w:color="auto"/>
              <w:bottom w:val="nil"/>
              <w:right w:val="single" w:sz="4" w:space="0" w:color="auto"/>
            </w:tcBorders>
            <w:shd w:val="clear" w:color="auto" w:fill="FFFFFF"/>
          </w:tcPr>
          <w:p w:rsidR="00F95C97" w:rsidRPr="00B81A26" w:rsidRDefault="00F95C97" w:rsidP="00F70EB3">
            <w:pPr>
              <w:pStyle w:val="a3"/>
              <w:spacing w:after="0"/>
              <w:ind w:left="40"/>
              <w:rPr>
                <w:rFonts w:cs="Times New Roman"/>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40"/>
              <w:rPr>
                <w:rFonts w:cs="Times New Roman"/>
              </w:rPr>
            </w:pPr>
            <w:r w:rsidRPr="00B81A26">
              <w:rPr>
                <w:rFonts w:cs="Times New Roman"/>
              </w:rPr>
              <w:t>10-12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60"/>
              <w:rPr>
                <w:rFonts w:cs="Times New Roman"/>
              </w:rPr>
            </w:pPr>
            <w:r w:rsidRPr="00B81A26">
              <w:rPr>
                <w:rFonts w:cs="Times New Roman"/>
              </w:rPr>
              <w:t>28 и ниже</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29-39</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60"/>
              <w:rPr>
                <w:rFonts w:cs="Times New Roman"/>
              </w:rPr>
            </w:pPr>
            <w:r w:rsidRPr="00B81A26">
              <w:rPr>
                <w:rFonts w:cs="Times New Roman"/>
              </w:rPr>
              <w:t>40-45</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46-52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40"/>
              <w:rPr>
                <w:rFonts w:cs="Times New Roman"/>
              </w:rPr>
            </w:pPr>
            <w:r w:rsidRPr="00B81A26">
              <w:rPr>
                <w:rFonts w:cs="Times New Roman"/>
              </w:rPr>
              <w:t>53 и выше</w:t>
            </w:r>
          </w:p>
        </w:tc>
      </w:tr>
      <w:tr w:rsidR="00F95C97" w:rsidRPr="00B81A26" w:rsidTr="00F70EB3">
        <w:trPr>
          <w:trHeight w:val="355"/>
          <w:jc w:val="center"/>
        </w:trPr>
        <w:tc>
          <w:tcPr>
            <w:tcW w:w="1282" w:type="dxa"/>
            <w:vMerge/>
            <w:tcBorders>
              <w:top w:val="nil"/>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40"/>
              <w:rPr>
                <w:rFonts w:cs="Times New Roman"/>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40"/>
              <w:rPr>
                <w:rFonts w:cs="Times New Roman"/>
              </w:rPr>
            </w:pPr>
            <w:r w:rsidRPr="00B81A26">
              <w:rPr>
                <w:rFonts w:cs="Times New Roman"/>
              </w:rPr>
              <w:t>13-14</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60"/>
              <w:rPr>
                <w:rFonts w:cs="Times New Roman"/>
              </w:rPr>
            </w:pPr>
            <w:r w:rsidRPr="00B81A26">
              <w:rPr>
                <w:rFonts w:cs="Times New Roman"/>
              </w:rPr>
              <w:t>34 и ниже</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35-45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360"/>
              <w:rPr>
                <w:rFonts w:cs="Times New Roman"/>
              </w:rPr>
            </w:pPr>
            <w:r w:rsidRPr="00B81A26">
              <w:rPr>
                <w:rFonts w:cs="Times New Roman"/>
              </w:rPr>
              <w:t>46-47</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right="360"/>
              <w:jc w:val="right"/>
              <w:rPr>
                <w:rFonts w:cs="Times New Roman"/>
              </w:rPr>
            </w:pPr>
            <w:r w:rsidRPr="00B81A26">
              <w:rPr>
                <w:rFonts w:cs="Times New Roman"/>
              </w:rPr>
              <w:t>48-55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F95C97" w:rsidRPr="00B81A26" w:rsidRDefault="00F95C97" w:rsidP="00F70EB3">
            <w:pPr>
              <w:pStyle w:val="a3"/>
              <w:spacing w:after="0"/>
              <w:ind w:left="40"/>
              <w:rPr>
                <w:rFonts w:cs="Times New Roman"/>
              </w:rPr>
            </w:pPr>
            <w:r w:rsidRPr="00B81A26">
              <w:rPr>
                <w:rFonts w:cs="Times New Roman"/>
              </w:rPr>
              <w:t>56 и выше</w:t>
            </w:r>
          </w:p>
        </w:tc>
      </w:tr>
    </w:tbl>
    <w:p w:rsidR="00F95C97" w:rsidRPr="00B81A26" w:rsidRDefault="00F95C97" w:rsidP="00F95C97">
      <w:pPr>
        <w:rPr>
          <w:sz w:val="24"/>
          <w:szCs w:val="24"/>
        </w:rPr>
      </w:pPr>
    </w:p>
    <w:p w:rsidR="0011350F" w:rsidRPr="00B81A26" w:rsidRDefault="00A804D6" w:rsidP="0011350F">
      <w:pPr>
        <w:shd w:val="clear" w:color="auto" w:fill="FFFFFF"/>
        <w:ind w:left="5529"/>
        <w:jc w:val="right"/>
        <w:rPr>
          <w:b/>
          <w:sz w:val="24"/>
          <w:szCs w:val="24"/>
        </w:rPr>
      </w:pPr>
      <w:r w:rsidRPr="00B81A26">
        <w:rPr>
          <w:sz w:val="24"/>
          <w:szCs w:val="24"/>
        </w:rPr>
        <w:br w:type="page"/>
      </w:r>
      <w:r w:rsidR="0011350F" w:rsidRPr="00B81A26">
        <w:rPr>
          <w:b/>
          <w:sz w:val="24"/>
          <w:szCs w:val="24"/>
        </w:rPr>
        <w:lastRenderedPageBreak/>
        <w:t>Приложение 5.</w:t>
      </w:r>
    </w:p>
    <w:p w:rsidR="0011350F" w:rsidRPr="00B81A26" w:rsidRDefault="0011350F" w:rsidP="00A804D6">
      <w:pPr>
        <w:widowControl/>
        <w:shd w:val="clear" w:color="auto" w:fill="FFFFFF"/>
        <w:ind w:firstLine="709"/>
        <w:jc w:val="center"/>
        <w:rPr>
          <w:b/>
          <w:bCs/>
          <w:color w:val="000000"/>
          <w:sz w:val="24"/>
          <w:szCs w:val="24"/>
        </w:rPr>
      </w:pPr>
    </w:p>
    <w:p w:rsidR="00A804D6" w:rsidRPr="00B81A26" w:rsidRDefault="00A804D6" w:rsidP="0011350F">
      <w:pPr>
        <w:widowControl/>
        <w:shd w:val="clear" w:color="auto" w:fill="FFFFFF"/>
        <w:jc w:val="center"/>
        <w:rPr>
          <w:b/>
          <w:bCs/>
          <w:color w:val="000000"/>
          <w:sz w:val="24"/>
          <w:szCs w:val="24"/>
        </w:rPr>
      </w:pPr>
      <w:r w:rsidRPr="00B81A26">
        <w:rPr>
          <w:b/>
          <w:bCs/>
          <w:color w:val="000000"/>
          <w:sz w:val="24"/>
          <w:szCs w:val="24"/>
        </w:rPr>
        <w:t>Примерные комплексы корригирующих упражнений</w:t>
      </w:r>
    </w:p>
    <w:p w:rsidR="00A804D6" w:rsidRPr="00B81A26" w:rsidRDefault="00A804D6" w:rsidP="0011350F">
      <w:pPr>
        <w:widowControl/>
        <w:shd w:val="clear" w:color="auto" w:fill="FFFFFF"/>
        <w:jc w:val="center"/>
        <w:rPr>
          <w:b/>
          <w:sz w:val="24"/>
          <w:szCs w:val="24"/>
        </w:rPr>
      </w:pPr>
      <w:r w:rsidRPr="00B81A26">
        <w:rPr>
          <w:b/>
          <w:bCs/>
          <w:color w:val="000000"/>
          <w:sz w:val="24"/>
          <w:szCs w:val="24"/>
        </w:rPr>
        <w:t>(по Р. Н. Белозеровой).</w:t>
      </w:r>
    </w:p>
    <w:p w:rsidR="00A804D6" w:rsidRPr="00B81A26" w:rsidRDefault="00A804D6" w:rsidP="00A804D6">
      <w:pPr>
        <w:widowControl/>
        <w:shd w:val="clear" w:color="auto" w:fill="FFFFFF"/>
        <w:ind w:firstLine="709"/>
        <w:jc w:val="both"/>
        <w:rPr>
          <w:sz w:val="24"/>
          <w:szCs w:val="24"/>
        </w:rPr>
      </w:pPr>
      <w:r w:rsidRPr="00B81A26">
        <w:rPr>
          <w:i/>
          <w:iCs/>
          <w:color w:val="000000"/>
          <w:sz w:val="24"/>
          <w:szCs w:val="24"/>
        </w:rPr>
        <w:t>В и. п. стоя</w:t>
      </w:r>
    </w:p>
    <w:p w:rsidR="00A804D6" w:rsidRPr="00B81A26" w:rsidRDefault="00A804D6" w:rsidP="00A804D6">
      <w:pPr>
        <w:widowControl/>
        <w:shd w:val="clear" w:color="auto" w:fill="FFFFFF"/>
        <w:tabs>
          <w:tab w:val="left" w:pos="365"/>
        </w:tabs>
        <w:ind w:firstLine="709"/>
        <w:jc w:val="both"/>
        <w:rPr>
          <w:sz w:val="24"/>
          <w:szCs w:val="24"/>
        </w:rPr>
      </w:pPr>
      <w:r w:rsidRPr="00B81A26">
        <w:rPr>
          <w:color w:val="000000"/>
          <w:sz w:val="24"/>
          <w:szCs w:val="24"/>
        </w:rPr>
        <w:t>1. Самовытяжение.</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в упоре на поясе, ноги на ширине плеч. Тянуться макушкой вверх. Счет «1-4».</w:t>
      </w:r>
    </w:p>
    <w:p w:rsidR="00A804D6" w:rsidRPr="00B81A26" w:rsidRDefault="00A804D6" w:rsidP="00A804D6">
      <w:pPr>
        <w:widowControl/>
        <w:shd w:val="clear" w:color="auto" w:fill="FFFFFF"/>
        <w:tabs>
          <w:tab w:val="left" w:pos="365"/>
        </w:tabs>
        <w:ind w:firstLine="709"/>
        <w:jc w:val="both"/>
        <w:rPr>
          <w:sz w:val="24"/>
          <w:szCs w:val="24"/>
        </w:rPr>
      </w:pPr>
      <w:r w:rsidRPr="00B81A26">
        <w:rPr>
          <w:color w:val="000000"/>
          <w:sz w:val="24"/>
          <w:szCs w:val="24"/>
        </w:rPr>
        <w:t>2. Сопротивление.</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в замке на затылке, ноги на ширине плеч, голова давит на руки, руки - на голову. Счет «1-4».</w:t>
      </w:r>
    </w:p>
    <w:p w:rsidR="00A804D6" w:rsidRPr="00B81A26" w:rsidRDefault="00A804D6" w:rsidP="00A804D6">
      <w:pPr>
        <w:widowControl/>
        <w:shd w:val="clear" w:color="auto" w:fill="FFFFFF"/>
        <w:tabs>
          <w:tab w:val="left" w:pos="365"/>
        </w:tabs>
        <w:ind w:firstLine="709"/>
        <w:jc w:val="both"/>
        <w:rPr>
          <w:sz w:val="24"/>
          <w:szCs w:val="24"/>
        </w:rPr>
      </w:pPr>
      <w:r w:rsidRPr="00B81A26">
        <w:rPr>
          <w:color w:val="000000"/>
          <w:sz w:val="24"/>
          <w:szCs w:val="24"/>
        </w:rPr>
        <w:t>3. Равновесие.</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на поясе. Ноги вместе. На счет «1» согнуть колено до угла 90°, на счет «2» вытянуть ногу вперед, на счет «3» согнуть ногу до угла 90° (тянуть носок), на счет «4» опустить ногу. То же повторить второй ногой. Тянуться макушкой вверх.</w:t>
      </w:r>
    </w:p>
    <w:p w:rsidR="00A804D6" w:rsidRPr="00B81A26" w:rsidRDefault="00A804D6" w:rsidP="00A804D6">
      <w:pPr>
        <w:widowControl/>
        <w:shd w:val="clear" w:color="auto" w:fill="FFFFFF"/>
        <w:tabs>
          <w:tab w:val="left" w:pos="365"/>
        </w:tabs>
        <w:ind w:firstLine="709"/>
        <w:jc w:val="both"/>
        <w:rPr>
          <w:sz w:val="24"/>
          <w:szCs w:val="24"/>
        </w:rPr>
      </w:pPr>
      <w:r w:rsidRPr="00B81A26">
        <w:rPr>
          <w:color w:val="000000"/>
          <w:sz w:val="24"/>
          <w:szCs w:val="24"/>
        </w:rPr>
        <w:t>4. Смена положения рук вверх.</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Ноги на мяче, попеременно менять положение рук вверх. Руки за туловище не заносить. Выполнять медленно, с напряжением. Счет «1-4».</w:t>
      </w:r>
    </w:p>
    <w:p w:rsidR="00A804D6" w:rsidRPr="00B81A26" w:rsidRDefault="00A804D6" w:rsidP="00A804D6">
      <w:pPr>
        <w:widowControl/>
        <w:shd w:val="clear" w:color="auto" w:fill="FFFFFF"/>
        <w:tabs>
          <w:tab w:val="left" w:pos="365"/>
        </w:tabs>
        <w:ind w:firstLine="709"/>
        <w:jc w:val="both"/>
        <w:rPr>
          <w:sz w:val="24"/>
          <w:szCs w:val="24"/>
        </w:rPr>
      </w:pPr>
      <w:r w:rsidRPr="00B81A26">
        <w:rPr>
          <w:color w:val="000000"/>
          <w:sz w:val="24"/>
          <w:szCs w:val="24"/>
        </w:rPr>
        <w:t>5. На осанку.</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на поясе, ноги вместе. На счет «1» ногу вынести вперед, касаясь носком пола, носок тянуть. На счет «2» отвести в сторону, на счет «3» отвести назад, на счет «4» в и. п.</w:t>
      </w:r>
    </w:p>
    <w:p w:rsidR="00A804D6" w:rsidRPr="00B81A26" w:rsidRDefault="00A804D6" w:rsidP="00A804D6">
      <w:pPr>
        <w:widowControl/>
        <w:shd w:val="clear" w:color="auto" w:fill="FFFFFF"/>
        <w:tabs>
          <w:tab w:val="left" w:pos="365"/>
        </w:tabs>
        <w:ind w:firstLine="709"/>
        <w:jc w:val="both"/>
        <w:rPr>
          <w:color w:val="000000"/>
          <w:sz w:val="24"/>
          <w:szCs w:val="24"/>
        </w:rPr>
      </w:pPr>
      <w:r w:rsidRPr="00B81A26">
        <w:rPr>
          <w:color w:val="000000"/>
          <w:sz w:val="24"/>
          <w:szCs w:val="24"/>
        </w:rPr>
        <w:t xml:space="preserve">6. Круговые вращения руками назад. </w:t>
      </w:r>
    </w:p>
    <w:p w:rsidR="00A804D6" w:rsidRPr="00B81A26" w:rsidRDefault="00A804D6" w:rsidP="00A804D6">
      <w:pPr>
        <w:widowControl/>
        <w:shd w:val="clear" w:color="auto" w:fill="FFFFFF"/>
        <w:tabs>
          <w:tab w:val="left" w:pos="365"/>
        </w:tabs>
        <w:ind w:firstLine="709"/>
        <w:jc w:val="both"/>
        <w:rPr>
          <w:sz w:val="24"/>
          <w:szCs w:val="24"/>
        </w:rPr>
      </w:pPr>
      <w:r w:rsidRPr="00B81A26">
        <w:rPr>
          <w:color w:val="000000"/>
          <w:sz w:val="24"/>
          <w:szCs w:val="24"/>
        </w:rPr>
        <w:t>Руки к плечам, ноги на ширине плеч, лопатки фиксировать. Локти не опускать. Счет «1 - 4».</w:t>
      </w:r>
    </w:p>
    <w:p w:rsidR="00A804D6" w:rsidRPr="00B81A26" w:rsidRDefault="00A804D6" w:rsidP="00A804D6">
      <w:pPr>
        <w:widowControl/>
        <w:shd w:val="clear" w:color="auto" w:fill="FFFFFF"/>
        <w:tabs>
          <w:tab w:val="left" w:pos="442"/>
        </w:tabs>
        <w:ind w:firstLine="709"/>
        <w:jc w:val="both"/>
        <w:rPr>
          <w:sz w:val="24"/>
          <w:szCs w:val="24"/>
        </w:rPr>
      </w:pPr>
      <w:r w:rsidRPr="00B81A26">
        <w:rPr>
          <w:color w:val="000000"/>
          <w:sz w:val="24"/>
          <w:szCs w:val="24"/>
        </w:rPr>
        <w:t>7. «Аист».</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на поясе, ноги на ширине плеч. На счет «1, 2, 3» руки медленно поднять вверх ладонями кверху, одна нога скользит стопой по голени другой, бедро ротируется кнаружи. На счет «4, 5, 6» медленно опустить руки и ногу в и. п. То же второй ногой. Счет «1-б» или «1-8»,</w:t>
      </w:r>
    </w:p>
    <w:p w:rsidR="00A804D6" w:rsidRPr="00B81A26" w:rsidRDefault="00A804D6" w:rsidP="00A804D6">
      <w:pPr>
        <w:widowControl/>
        <w:shd w:val="clear" w:color="auto" w:fill="FFFFFF"/>
        <w:tabs>
          <w:tab w:val="left" w:pos="374"/>
        </w:tabs>
        <w:ind w:firstLine="709"/>
        <w:jc w:val="both"/>
        <w:rPr>
          <w:sz w:val="24"/>
          <w:szCs w:val="24"/>
        </w:rPr>
      </w:pPr>
      <w:r w:rsidRPr="00B81A26">
        <w:rPr>
          <w:color w:val="000000"/>
          <w:sz w:val="24"/>
          <w:szCs w:val="24"/>
        </w:rPr>
        <w:t>8. «Бокс».</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согнуты в локтях, ноги на ширине плеч. На счет «1» руки вытянуть вперед, на счет «2» в и. п.. на счет «3» руки поднять вверх, на счет «4» в и. п., на счет «5» руки в стороны, на счет «6» в и. п., на счет «7» руки вниз, на счет «8» в и. п. Выполняется медленно, с напряжением.</w:t>
      </w:r>
    </w:p>
    <w:p w:rsidR="00A804D6" w:rsidRPr="00B81A26" w:rsidRDefault="00A804D6" w:rsidP="00A804D6">
      <w:pPr>
        <w:widowControl/>
        <w:shd w:val="clear" w:color="auto" w:fill="FFFFFF"/>
        <w:tabs>
          <w:tab w:val="left" w:pos="283"/>
        </w:tabs>
        <w:ind w:firstLine="709"/>
        <w:jc w:val="both"/>
        <w:rPr>
          <w:sz w:val="24"/>
          <w:szCs w:val="24"/>
        </w:rPr>
      </w:pPr>
      <w:r w:rsidRPr="00B81A26">
        <w:rPr>
          <w:color w:val="000000"/>
          <w:sz w:val="24"/>
          <w:szCs w:val="24"/>
        </w:rPr>
        <w:t>9. Приседание.</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опущены, ноги вместе. На счет «1» поднять руки вверх, на счет «2» - подняться на носки, на счет «3, 4, 5» присесть на носках, не опуская пяток, колени развести, на счет «6, 7» подняться, на счет «8» в и. п.</w:t>
      </w:r>
    </w:p>
    <w:p w:rsidR="00A804D6" w:rsidRPr="00B81A26" w:rsidRDefault="00A804D6" w:rsidP="00A804D6">
      <w:pPr>
        <w:widowControl/>
        <w:shd w:val="clear" w:color="auto" w:fill="FFFFFF"/>
        <w:tabs>
          <w:tab w:val="left" w:pos="504"/>
        </w:tabs>
        <w:ind w:firstLine="709"/>
        <w:jc w:val="both"/>
        <w:rPr>
          <w:sz w:val="24"/>
          <w:szCs w:val="24"/>
        </w:rPr>
      </w:pPr>
      <w:r w:rsidRPr="00B81A26">
        <w:rPr>
          <w:color w:val="000000"/>
          <w:sz w:val="24"/>
          <w:szCs w:val="24"/>
        </w:rPr>
        <w:t>10. Смена положения рук в стороны.</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Одна рука согнута в локтевом суставе, кисть сжата в кулак и лежит на плече, другая отведена в сторону. Ноги на ширине плеч. На счет «1-4» поочередно разгибать руки в стороны.</w:t>
      </w:r>
    </w:p>
    <w:p w:rsidR="00A804D6" w:rsidRPr="00B81A26" w:rsidRDefault="00A804D6" w:rsidP="00A804D6">
      <w:pPr>
        <w:widowControl/>
        <w:shd w:val="clear" w:color="auto" w:fill="FFFFFF"/>
        <w:tabs>
          <w:tab w:val="left" w:pos="523"/>
        </w:tabs>
        <w:ind w:firstLine="709"/>
        <w:jc w:val="both"/>
        <w:rPr>
          <w:sz w:val="24"/>
          <w:szCs w:val="24"/>
        </w:rPr>
      </w:pPr>
      <w:r w:rsidRPr="00B81A26">
        <w:rPr>
          <w:color w:val="000000"/>
          <w:sz w:val="24"/>
          <w:szCs w:val="24"/>
        </w:rPr>
        <w:t>11. Перекаты.</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на поясе, ноги вместе. Подниматься на носки и опускаться на пятки с перекатом назад. Счет «1-4».</w:t>
      </w:r>
    </w:p>
    <w:p w:rsidR="00A804D6" w:rsidRPr="00B81A26" w:rsidRDefault="00A804D6" w:rsidP="00A804D6">
      <w:pPr>
        <w:widowControl/>
        <w:shd w:val="clear" w:color="auto" w:fill="FFFFFF"/>
        <w:tabs>
          <w:tab w:val="left" w:pos="523"/>
        </w:tabs>
        <w:ind w:firstLine="709"/>
        <w:jc w:val="both"/>
        <w:rPr>
          <w:sz w:val="24"/>
          <w:szCs w:val="24"/>
        </w:rPr>
      </w:pPr>
      <w:r w:rsidRPr="00B81A26">
        <w:rPr>
          <w:color w:val="000000"/>
          <w:sz w:val="24"/>
          <w:szCs w:val="24"/>
        </w:rPr>
        <w:t>12. Для мышц шеи.</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на поясе, ноги на ширине плеч. Опускать и поднимать голову. Плечи не поднимать. Счет «1-4».</w:t>
      </w:r>
    </w:p>
    <w:p w:rsidR="00A804D6" w:rsidRPr="00B81A26" w:rsidRDefault="00A804D6" w:rsidP="00A804D6">
      <w:pPr>
        <w:widowControl/>
        <w:shd w:val="clear" w:color="auto" w:fill="FFFFFF"/>
        <w:tabs>
          <w:tab w:val="left" w:pos="523"/>
        </w:tabs>
        <w:ind w:firstLine="709"/>
        <w:jc w:val="both"/>
        <w:rPr>
          <w:sz w:val="24"/>
          <w:szCs w:val="24"/>
        </w:rPr>
      </w:pPr>
      <w:r w:rsidRPr="00B81A26">
        <w:rPr>
          <w:color w:val="000000"/>
          <w:sz w:val="24"/>
          <w:szCs w:val="24"/>
        </w:rPr>
        <w:t>13. Имитация ходьбы.</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на поясе, ноги вместе. Имитировать ходьбу, попеременно отрывая пятки от пола, поднимаясь на носки. Счет «1-4».</w:t>
      </w:r>
    </w:p>
    <w:p w:rsidR="00A804D6" w:rsidRPr="00B81A26" w:rsidRDefault="00A804D6" w:rsidP="00A804D6">
      <w:pPr>
        <w:widowControl/>
        <w:shd w:val="clear" w:color="auto" w:fill="FFFFFF"/>
        <w:tabs>
          <w:tab w:val="left" w:pos="523"/>
        </w:tabs>
        <w:ind w:firstLine="709"/>
        <w:jc w:val="both"/>
        <w:rPr>
          <w:sz w:val="24"/>
          <w:szCs w:val="24"/>
        </w:rPr>
      </w:pPr>
      <w:r w:rsidRPr="00B81A26">
        <w:rPr>
          <w:color w:val="000000"/>
          <w:sz w:val="24"/>
          <w:szCs w:val="24"/>
        </w:rPr>
        <w:t>14. Отклонения назад.</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lastRenderedPageBreak/>
        <w:t>Руки на поясе, стоя на коленях. На счет «1, 2» отклонить туловище вместе с тазом и бедрами назад, спину держать прямо, не прогибать, на счет «3, 4» в и. п.</w:t>
      </w:r>
    </w:p>
    <w:p w:rsidR="00A804D6" w:rsidRPr="00B81A26" w:rsidRDefault="00A804D6" w:rsidP="00A804D6">
      <w:pPr>
        <w:widowControl/>
        <w:shd w:val="clear" w:color="auto" w:fill="FFFFFF"/>
        <w:ind w:firstLine="709"/>
        <w:jc w:val="both"/>
        <w:rPr>
          <w:sz w:val="24"/>
          <w:szCs w:val="24"/>
        </w:rPr>
      </w:pPr>
      <w:r w:rsidRPr="00B81A26">
        <w:rPr>
          <w:i/>
          <w:iCs/>
          <w:color w:val="000000"/>
          <w:sz w:val="24"/>
          <w:szCs w:val="24"/>
        </w:rPr>
        <w:t>В и. п. лежа на спине, ноги на ширине плеч</w:t>
      </w:r>
    </w:p>
    <w:p w:rsidR="00A804D6" w:rsidRPr="00B81A26" w:rsidRDefault="00A804D6" w:rsidP="00A804D6">
      <w:pPr>
        <w:widowControl/>
        <w:shd w:val="clear" w:color="auto" w:fill="FFFFFF"/>
        <w:tabs>
          <w:tab w:val="left" w:pos="370"/>
        </w:tabs>
        <w:ind w:firstLine="709"/>
        <w:jc w:val="both"/>
        <w:rPr>
          <w:sz w:val="24"/>
          <w:szCs w:val="24"/>
        </w:rPr>
      </w:pPr>
      <w:r w:rsidRPr="00B81A26">
        <w:rPr>
          <w:color w:val="000000"/>
          <w:sz w:val="24"/>
          <w:szCs w:val="24"/>
        </w:rPr>
        <w:t>1. Самовытяжение.</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на поясе. На счет «1, 2, 3» растягиваться макушкой и пятками, руками давить на гребни тазовых костей, носки на себя, на счет «4» в и. п. Повторять 5-6 раз.</w:t>
      </w:r>
    </w:p>
    <w:p w:rsidR="00A804D6" w:rsidRPr="00B81A26" w:rsidRDefault="00A804D6" w:rsidP="00A804D6">
      <w:pPr>
        <w:widowControl/>
        <w:shd w:val="clear" w:color="auto" w:fill="FFFFFF"/>
        <w:tabs>
          <w:tab w:val="left" w:pos="370"/>
        </w:tabs>
        <w:ind w:firstLine="709"/>
        <w:jc w:val="both"/>
        <w:rPr>
          <w:sz w:val="24"/>
          <w:szCs w:val="24"/>
        </w:rPr>
      </w:pPr>
      <w:r w:rsidRPr="00B81A26">
        <w:rPr>
          <w:color w:val="000000"/>
          <w:sz w:val="24"/>
          <w:szCs w:val="24"/>
        </w:rPr>
        <w:t>2. «Бокс».</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Сжатые кулаки на плечах. На счет «1» руки вперед, на счет «2» в и. п., на счет «3» вытянуть руки вверх, на счет «4» в и. п., на счет «5» руки в стороны, на счет «6» в и. п., на счет «7» руки вниз, на счет «8» в и. п. Повторить 8-10 раз.</w:t>
      </w:r>
    </w:p>
    <w:p w:rsidR="00A804D6" w:rsidRPr="00B81A26" w:rsidRDefault="00A804D6" w:rsidP="00A804D6">
      <w:pPr>
        <w:widowControl/>
        <w:shd w:val="clear" w:color="auto" w:fill="FFFFFF"/>
        <w:tabs>
          <w:tab w:val="left" w:pos="370"/>
        </w:tabs>
        <w:ind w:firstLine="709"/>
        <w:jc w:val="both"/>
        <w:rPr>
          <w:sz w:val="24"/>
          <w:szCs w:val="24"/>
        </w:rPr>
      </w:pPr>
      <w:r w:rsidRPr="00B81A26">
        <w:rPr>
          <w:color w:val="000000"/>
          <w:sz w:val="24"/>
          <w:szCs w:val="24"/>
        </w:rPr>
        <w:t>3. «Пистолет».</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Выбросить одну ногу пяткой вперед, вторую прижать коленом к животу. Счет«1-2». Повторить 10-30 раз.</w:t>
      </w:r>
    </w:p>
    <w:p w:rsidR="00A804D6" w:rsidRPr="00B81A26" w:rsidRDefault="00A804D6" w:rsidP="00A804D6">
      <w:pPr>
        <w:widowControl/>
        <w:shd w:val="clear" w:color="auto" w:fill="FFFFFF"/>
        <w:tabs>
          <w:tab w:val="left" w:pos="370"/>
        </w:tabs>
        <w:ind w:firstLine="709"/>
        <w:jc w:val="both"/>
        <w:rPr>
          <w:sz w:val="24"/>
          <w:szCs w:val="24"/>
        </w:rPr>
      </w:pPr>
      <w:r w:rsidRPr="00B81A26">
        <w:rPr>
          <w:color w:val="000000"/>
          <w:sz w:val="24"/>
          <w:szCs w:val="24"/>
        </w:rPr>
        <w:t>4. Смена рук вверх.</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Правая рука вдоль туловища, левая вверх, руки поменять. Счет «1-2». Повторить 8-10 раз.</w:t>
      </w:r>
    </w:p>
    <w:p w:rsidR="00A804D6" w:rsidRPr="00B81A26" w:rsidRDefault="00A804D6" w:rsidP="00A804D6">
      <w:pPr>
        <w:widowControl/>
        <w:shd w:val="clear" w:color="auto" w:fill="FFFFFF"/>
        <w:tabs>
          <w:tab w:val="left" w:pos="370"/>
        </w:tabs>
        <w:ind w:firstLine="709"/>
        <w:jc w:val="both"/>
        <w:rPr>
          <w:sz w:val="24"/>
          <w:szCs w:val="24"/>
        </w:rPr>
      </w:pPr>
      <w:r w:rsidRPr="00B81A26">
        <w:rPr>
          <w:color w:val="000000"/>
          <w:sz w:val="24"/>
          <w:szCs w:val="24"/>
        </w:rPr>
        <w:t>5. «Прямые ножницы».</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На счет «1» согнуть ноги в коленях к животу, на счет «2» выпрямить ноги вверх под углом 45°, на счет «3-8» маховые движения ногами, носки вытянуты, на счет «9» согнуть ноги в коленях к животу, на счет «10» в и. п. Повторить 4-6 раз.</w:t>
      </w:r>
    </w:p>
    <w:p w:rsidR="00A804D6" w:rsidRPr="00B81A26" w:rsidRDefault="00A804D6" w:rsidP="00A804D6">
      <w:pPr>
        <w:widowControl/>
        <w:shd w:val="clear" w:color="auto" w:fill="FFFFFF"/>
        <w:tabs>
          <w:tab w:val="left" w:pos="370"/>
        </w:tabs>
        <w:ind w:firstLine="709"/>
        <w:jc w:val="both"/>
        <w:rPr>
          <w:sz w:val="24"/>
          <w:szCs w:val="24"/>
        </w:rPr>
      </w:pPr>
      <w:r w:rsidRPr="00B81A26">
        <w:rPr>
          <w:color w:val="000000"/>
          <w:sz w:val="24"/>
          <w:szCs w:val="24"/>
        </w:rPr>
        <w:t>6. Круговые движения руками назад.</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согнуты в локтях, кисти в кулак, локти не опускать. Повторить 5-6 раз.</w:t>
      </w:r>
    </w:p>
    <w:p w:rsidR="00A804D6" w:rsidRPr="00B81A26" w:rsidRDefault="00A804D6" w:rsidP="00A804D6">
      <w:pPr>
        <w:widowControl/>
        <w:shd w:val="clear" w:color="auto" w:fill="FFFFFF"/>
        <w:tabs>
          <w:tab w:val="left" w:pos="370"/>
        </w:tabs>
        <w:ind w:firstLine="709"/>
        <w:jc w:val="both"/>
        <w:rPr>
          <w:sz w:val="24"/>
          <w:szCs w:val="24"/>
        </w:rPr>
      </w:pPr>
      <w:r w:rsidRPr="00B81A26">
        <w:rPr>
          <w:color w:val="000000"/>
          <w:sz w:val="24"/>
          <w:szCs w:val="24"/>
        </w:rPr>
        <w:t>7. Удерживание ног под углом 45°.</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На счет «1» согнуть ноги в коленях к животу, на счет «2» выпрямить под углом 45°, оттянуть носки, на счет «3-8» удерживать ноги, на счет «9» согнуть ноги в коленях, на счет «10» в и. п. Повторить 4-6 раз.</w:t>
      </w:r>
    </w:p>
    <w:p w:rsidR="00A804D6" w:rsidRPr="00B81A26" w:rsidRDefault="00A804D6" w:rsidP="00A804D6">
      <w:pPr>
        <w:widowControl/>
        <w:shd w:val="clear" w:color="auto" w:fill="FFFFFF"/>
        <w:tabs>
          <w:tab w:val="left" w:pos="370"/>
        </w:tabs>
        <w:ind w:firstLine="709"/>
        <w:jc w:val="both"/>
        <w:rPr>
          <w:sz w:val="24"/>
          <w:szCs w:val="24"/>
        </w:rPr>
      </w:pPr>
      <w:r w:rsidRPr="00B81A26">
        <w:rPr>
          <w:color w:val="000000"/>
          <w:sz w:val="24"/>
          <w:szCs w:val="24"/>
        </w:rPr>
        <w:t>8. Смена рук в стороны.</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Руки сжаты в кулак. Одна рука в сторону, другая согнута, кисть на плече. Попеременная смена рук. Счет «1-</w:t>
      </w:r>
      <w:r w:rsidRPr="00B81A26">
        <w:rPr>
          <w:i/>
          <w:iCs/>
          <w:color w:val="000000"/>
          <w:sz w:val="24"/>
          <w:szCs w:val="24"/>
        </w:rPr>
        <w:t xml:space="preserve">2». </w:t>
      </w:r>
      <w:r w:rsidRPr="00B81A26">
        <w:rPr>
          <w:color w:val="000000"/>
          <w:sz w:val="24"/>
          <w:szCs w:val="24"/>
        </w:rPr>
        <w:t>Повторить 8-10 раз.</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9. «Треугольник».</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 xml:space="preserve">Руки ладонями под голову. На счет «1» поднять ногу вверх под углом 45°, на счет </w:t>
      </w:r>
      <w:r w:rsidRPr="00B81A26">
        <w:rPr>
          <w:i/>
          <w:iCs/>
          <w:color w:val="000000"/>
          <w:sz w:val="24"/>
          <w:szCs w:val="24"/>
        </w:rPr>
        <w:t xml:space="preserve">«2» </w:t>
      </w:r>
      <w:r w:rsidRPr="00B81A26">
        <w:rPr>
          <w:color w:val="000000"/>
          <w:sz w:val="24"/>
          <w:szCs w:val="24"/>
        </w:rPr>
        <w:t>стопой второй ноги обхватить середину голени поднятой ноги, на счет «3-4» удерживать, на счет «5» выпрямить согнутую ногу, на счет «6» опустить обе ноги. То же другой ногой. Повторить по 4 раза.</w:t>
      </w:r>
    </w:p>
    <w:p w:rsidR="00A804D6" w:rsidRPr="00B81A26" w:rsidRDefault="00A804D6" w:rsidP="00A804D6">
      <w:pPr>
        <w:widowControl/>
        <w:shd w:val="clear" w:color="auto" w:fill="FFFFFF"/>
        <w:ind w:firstLine="709"/>
        <w:jc w:val="both"/>
        <w:rPr>
          <w:b/>
          <w:sz w:val="24"/>
          <w:szCs w:val="24"/>
        </w:rPr>
      </w:pPr>
      <w:r w:rsidRPr="00B81A26">
        <w:rPr>
          <w:b/>
          <w:i/>
          <w:iCs/>
          <w:color w:val="000000"/>
          <w:sz w:val="24"/>
          <w:szCs w:val="24"/>
        </w:rPr>
        <w:t>В и. п. лежа на животе</w:t>
      </w:r>
    </w:p>
    <w:p w:rsidR="00A804D6" w:rsidRPr="00B81A26" w:rsidRDefault="00A804D6" w:rsidP="00865293">
      <w:pPr>
        <w:widowControl/>
        <w:numPr>
          <w:ilvl w:val="0"/>
          <w:numId w:val="1"/>
        </w:numPr>
        <w:shd w:val="clear" w:color="auto" w:fill="FFFFFF"/>
        <w:tabs>
          <w:tab w:val="left" w:pos="370"/>
        </w:tabs>
        <w:ind w:firstLine="709"/>
        <w:jc w:val="both"/>
        <w:rPr>
          <w:color w:val="000000"/>
          <w:sz w:val="24"/>
          <w:szCs w:val="24"/>
        </w:rPr>
      </w:pPr>
      <w:r w:rsidRPr="00B81A26">
        <w:rPr>
          <w:color w:val="000000"/>
          <w:sz w:val="24"/>
          <w:szCs w:val="24"/>
        </w:rPr>
        <w:t>Самовытяжение.</w:t>
      </w:r>
    </w:p>
    <w:p w:rsidR="00A804D6" w:rsidRPr="00B81A26" w:rsidRDefault="00A804D6" w:rsidP="00865293">
      <w:pPr>
        <w:widowControl/>
        <w:numPr>
          <w:ilvl w:val="0"/>
          <w:numId w:val="1"/>
        </w:numPr>
        <w:shd w:val="clear" w:color="auto" w:fill="FFFFFF"/>
        <w:tabs>
          <w:tab w:val="left" w:pos="370"/>
        </w:tabs>
        <w:ind w:firstLine="709"/>
        <w:jc w:val="both"/>
        <w:rPr>
          <w:color w:val="000000"/>
          <w:sz w:val="24"/>
          <w:szCs w:val="24"/>
        </w:rPr>
      </w:pPr>
      <w:r w:rsidRPr="00B81A26">
        <w:rPr>
          <w:color w:val="000000"/>
          <w:sz w:val="24"/>
          <w:szCs w:val="24"/>
        </w:rPr>
        <w:t xml:space="preserve">Сопротивление. </w:t>
      </w:r>
    </w:p>
    <w:p w:rsidR="00A804D6" w:rsidRPr="00B81A26" w:rsidRDefault="00A804D6" w:rsidP="00865293">
      <w:pPr>
        <w:widowControl/>
        <w:numPr>
          <w:ilvl w:val="0"/>
          <w:numId w:val="1"/>
        </w:numPr>
        <w:shd w:val="clear" w:color="auto" w:fill="FFFFFF"/>
        <w:tabs>
          <w:tab w:val="left" w:pos="370"/>
        </w:tabs>
        <w:ind w:firstLine="709"/>
        <w:jc w:val="both"/>
        <w:rPr>
          <w:color w:val="000000"/>
          <w:sz w:val="24"/>
          <w:szCs w:val="24"/>
        </w:rPr>
      </w:pPr>
      <w:r w:rsidRPr="00B81A26">
        <w:rPr>
          <w:color w:val="000000"/>
          <w:sz w:val="24"/>
          <w:szCs w:val="24"/>
        </w:rPr>
        <w:t>Руки в замок за голову, ноги на ширине плеч. Лоб лежит на полу. На счет «1» приподнять туловище, не опуская локти, спина прямая без прогиба, на счет «2-3» удерживать туловище, на счет «4» в и. п.</w:t>
      </w:r>
    </w:p>
    <w:p w:rsidR="00A804D6" w:rsidRPr="00B81A26" w:rsidRDefault="00A804D6" w:rsidP="00A804D6">
      <w:pPr>
        <w:widowControl/>
        <w:shd w:val="clear" w:color="auto" w:fill="FFFFFF"/>
        <w:tabs>
          <w:tab w:val="left" w:pos="533"/>
        </w:tabs>
        <w:ind w:firstLine="709"/>
        <w:jc w:val="both"/>
        <w:rPr>
          <w:sz w:val="24"/>
          <w:szCs w:val="24"/>
        </w:rPr>
      </w:pPr>
      <w:r w:rsidRPr="00B81A26">
        <w:rPr>
          <w:color w:val="000000"/>
          <w:sz w:val="24"/>
          <w:szCs w:val="24"/>
        </w:rPr>
        <w:t>3. Поднимание и удерживание ног на весу. Ладони под лоб, спину не прогибать. На счет «1» поднять одну ногу, на счет «2» приставить вторую, на счет «3-б» удерживать, на счет «7» опустить одну ногу, на счет «8» другую. Повторить 6-8 раз.</w:t>
      </w:r>
    </w:p>
    <w:p w:rsidR="00A804D6" w:rsidRPr="00B81A26" w:rsidRDefault="00A804D6" w:rsidP="00A804D6">
      <w:pPr>
        <w:widowControl/>
        <w:shd w:val="clear" w:color="auto" w:fill="FFFFFF"/>
        <w:tabs>
          <w:tab w:val="left" w:pos="379"/>
        </w:tabs>
        <w:ind w:firstLine="709"/>
        <w:jc w:val="both"/>
        <w:rPr>
          <w:color w:val="000000"/>
          <w:sz w:val="24"/>
          <w:szCs w:val="24"/>
        </w:rPr>
      </w:pPr>
      <w:r w:rsidRPr="00B81A26">
        <w:rPr>
          <w:color w:val="000000"/>
          <w:sz w:val="24"/>
          <w:szCs w:val="24"/>
        </w:rPr>
        <w:t xml:space="preserve">4. Смена рук в стороны. Кулаки сжаты, одна рука в сторону, ноги на ширине плеч, другая согнута, кисть у плеча. На счет «1» приподнять корпус, не рогибаясь в пояснице, на счет «2-3» попеременная смена рук. На счет «4» в и. п. Повторить 4-6 раз. </w:t>
      </w:r>
    </w:p>
    <w:p w:rsidR="00A804D6" w:rsidRPr="00B81A26" w:rsidRDefault="00A804D6" w:rsidP="00A804D6">
      <w:pPr>
        <w:widowControl/>
        <w:shd w:val="clear" w:color="auto" w:fill="FFFFFF"/>
        <w:tabs>
          <w:tab w:val="left" w:pos="379"/>
        </w:tabs>
        <w:ind w:firstLine="709"/>
        <w:jc w:val="both"/>
        <w:rPr>
          <w:sz w:val="24"/>
          <w:szCs w:val="24"/>
        </w:rPr>
      </w:pPr>
      <w:r w:rsidRPr="00B81A26">
        <w:rPr>
          <w:color w:val="000000"/>
          <w:sz w:val="24"/>
          <w:szCs w:val="24"/>
        </w:rPr>
        <w:t>5. Ходьба. Руки вытянуты вперед, ноги на ширине плеч. На счет «1» риподнять правую руку и левую ногу от пола, на счет «2-3» удерживать, на счет «4» в и. п. Повторить по 4-6 раз.</w:t>
      </w:r>
    </w:p>
    <w:p w:rsidR="00A804D6" w:rsidRPr="00B81A26" w:rsidRDefault="00A804D6" w:rsidP="00A804D6">
      <w:pPr>
        <w:widowControl/>
        <w:shd w:val="clear" w:color="auto" w:fill="FFFFFF"/>
        <w:tabs>
          <w:tab w:val="left" w:pos="442"/>
        </w:tabs>
        <w:ind w:firstLine="709"/>
        <w:jc w:val="both"/>
        <w:rPr>
          <w:sz w:val="24"/>
          <w:szCs w:val="24"/>
        </w:rPr>
      </w:pPr>
      <w:r w:rsidRPr="00B81A26">
        <w:rPr>
          <w:color w:val="000000"/>
          <w:sz w:val="24"/>
          <w:szCs w:val="24"/>
        </w:rPr>
        <w:t xml:space="preserve">6. Плавание. Руки согнуты, упор на кисти и Предплечье, лоб лежит на полу, ноги вместе. На счет «1» поднять плечевой пояс и ноги, не прогибая поясницы, руки вытянуть вперед, </w:t>
      </w:r>
      <w:r w:rsidRPr="00B81A26">
        <w:rPr>
          <w:color w:val="000000"/>
          <w:sz w:val="24"/>
          <w:szCs w:val="24"/>
        </w:rPr>
        <w:lastRenderedPageBreak/>
        <w:t>на счет «2» развести руки и ноги в стороны, на счет «3» руки и ноги соединить, на счет «4» в и. п. Повторить 6-8 раз.</w:t>
      </w:r>
    </w:p>
    <w:p w:rsidR="00A804D6" w:rsidRPr="00B81A26" w:rsidRDefault="00A804D6" w:rsidP="00A804D6">
      <w:pPr>
        <w:widowControl/>
        <w:shd w:val="clear" w:color="auto" w:fill="FFFFFF"/>
        <w:tabs>
          <w:tab w:val="left" w:pos="514"/>
        </w:tabs>
        <w:ind w:firstLine="709"/>
        <w:jc w:val="both"/>
        <w:rPr>
          <w:sz w:val="24"/>
          <w:szCs w:val="24"/>
        </w:rPr>
      </w:pPr>
      <w:r w:rsidRPr="00B81A26">
        <w:rPr>
          <w:color w:val="000000"/>
          <w:sz w:val="24"/>
          <w:szCs w:val="24"/>
        </w:rPr>
        <w:t>7. «Слоники» (ходьба на коленях). Руки согнуты в локтях, ноги согнуты в коленях, стопы под прямым углом. Поочередно поднимать согнутую ногу вверх, оттягивая носок. Повторить 15-20 раз.</w:t>
      </w:r>
    </w:p>
    <w:p w:rsidR="0011350F" w:rsidRPr="00B81A26" w:rsidRDefault="0011350F" w:rsidP="0011350F">
      <w:pPr>
        <w:shd w:val="clear" w:color="auto" w:fill="FFFFFF"/>
        <w:ind w:left="5529"/>
        <w:jc w:val="right"/>
        <w:rPr>
          <w:b/>
          <w:sz w:val="24"/>
          <w:szCs w:val="24"/>
        </w:rPr>
      </w:pPr>
      <w:r w:rsidRPr="00B81A26">
        <w:rPr>
          <w:b/>
          <w:bCs/>
          <w:color w:val="000000"/>
          <w:sz w:val="24"/>
          <w:szCs w:val="24"/>
        </w:rPr>
        <w:br w:type="page"/>
      </w:r>
      <w:r w:rsidRPr="00B81A26">
        <w:rPr>
          <w:b/>
          <w:sz w:val="24"/>
          <w:szCs w:val="24"/>
        </w:rPr>
        <w:lastRenderedPageBreak/>
        <w:t>Приложение 6.</w:t>
      </w:r>
    </w:p>
    <w:p w:rsidR="0011350F" w:rsidRPr="00B81A26" w:rsidRDefault="0011350F" w:rsidP="00A804D6">
      <w:pPr>
        <w:widowControl/>
        <w:shd w:val="clear" w:color="auto" w:fill="FFFFFF"/>
        <w:ind w:firstLine="709"/>
        <w:jc w:val="both"/>
        <w:rPr>
          <w:b/>
          <w:bCs/>
          <w:color w:val="000000"/>
          <w:sz w:val="24"/>
          <w:szCs w:val="24"/>
        </w:rPr>
      </w:pPr>
    </w:p>
    <w:p w:rsidR="00A804D6" w:rsidRPr="00B81A26" w:rsidRDefault="00A804D6" w:rsidP="0011350F">
      <w:pPr>
        <w:widowControl/>
        <w:shd w:val="clear" w:color="auto" w:fill="FFFFFF"/>
        <w:ind w:firstLine="709"/>
        <w:jc w:val="center"/>
        <w:rPr>
          <w:b/>
          <w:bCs/>
          <w:color w:val="000000"/>
          <w:sz w:val="24"/>
          <w:szCs w:val="24"/>
        </w:rPr>
      </w:pPr>
      <w:r w:rsidRPr="00B81A26">
        <w:rPr>
          <w:b/>
          <w:bCs/>
          <w:color w:val="000000"/>
          <w:sz w:val="24"/>
          <w:szCs w:val="24"/>
        </w:rPr>
        <w:t>Комплекс упражнения при плоскостопии</w:t>
      </w:r>
    </w:p>
    <w:p w:rsidR="0011350F" w:rsidRPr="00B81A26" w:rsidRDefault="0011350F" w:rsidP="0011350F">
      <w:pPr>
        <w:widowControl/>
        <w:shd w:val="clear" w:color="auto" w:fill="FFFFFF"/>
        <w:ind w:firstLine="709"/>
        <w:jc w:val="center"/>
        <w:rPr>
          <w:b/>
          <w:sz w:val="24"/>
          <w:szCs w:val="24"/>
        </w:rPr>
      </w:pPr>
    </w:p>
    <w:p w:rsidR="00A804D6" w:rsidRPr="00B81A26" w:rsidRDefault="00A804D6" w:rsidP="00865293">
      <w:pPr>
        <w:widowControl/>
        <w:numPr>
          <w:ilvl w:val="0"/>
          <w:numId w:val="2"/>
        </w:numPr>
        <w:shd w:val="clear" w:color="auto" w:fill="FFFFFF"/>
        <w:tabs>
          <w:tab w:val="left" w:pos="370"/>
        </w:tabs>
        <w:ind w:firstLine="709"/>
        <w:jc w:val="both"/>
        <w:rPr>
          <w:color w:val="000000"/>
          <w:sz w:val="24"/>
          <w:szCs w:val="24"/>
        </w:rPr>
      </w:pPr>
      <w:r w:rsidRPr="00B81A26">
        <w:rPr>
          <w:color w:val="000000"/>
          <w:sz w:val="24"/>
          <w:szCs w:val="24"/>
        </w:rPr>
        <w:t>Ходьба на носках.</w:t>
      </w:r>
    </w:p>
    <w:p w:rsidR="00A804D6" w:rsidRPr="00B81A26" w:rsidRDefault="00A804D6" w:rsidP="00865293">
      <w:pPr>
        <w:widowControl/>
        <w:numPr>
          <w:ilvl w:val="0"/>
          <w:numId w:val="2"/>
        </w:numPr>
        <w:shd w:val="clear" w:color="auto" w:fill="FFFFFF"/>
        <w:tabs>
          <w:tab w:val="left" w:pos="370"/>
        </w:tabs>
        <w:ind w:firstLine="709"/>
        <w:jc w:val="both"/>
        <w:rPr>
          <w:color w:val="000000"/>
          <w:sz w:val="24"/>
          <w:szCs w:val="24"/>
        </w:rPr>
      </w:pPr>
      <w:r w:rsidRPr="00B81A26">
        <w:rPr>
          <w:color w:val="000000"/>
          <w:sz w:val="24"/>
          <w:szCs w:val="24"/>
        </w:rPr>
        <w:t>Ходьба на пятках.</w:t>
      </w:r>
    </w:p>
    <w:p w:rsidR="00A804D6" w:rsidRPr="00B81A26" w:rsidRDefault="00A804D6" w:rsidP="00865293">
      <w:pPr>
        <w:widowControl/>
        <w:numPr>
          <w:ilvl w:val="0"/>
          <w:numId w:val="2"/>
        </w:numPr>
        <w:shd w:val="clear" w:color="auto" w:fill="FFFFFF"/>
        <w:tabs>
          <w:tab w:val="left" w:pos="370"/>
        </w:tabs>
        <w:ind w:firstLine="709"/>
        <w:jc w:val="both"/>
        <w:rPr>
          <w:color w:val="000000"/>
          <w:sz w:val="24"/>
          <w:szCs w:val="24"/>
        </w:rPr>
      </w:pPr>
      <w:r w:rsidRPr="00B81A26">
        <w:rPr>
          <w:color w:val="000000"/>
          <w:sz w:val="24"/>
          <w:szCs w:val="24"/>
        </w:rPr>
        <w:t>Ходьба на наружном крае стопы.</w:t>
      </w:r>
    </w:p>
    <w:p w:rsidR="00A804D6" w:rsidRPr="00B81A26" w:rsidRDefault="00A804D6" w:rsidP="00865293">
      <w:pPr>
        <w:widowControl/>
        <w:numPr>
          <w:ilvl w:val="0"/>
          <w:numId w:val="2"/>
        </w:numPr>
        <w:shd w:val="clear" w:color="auto" w:fill="FFFFFF"/>
        <w:tabs>
          <w:tab w:val="left" w:pos="370"/>
        </w:tabs>
        <w:ind w:firstLine="709"/>
        <w:jc w:val="both"/>
        <w:rPr>
          <w:color w:val="000000"/>
          <w:sz w:val="24"/>
          <w:szCs w:val="24"/>
        </w:rPr>
      </w:pPr>
      <w:r w:rsidRPr="00B81A26">
        <w:rPr>
          <w:color w:val="000000"/>
          <w:sz w:val="24"/>
          <w:szCs w:val="24"/>
        </w:rPr>
        <w:t>Ходьба «елочкой» по гимнастической палке, лежащей на полу.</w:t>
      </w:r>
    </w:p>
    <w:p w:rsidR="00A804D6" w:rsidRPr="00B81A26" w:rsidRDefault="00A804D6" w:rsidP="00865293">
      <w:pPr>
        <w:widowControl/>
        <w:numPr>
          <w:ilvl w:val="0"/>
          <w:numId w:val="2"/>
        </w:numPr>
        <w:shd w:val="clear" w:color="auto" w:fill="FFFFFF"/>
        <w:tabs>
          <w:tab w:val="left" w:pos="370"/>
        </w:tabs>
        <w:ind w:firstLine="709"/>
        <w:jc w:val="both"/>
        <w:rPr>
          <w:color w:val="000000"/>
          <w:sz w:val="24"/>
          <w:szCs w:val="24"/>
        </w:rPr>
      </w:pPr>
      <w:r w:rsidRPr="00B81A26">
        <w:rPr>
          <w:color w:val="000000"/>
          <w:sz w:val="24"/>
          <w:szCs w:val="24"/>
        </w:rPr>
        <w:t>Ходьба по гимнастической скамейке.</w:t>
      </w:r>
    </w:p>
    <w:p w:rsidR="00A804D6" w:rsidRPr="00B81A26" w:rsidRDefault="00A804D6" w:rsidP="00865293">
      <w:pPr>
        <w:widowControl/>
        <w:numPr>
          <w:ilvl w:val="0"/>
          <w:numId w:val="2"/>
        </w:numPr>
        <w:shd w:val="clear" w:color="auto" w:fill="FFFFFF"/>
        <w:tabs>
          <w:tab w:val="left" w:pos="370"/>
        </w:tabs>
        <w:ind w:firstLine="709"/>
        <w:jc w:val="both"/>
        <w:rPr>
          <w:color w:val="000000"/>
          <w:sz w:val="24"/>
          <w:szCs w:val="24"/>
        </w:rPr>
      </w:pPr>
      <w:r w:rsidRPr="00B81A26">
        <w:rPr>
          <w:color w:val="000000"/>
          <w:sz w:val="24"/>
          <w:szCs w:val="24"/>
        </w:rPr>
        <w:t>Ходьба по наклонной плоскости на носках.</w:t>
      </w:r>
    </w:p>
    <w:p w:rsidR="00A804D6" w:rsidRPr="00B81A26" w:rsidRDefault="00A804D6" w:rsidP="00865293">
      <w:pPr>
        <w:widowControl/>
        <w:numPr>
          <w:ilvl w:val="0"/>
          <w:numId w:val="2"/>
        </w:numPr>
        <w:shd w:val="clear" w:color="auto" w:fill="FFFFFF"/>
        <w:tabs>
          <w:tab w:val="left" w:pos="370"/>
        </w:tabs>
        <w:ind w:firstLine="709"/>
        <w:jc w:val="both"/>
        <w:rPr>
          <w:color w:val="000000"/>
          <w:sz w:val="24"/>
          <w:szCs w:val="24"/>
        </w:rPr>
      </w:pPr>
      <w:r w:rsidRPr="00B81A26">
        <w:rPr>
          <w:i/>
          <w:iCs/>
          <w:color w:val="000000"/>
          <w:sz w:val="24"/>
          <w:szCs w:val="24"/>
        </w:rPr>
        <w:t>И. п. сидя, нога на ноге</w:t>
      </w:r>
    </w:p>
    <w:p w:rsidR="00A804D6" w:rsidRPr="00B81A26" w:rsidRDefault="00A804D6" w:rsidP="00865293">
      <w:pPr>
        <w:widowControl/>
        <w:numPr>
          <w:ilvl w:val="0"/>
          <w:numId w:val="2"/>
        </w:numPr>
        <w:shd w:val="clear" w:color="auto" w:fill="FFFFFF"/>
        <w:tabs>
          <w:tab w:val="left" w:pos="370"/>
        </w:tabs>
        <w:ind w:firstLine="709"/>
        <w:jc w:val="both"/>
        <w:rPr>
          <w:color w:val="000000"/>
          <w:sz w:val="24"/>
          <w:szCs w:val="24"/>
        </w:rPr>
      </w:pPr>
      <w:r w:rsidRPr="00B81A26">
        <w:rPr>
          <w:color w:val="000000"/>
          <w:sz w:val="24"/>
          <w:szCs w:val="24"/>
        </w:rPr>
        <w:t>Вращение стоп. 5-15 раз в правую и левую стороны каждой стопой.</w:t>
      </w:r>
    </w:p>
    <w:p w:rsidR="00A804D6" w:rsidRPr="00B81A26" w:rsidRDefault="00A804D6" w:rsidP="00865293">
      <w:pPr>
        <w:widowControl/>
        <w:numPr>
          <w:ilvl w:val="0"/>
          <w:numId w:val="2"/>
        </w:numPr>
        <w:shd w:val="clear" w:color="auto" w:fill="FFFFFF"/>
        <w:tabs>
          <w:tab w:val="left" w:pos="504"/>
        </w:tabs>
        <w:ind w:firstLine="709"/>
        <w:jc w:val="both"/>
        <w:rPr>
          <w:color w:val="000000"/>
          <w:sz w:val="24"/>
          <w:szCs w:val="24"/>
        </w:rPr>
      </w:pPr>
      <w:r w:rsidRPr="00B81A26">
        <w:rPr>
          <w:color w:val="000000"/>
          <w:sz w:val="24"/>
          <w:szCs w:val="24"/>
        </w:rPr>
        <w:t>Попеременное сгибание и разгибание стоп с напряжением 20-30 раз каждой стопой.</w:t>
      </w:r>
    </w:p>
    <w:p w:rsidR="00A804D6" w:rsidRPr="00B81A26" w:rsidRDefault="00A804D6" w:rsidP="00865293">
      <w:pPr>
        <w:widowControl/>
        <w:numPr>
          <w:ilvl w:val="0"/>
          <w:numId w:val="2"/>
        </w:numPr>
        <w:shd w:val="clear" w:color="auto" w:fill="FFFFFF"/>
        <w:tabs>
          <w:tab w:val="left" w:pos="504"/>
        </w:tabs>
        <w:ind w:firstLine="709"/>
        <w:jc w:val="both"/>
        <w:rPr>
          <w:color w:val="000000"/>
          <w:sz w:val="24"/>
          <w:szCs w:val="24"/>
        </w:rPr>
      </w:pPr>
      <w:r w:rsidRPr="00B81A26">
        <w:rPr>
          <w:color w:val="000000"/>
          <w:sz w:val="24"/>
          <w:szCs w:val="24"/>
        </w:rPr>
        <w:t>Захват, поднимание и перекладывание карандаша 5-15 раз каждой стопой.</w:t>
      </w:r>
    </w:p>
    <w:p w:rsidR="00A804D6" w:rsidRPr="00B81A26" w:rsidRDefault="00A804D6" w:rsidP="00865293">
      <w:pPr>
        <w:widowControl/>
        <w:numPr>
          <w:ilvl w:val="0"/>
          <w:numId w:val="2"/>
        </w:numPr>
        <w:shd w:val="clear" w:color="auto" w:fill="FFFFFF"/>
        <w:tabs>
          <w:tab w:val="left" w:pos="504"/>
        </w:tabs>
        <w:ind w:firstLine="709"/>
        <w:jc w:val="both"/>
        <w:rPr>
          <w:color w:val="000000"/>
          <w:sz w:val="24"/>
          <w:szCs w:val="24"/>
        </w:rPr>
      </w:pPr>
      <w:r w:rsidRPr="00B81A26">
        <w:rPr>
          <w:color w:val="000000"/>
          <w:sz w:val="24"/>
          <w:szCs w:val="24"/>
        </w:rPr>
        <w:t>Перемещение стоп . с помощью движений пальцев - «гусеница» - 2-3 мин.</w:t>
      </w:r>
    </w:p>
    <w:p w:rsidR="00A804D6" w:rsidRPr="00B81A26" w:rsidRDefault="00A804D6" w:rsidP="00A804D6">
      <w:pPr>
        <w:widowControl/>
        <w:shd w:val="clear" w:color="auto" w:fill="FFFFFF"/>
        <w:ind w:firstLine="709"/>
        <w:jc w:val="both"/>
        <w:rPr>
          <w:b/>
          <w:sz w:val="24"/>
          <w:szCs w:val="24"/>
        </w:rPr>
      </w:pPr>
      <w:r w:rsidRPr="00B81A26">
        <w:rPr>
          <w:b/>
          <w:i/>
          <w:iCs/>
          <w:color w:val="000000"/>
          <w:sz w:val="24"/>
          <w:szCs w:val="24"/>
        </w:rPr>
        <w:t>И. п. стоя</w:t>
      </w:r>
    </w:p>
    <w:p w:rsidR="00A804D6" w:rsidRPr="00B81A26" w:rsidRDefault="00A804D6" w:rsidP="00865293">
      <w:pPr>
        <w:widowControl/>
        <w:numPr>
          <w:ilvl w:val="0"/>
          <w:numId w:val="2"/>
        </w:numPr>
        <w:shd w:val="clear" w:color="auto" w:fill="FFFFFF"/>
        <w:tabs>
          <w:tab w:val="left" w:pos="504"/>
        </w:tabs>
        <w:ind w:firstLine="709"/>
        <w:jc w:val="both"/>
        <w:rPr>
          <w:color w:val="000000"/>
          <w:sz w:val="24"/>
          <w:szCs w:val="24"/>
        </w:rPr>
      </w:pPr>
      <w:r w:rsidRPr="00B81A26">
        <w:rPr>
          <w:color w:val="000000"/>
          <w:sz w:val="24"/>
          <w:szCs w:val="24"/>
        </w:rPr>
        <w:t>Перекаты с пятки на носок и обратно 1-2 мин.</w:t>
      </w:r>
    </w:p>
    <w:p w:rsidR="00A804D6" w:rsidRPr="00B81A26" w:rsidRDefault="00A804D6" w:rsidP="00865293">
      <w:pPr>
        <w:widowControl/>
        <w:numPr>
          <w:ilvl w:val="0"/>
          <w:numId w:val="2"/>
        </w:numPr>
        <w:shd w:val="clear" w:color="auto" w:fill="FFFFFF"/>
        <w:tabs>
          <w:tab w:val="left" w:pos="504"/>
        </w:tabs>
        <w:ind w:firstLine="709"/>
        <w:jc w:val="both"/>
        <w:rPr>
          <w:color w:val="000000"/>
          <w:sz w:val="24"/>
          <w:szCs w:val="24"/>
        </w:rPr>
      </w:pPr>
      <w:r w:rsidRPr="00B81A26">
        <w:rPr>
          <w:color w:val="000000"/>
          <w:sz w:val="24"/>
          <w:szCs w:val="24"/>
        </w:rPr>
        <w:t>Приседание, стоя на гимнастической палке 5-10 раз.</w:t>
      </w:r>
    </w:p>
    <w:p w:rsidR="00A804D6" w:rsidRPr="00B81A26" w:rsidRDefault="00A804D6" w:rsidP="00865293">
      <w:pPr>
        <w:widowControl/>
        <w:numPr>
          <w:ilvl w:val="0"/>
          <w:numId w:val="2"/>
        </w:numPr>
        <w:shd w:val="clear" w:color="auto" w:fill="FFFFFF"/>
        <w:tabs>
          <w:tab w:val="left" w:pos="504"/>
        </w:tabs>
        <w:ind w:firstLine="709"/>
        <w:jc w:val="both"/>
        <w:rPr>
          <w:color w:val="000000"/>
          <w:sz w:val="24"/>
          <w:szCs w:val="24"/>
        </w:rPr>
      </w:pPr>
      <w:r w:rsidRPr="00B81A26">
        <w:rPr>
          <w:color w:val="000000"/>
          <w:sz w:val="24"/>
          <w:szCs w:val="24"/>
        </w:rPr>
        <w:t>Катание малого мяча стопами поочередно по 2-3 мин.</w:t>
      </w:r>
    </w:p>
    <w:p w:rsidR="00A804D6" w:rsidRPr="00B81A26" w:rsidRDefault="00A804D6" w:rsidP="00865293">
      <w:pPr>
        <w:widowControl/>
        <w:numPr>
          <w:ilvl w:val="0"/>
          <w:numId w:val="2"/>
        </w:numPr>
        <w:shd w:val="clear" w:color="auto" w:fill="FFFFFF"/>
        <w:tabs>
          <w:tab w:val="left" w:pos="504"/>
        </w:tabs>
        <w:ind w:firstLine="709"/>
        <w:jc w:val="both"/>
        <w:rPr>
          <w:color w:val="000000"/>
          <w:sz w:val="24"/>
          <w:szCs w:val="24"/>
        </w:rPr>
      </w:pPr>
      <w:r w:rsidRPr="00B81A26">
        <w:rPr>
          <w:color w:val="000000"/>
          <w:sz w:val="24"/>
          <w:szCs w:val="24"/>
        </w:rPr>
        <w:t>Приседание на большом мяче 5-10 раз.</w:t>
      </w:r>
    </w:p>
    <w:p w:rsidR="00A804D6" w:rsidRPr="00B81A26" w:rsidRDefault="00A804D6" w:rsidP="00865293">
      <w:pPr>
        <w:widowControl/>
        <w:numPr>
          <w:ilvl w:val="0"/>
          <w:numId w:val="2"/>
        </w:numPr>
        <w:shd w:val="clear" w:color="auto" w:fill="FFFFFF"/>
        <w:tabs>
          <w:tab w:val="left" w:pos="504"/>
        </w:tabs>
        <w:ind w:firstLine="709"/>
        <w:jc w:val="both"/>
        <w:rPr>
          <w:color w:val="000000"/>
          <w:sz w:val="24"/>
          <w:szCs w:val="24"/>
        </w:rPr>
      </w:pPr>
      <w:r w:rsidRPr="00B81A26">
        <w:rPr>
          <w:color w:val="000000"/>
          <w:sz w:val="24"/>
          <w:szCs w:val="24"/>
        </w:rPr>
        <w:t>Подскоки на носках 15-20 раз.</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На каждом занятии используют 3-5 упражнений из данного комплекса.</w:t>
      </w:r>
    </w:p>
    <w:p w:rsidR="0011350F" w:rsidRPr="00B81A26" w:rsidRDefault="0011350F" w:rsidP="0011350F">
      <w:pPr>
        <w:shd w:val="clear" w:color="auto" w:fill="FFFFFF"/>
        <w:ind w:left="5529"/>
        <w:jc w:val="right"/>
        <w:rPr>
          <w:b/>
          <w:sz w:val="24"/>
          <w:szCs w:val="24"/>
        </w:rPr>
      </w:pPr>
      <w:r w:rsidRPr="00B81A26">
        <w:rPr>
          <w:b/>
          <w:bCs/>
          <w:color w:val="000000"/>
          <w:sz w:val="24"/>
          <w:szCs w:val="24"/>
        </w:rPr>
        <w:br w:type="page"/>
      </w:r>
      <w:r w:rsidRPr="00B81A26">
        <w:rPr>
          <w:b/>
          <w:sz w:val="24"/>
          <w:szCs w:val="24"/>
        </w:rPr>
        <w:lastRenderedPageBreak/>
        <w:t>Приложение 7.</w:t>
      </w:r>
    </w:p>
    <w:p w:rsidR="0011350F" w:rsidRPr="00B81A26" w:rsidRDefault="0011350F" w:rsidP="00A804D6">
      <w:pPr>
        <w:widowControl/>
        <w:shd w:val="clear" w:color="auto" w:fill="FFFFFF"/>
        <w:ind w:firstLine="709"/>
        <w:jc w:val="both"/>
        <w:rPr>
          <w:b/>
          <w:bCs/>
          <w:color w:val="000000"/>
          <w:sz w:val="24"/>
          <w:szCs w:val="24"/>
        </w:rPr>
      </w:pPr>
    </w:p>
    <w:p w:rsidR="00A804D6" w:rsidRPr="00B81A26" w:rsidRDefault="00A804D6" w:rsidP="0011350F">
      <w:pPr>
        <w:widowControl/>
        <w:shd w:val="clear" w:color="auto" w:fill="FFFFFF"/>
        <w:ind w:firstLine="709"/>
        <w:jc w:val="center"/>
        <w:rPr>
          <w:b/>
          <w:sz w:val="24"/>
          <w:szCs w:val="24"/>
        </w:rPr>
      </w:pPr>
      <w:r w:rsidRPr="00B81A26">
        <w:rPr>
          <w:b/>
          <w:bCs/>
          <w:color w:val="000000"/>
          <w:sz w:val="24"/>
          <w:szCs w:val="24"/>
        </w:rPr>
        <w:t>Комплекс упражнений при кифозах</w:t>
      </w:r>
    </w:p>
    <w:p w:rsidR="0011350F" w:rsidRPr="00B81A26" w:rsidRDefault="0011350F" w:rsidP="00A804D6">
      <w:pPr>
        <w:widowControl/>
        <w:shd w:val="clear" w:color="auto" w:fill="FFFFFF"/>
        <w:ind w:firstLine="709"/>
        <w:jc w:val="both"/>
        <w:rPr>
          <w:i/>
          <w:iCs/>
          <w:color w:val="000000"/>
          <w:sz w:val="24"/>
          <w:szCs w:val="24"/>
        </w:rPr>
      </w:pPr>
    </w:p>
    <w:p w:rsidR="00A804D6" w:rsidRPr="00B81A26" w:rsidRDefault="00A804D6" w:rsidP="00A804D6">
      <w:pPr>
        <w:widowControl/>
        <w:shd w:val="clear" w:color="auto" w:fill="FFFFFF"/>
        <w:ind w:firstLine="709"/>
        <w:jc w:val="both"/>
        <w:rPr>
          <w:sz w:val="24"/>
          <w:szCs w:val="24"/>
        </w:rPr>
      </w:pPr>
      <w:r w:rsidRPr="00B81A26">
        <w:rPr>
          <w:i/>
          <w:iCs/>
          <w:color w:val="000000"/>
          <w:sz w:val="24"/>
          <w:szCs w:val="24"/>
        </w:rPr>
        <w:t>И. п. стоя</w:t>
      </w:r>
    </w:p>
    <w:p w:rsidR="00A804D6" w:rsidRPr="00B81A26" w:rsidRDefault="00A804D6" w:rsidP="00865293">
      <w:pPr>
        <w:widowControl/>
        <w:numPr>
          <w:ilvl w:val="0"/>
          <w:numId w:val="3"/>
        </w:numPr>
        <w:shd w:val="clear" w:color="auto" w:fill="FFFFFF"/>
        <w:tabs>
          <w:tab w:val="left" w:pos="480"/>
        </w:tabs>
        <w:ind w:firstLine="709"/>
        <w:jc w:val="both"/>
        <w:rPr>
          <w:color w:val="000000"/>
          <w:sz w:val="24"/>
          <w:szCs w:val="24"/>
        </w:rPr>
      </w:pPr>
      <w:r w:rsidRPr="00B81A26">
        <w:rPr>
          <w:color w:val="000000"/>
          <w:sz w:val="24"/>
          <w:szCs w:val="24"/>
        </w:rPr>
        <w:t>С палкой в опущенных руках. Руки вверх-вдох, в и. п. выдох, 3-4 раза.</w:t>
      </w:r>
    </w:p>
    <w:p w:rsidR="00A804D6" w:rsidRPr="00B81A26" w:rsidRDefault="00A804D6" w:rsidP="00865293">
      <w:pPr>
        <w:widowControl/>
        <w:numPr>
          <w:ilvl w:val="0"/>
          <w:numId w:val="3"/>
        </w:numPr>
        <w:shd w:val="clear" w:color="auto" w:fill="FFFFFF"/>
        <w:tabs>
          <w:tab w:val="left" w:pos="480"/>
        </w:tabs>
        <w:ind w:firstLine="709"/>
        <w:jc w:val="both"/>
        <w:rPr>
          <w:color w:val="000000"/>
          <w:sz w:val="24"/>
          <w:szCs w:val="24"/>
        </w:rPr>
      </w:pPr>
      <w:r w:rsidRPr="00B81A26">
        <w:rPr>
          <w:color w:val="000000"/>
          <w:sz w:val="24"/>
          <w:szCs w:val="24"/>
        </w:rPr>
        <w:t>С палкой в опущенных руках. Руки вверх - вдох, палку н, лопатки - выдох, 6-8 раз.</w:t>
      </w:r>
    </w:p>
    <w:p w:rsidR="00A804D6" w:rsidRPr="00B81A26" w:rsidRDefault="00A804D6" w:rsidP="00865293">
      <w:pPr>
        <w:widowControl/>
        <w:numPr>
          <w:ilvl w:val="0"/>
          <w:numId w:val="3"/>
        </w:numPr>
        <w:shd w:val="clear" w:color="auto" w:fill="FFFFFF"/>
        <w:tabs>
          <w:tab w:val="left" w:pos="480"/>
        </w:tabs>
        <w:ind w:firstLine="709"/>
        <w:jc w:val="both"/>
        <w:rPr>
          <w:color w:val="000000"/>
          <w:sz w:val="24"/>
          <w:szCs w:val="24"/>
        </w:rPr>
      </w:pPr>
      <w:r w:rsidRPr="00B81A26">
        <w:rPr>
          <w:color w:val="000000"/>
          <w:sz w:val="24"/>
          <w:szCs w:val="24"/>
        </w:rPr>
        <w:t>С палкой в опущенных руках. Руки вверх, туловище наклонить вперед с прямой спиной - выдох, возвратиться в и. п. - вдох, б-8 раз.</w:t>
      </w:r>
    </w:p>
    <w:p w:rsidR="00A804D6" w:rsidRPr="00B81A26" w:rsidRDefault="00A804D6" w:rsidP="00A804D6">
      <w:pPr>
        <w:widowControl/>
        <w:shd w:val="clear" w:color="auto" w:fill="FFFFFF"/>
        <w:tabs>
          <w:tab w:val="left" w:pos="624"/>
        </w:tabs>
        <w:ind w:firstLine="709"/>
        <w:jc w:val="both"/>
        <w:rPr>
          <w:sz w:val="24"/>
          <w:szCs w:val="24"/>
        </w:rPr>
      </w:pPr>
      <w:r w:rsidRPr="00B81A26">
        <w:rPr>
          <w:color w:val="000000"/>
          <w:sz w:val="24"/>
          <w:szCs w:val="24"/>
        </w:rPr>
        <w:t>4. С палкой в согнутых руках, палка касается головы. Приседания, потягиваясь головой вверх, 6-8 раз.</w:t>
      </w:r>
    </w:p>
    <w:p w:rsidR="00A804D6" w:rsidRPr="00B81A26" w:rsidRDefault="00A804D6" w:rsidP="00A804D6">
      <w:pPr>
        <w:widowControl/>
        <w:shd w:val="clear" w:color="auto" w:fill="FFFFFF"/>
        <w:tabs>
          <w:tab w:val="left" w:pos="533"/>
        </w:tabs>
        <w:ind w:firstLine="709"/>
        <w:jc w:val="both"/>
        <w:rPr>
          <w:sz w:val="24"/>
          <w:szCs w:val="24"/>
        </w:rPr>
      </w:pPr>
      <w:r w:rsidRPr="00B81A26">
        <w:rPr>
          <w:color w:val="000000"/>
          <w:sz w:val="24"/>
          <w:szCs w:val="24"/>
        </w:rPr>
        <w:t>5. Руки внизу, ноги врозь. Попеременное поднимание рук вверх, дыхание произвольное, 6-8 раз.</w:t>
      </w:r>
    </w:p>
    <w:p w:rsidR="00A804D6" w:rsidRPr="00B81A26" w:rsidRDefault="00A804D6" w:rsidP="00A804D6">
      <w:pPr>
        <w:widowControl/>
        <w:shd w:val="clear" w:color="auto" w:fill="FFFFFF"/>
        <w:tabs>
          <w:tab w:val="left" w:pos="667"/>
        </w:tabs>
        <w:ind w:firstLine="709"/>
        <w:jc w:val="both"/>
        <w:rPr>
          <w:sz w:val="24"/>
          <w:szCs w:val="24"/>
        </w:rPr>
      </w:pPr>
      <w:r w:rsidRPr="00B81A26">
        <w:rPr>
          <w:color w:val="000000"/>
          <w:sz w:val="24"/>
          <w:szCs w:val="24"/>
        </w:rPr>
        <w:t>6. Руки согнуты в локтях, пальцы касаются плеч. Круговые движения руками назад, дыхание произвольное, 4-8 раз.</w:t>
      </w:r>
    </w:p>
    <w:p w:rsidR="00A804D6" w:rsidRPr="00B81A26" w:rsidRDefault="00A804D6" w:rsidP="00A804D6">
      <w:pPr>
        <w:widowControl/>
        <w:shd w:val="clear" w:color="auto" w:fill="FFFFFF"/>
        <w:tabs>
          <w:tab w:val="left" w:pos="370"/>
        </w:tabs>
        <w:ind w:firstLine="709"/>
        <w:jc w:val="both"/>
        <w:rPr>
          <w:sz w:val="24"/>
          <w:szCs w:val="24"/>
        </w:rPr>
      </w:pPr>
      <w:r w:rsidRPr="00B81A26">
        <w:rPr>
          <w:color w:val="000000"/>
          <w:sz w:val="24"/>
          <w:szCs w:val="24"/>
        </w:rPr>
        <w:t>7. Стоя на коленях, руки на затылке. Наклоны прямого туловища назад, 4-8 раз.</w:t>
      </w:r>
    </w:p>
    <w:p w:rsidR="00A804D6" w:rsidRPr="00B81A26" w:rsidRDefault="00A804D6" w:rsidP="00A804D6">
      <w:pPr>
        <w:widowControl/>
        <w:shd w:val="clear" w:color="auto" w:fill="FFFFFF"/>
        <w:tabs>
          <w:tab w:val="left" w:pos="485"/>
        </w:tabs>
        <w:ind w:firstLine="709"/>
        <w:jc w:val="both"/>
        <w:rPr>
          <w:sz w:val="24"/>
          <w:szCs w:val="24"/>
        </w:rPr>
      </w:pPr>
      <w:r w:rsidRPr="00B81A26">
        <w:rPr>
          <w:color w:val="000000"/>
          <w:sz w:val="24"/>
          <w:szCs w:val="24"/>
        </w:rPr>
        <w:t>8. С палкой в опущенных руках. Руки вверх, палку на лопатки - вдох, глубокий выпад вперед попеременно левой и правой ногой - выдох, 4-8 раз.</w:t>
      </w:r>
    </w:p>
    <w:p w:rsidR="00A804D6" w:rsidRPr="00B81A26" w:rsidRDefault="00A804D6" w:rsidP="00A804D6">
      <w:pPr>
        <w:widowControl/>
        <w:shd w:val="clear" w:color="auto" w:fill="FFFFFF"/>
        <w:tabs>
          <w:tab w:val="left" w:pos="446"/>
        </w:tabs>
        <w:ind w:firstLine="709"/>
        <w:jc w:val="both"/>
        <w:rPr>
          <w:sz w:val="24"/>
          <w:szCs w:val="24"/>
        </w:rPr>
      </w:pPr>
      <w:r w:rsidRPr="00B81A26">
        <w:rPr>
          <w:color w:val="000000"/>
          <w:sz w:val="24"/>
          <w:szCs w:val="24"/>
        </w:rPr>
        <w:t>9. Руки внизу. Руки вверх - вдох, наклонить туловище вперед, коснуться руками пола - выдох (колени не сгибать), 4-8 раз.</w:t>
      </w:r>
    </w:p>
    <w:p w:rsidR="00A804D6" w:rsidRPr="00B81A26" w:rsidRDefault="00A804D6" w:rsidP="00A804D6">
      <w:pPr>
        <w:widowControl/>
        <w:shd w:val="clear" w:color="auto" w:fill="FFFFFF"/>
        <w:ind w:firstLine="709"/>
        <w:jc w:val="both"/>
        <w:rPr>
          <w:sz w:val="24"/>
          <w:szCs w:val="24"/>
        </w:rPr>
      </w:pPr>
      <w:r w:rsidRPr="00B81A26">
        <w:rPr>
          <w:i/>
          <w:iCs/>
          <w:color w:val="000000"/>
          <w:sz w:val="24"/>
          <w:szCs w:val="24"/>
        </w:rPr>
        <w:t>И. п. лежа на спине</w:t>
      </w:r>
    </w:p>
    <w:p w:rsidR="00A804D6" w:rsidRPr="00B81A26" w:rsidRDefault="00A804D6" w:rsidP="00A804D6">
      <w:pPr>
        <w:widowControl/>
        <w:shd w:val="clear" w:color="auto" w:fill="FFFFFF"/>
        <w:tabs>
          <w:tab w:val="left" w:pos="998"/>
        </w:tabs>
        <w:ind w:firstLine="709"/>
        <w:jc w:val="both"/>
        <w:rPr>
          <w:sz w:val="24"/>
          <w:szCs w:val="24"/>
        </w:rPr>
      </w:pPr>
      <w:r w:rsidRPr="00B81A26">
        <w:rPr>
          <w:color w:val="000000"/>
          <w:sz w:val="24"/>
          <w:szCs w:val="24"/>
        </w:rPr>
        <w:t>10. Руки согнуты в локтях, палка касается головы. Попеременное поднимание ног вверх, 5-8 раз.</w:t>
      </w:r>
    </w:p>
    <w:p w:rsidR="00A804D6" w:rsidRPr="00B81A26" w:rsidRDefault="00A804D6" w:rsidP="00865293">
      <w:pPr>
        <w:widowControl/>
        <w:numPr>
          <w:ilvl w:val="0"/>
          <w:numId w:val="4"/>
        </w:numPr>
        <w:shd w:val="clear" w:color="auto" w:fill="FFFFFF"/>
        <w:tabs>
          <w:tab w:val="left" w:pos="518"/>
        </w:tabs>
        <w:ind w:firstLine="709"/>
        <w:jc w:val="both"/>
        <w:rPr>
          <w:color w:val="000000"/>
          <w:sz w:val="24"/>
          <w:szCs w:val="24"/>
        </w:rPr>
      </w:pPr>
      <w:r w:rsidRPr="00B81A26">
        <w:rPr>
          <w:color w:val="000000"/>
          <w:sz w:val="24"/>
          <w:szCs w:val="24"/>
        </w:rPr>
        <w:t>Ноги согнуты в коленях, руки в стороны. Круговые движения руками назад, дыхание произвольное, 4-8 раз.</w:t>
      </w:r>
    </w:p>
    <w:p w:rsidR="00A804D6" w:rsidRPr="00B81A26" w:rsidRDefault="00A804D6" w:rsidP="00865293">
      <w:pPr>
        <w:widowControl/>
        <w:numPr>
          <w:ilvl w:val="0"/>
          <w:numId w:val="4"/>
        </w:numPr>
        <w:shd w:val="clear" w:color="auto" w:fill="FFFFFF"/>
        <w:tabs>
          <w:tab w:val="left" w:pos="518"/>
        </w:tabs>
        <w:ind w:firstLine="709"/>
        <w:jc w:val="both"/>
        <w:rPr>
          <w:color w:val="000000"/>
          <w:sz w:val="24"/>
          <w:szCs w:val="24"/>
        </w:rPr>
      </w:pPr>
      <w:r w:rsidRPr="00B81A26">
        <w:rPr>
          <w:color w:val="000000"/>
          <w:sz w:val="24"/>
          <w:szCs w:val="24"/>
        </w:rPr>
        <w:t>Руки согнуты в локтях, палка касается головы. Попеременные движения прямыми ногами вверх-вниз - «ножницы», дыхание произвольное, 4-8 раз.</w:t>
      </w:r>
    </w:p>
    <w:p w:rsidR="00A804D6" w:rsidRPr="00B81A26" w:rsidRDefault="00A804D6" w:rsidP="00865293">
      <w:pPr>
        <w:widowControl/>
        <w:numPr>
          <w:ilvl w:val="0"/>
          <w:numId w:val="4"/>
        </w:numPr>
        <w:shd w:val="clear" w:color="auto" w:fill="FFFFFF"/>
        <w:tabs>
          <w:tab w:val="left" w:pos="518"/>
        </w:tabs>
        <w:ind w:firstLine="709"/>
        <w:jc w:val="both"/>
        <w:rPr>
          <w:color w:val="000000"/>
          <w:sz w:val="24"/>
          <w:szCs w:val="24"/>
        </w:rPr>
      </w:pPr>
      <w:r w:rsidRPr="00B81A26">
        <w:rPr>
          <w:color w:val="000000"/>
          <w:sz w:val="24"/>
          <w:szCs w:val="24"/>
        </w:rPr>
        <w:t>Ноги согнуты в коленях, руки - в локтях. Прогибание грудного отдела, не отрывая таза от плоскости (прогибание позвоночника умеренное), 4-8 раз.</w:t>
      </w:r>
    </w:p>
    <w:p w:rsidR="00A804D6" w:rsidRPr="00B81A26" w:rsidRDefault="00A804D6" w:rsidP="00865293">
      <w:pPr>
        <w:widowControl/>
        <w:numPr>
          <w:ilvl w:val="0"/>
          <w:numId w:val="4"/>
        </w:numPr>
        <w:shd w:val="clear" w:color="auto" w:fill="FFFFFF"/>
        <w:tabs>
          <w:tab w:val="left" w:pos="518"/>
        </w:tabs>
        <w:ind w:firstLine="709"/>
        <w:jc w:val="both"/>
        <w:rPr>
          <w:color w:val="000000"/>
          <w:sz w:val="24"/>
          <w:szCs w:val="24"/>
        </w:rPr>
      </w:pPr>
      <w:r w:rsidRPr="00B81A26">
        <w:rPr>
          <w:color w:val="000000"/>
          <w:sz w:val="24"/>
          <w:szCs w:val="24"/>
        </w:rPr>
        <w:t>Руки согнуты в локтях, палка касается головы. Поднимание прямых ног вверх под углом 45° и удерживание не менее 6 с, 4-8 раз.</w:t>
      </w:r>
    </w:p>
    <w:p w:rsidR="00A804D6" w:rsidRPr="00B81A26" w:rsidRDefault="00A804D6" w:rsidP="00865293">
      <w:pPr>
        <w:widowControl/>
        <w:numPr>
          <w:ilvl w:val="0"/>
          <w:numId w:val="4"/>
        </w:numPr>
        <w:shd w:val="clear" w:color="auto" w:fill="FFFFFF"/>
        <w:tabs>
          <w:tab w:val="left" w:pos="518"/>
        </w:tabs>
        <w:ind w:firstLine="709"/>
        <w:jc w:val="both"/>
        <w:rPr>
          <w:color w:val="000000"/>
          <w:sz w:val="24"/>
          <w:szCs w:val="24"/>
        </w:rPr>
      </w:pPr>
      <w:r w:rsidRPr="00B81A26">
        <w:rPr>
          <w:color w:val="000000"/>
          <w:sz w:val="24"/>
          <w:szCs w:val="24"/>
        </w:rPr>
        <w:t>Имитация движений на велосипеде, 20-50 раз.</w:t>
      </w:r>
    </w:p>
    <w:p w:rsidR="00A804D6" w:rsidRPr="00B81A26" w:rsidRDefault="00A804D6" w:rsidP="00A804D6">
      <w:pPr>
        <w:widowControl/>
        <w:shd w:val="clear" w:color="auto" w:fill="FFFFFF"/>
        <w:ind w:firstLine="709"/>
        <w:jc w:val="both"/>
        <w:rPr>
          <w:sz w:val="24"/>
          <w:szCs w:val="24"/>
        </w:rPr>
      </w:pPr>
      <w:r w:rsidRPr="00B81A26">
        <w:rPr>
          <w:i/>
          <w:iCs/>
          <w:color w:val="000000"/>
          <w:sz w:val="24"/>
          <w:szCs w:val="24"/>
        </w:rPr>
        <w:t>И. п. лежа на животе (плоская подушка под животом)</w:t>
      </w:r>
    </w:p>
    <w:p w:rsidR="00A804D6" w:rsidRPr="00B81A26" w:rsidRDefault="00A804D6" w:rsidP="00A804D6">
      <w:pPr>
        <w:widowControl/>
        <w:shd w:val="clear" w:color="auto" w:fill="FFFFFF"/>
        <w:tabs>
          <w:tab w:val="left" w:pos="739"/>
        </w:tabs>
        <w:ind w:firstLine="709"/>
        <w:jc w:val="both"/>
        <w:rPr>
          <w:sz w:val="24"/>
          <w:szCs w:val="24"/>
        </w:rPr>
      </w:pPr>
      <w:r w:rsidRPr="00B81A26">
        <w:rPr>
          <w:color w:val="000000"/>
          <w:sz w:val="24"/>
          <w:szCs w:val="24"/>
        </w:rPr>
        <w:t>16. Руки согнуты в локтях. Поднять туловище вверх - вдох, в и. п. - выдох, 4-8 раз.</w:t>
      </w:r>
    </w:p>
    <w:p w:rsidR="00A804D6" w:rsidRPr="00B81A26" w:rsidRDefault="00A804D6" w:rsidP="00A804D6">
      <w:pPr>
        <w:widowControl/>
        <w:shd w:val="clear" w:color="auto" w:fill="FFFFFF"/>
        <w:tabs>
          <w:tab w:val="left" w:pos="600"/>
        </w:tabs>
        <w:ind w:firstLine="709"/>
        <w:jc w:val="both"/>
        <w:rPr>
          <w:sz w:val="24"/>
          <w:szCs w:val="24"/>
        </w:rPr>
      </w:pPr>
      <w:r w:rsidRPr="00B81A26">
        <w:rPr>
          <w:color w:val="000000"/>
          <w:sz w:val="24"/>
          <w:szCs w:val="24"/>
        </w:rPr>
        <w:t>17. Руки с эспандером перед грудью. Потянуться головой вперед, занести эспандер на лопатки и натянуть, приподнять туловище, 4-8 раз.</w:t>
      </w:r>
    </w:p>
    <w:p w:rsidR="00A804D6" w:rsidRPr="00B81A26" w:rsidRDefault="00A804D6" w:rsidP="00A804D6">
      <w:pPr>
        <w:widowControl/>
        <w:shd w:val="clear" w:color="auto" w:fill="FFFFFF"/>
        <w:tabs>
          <w:tab w:val="left" w:pos="782"/>
        </w:tabs>
        <w:ind w:firstLine="709"/>
        <w:jc w:val="both"/>
        <w:rPr>
          <w:sz w:val="24"/>
          <w:szCs w:val="24"/>
        </w:rPr>
      </w:pPr>
      <w:r w:rsidRPr="00B81A26">
        <w:rPr>
          <w:color w:val="000000"/>
          <w:sz w:val="24"/>
          <w:szCs w:val="24"/>
        </w:rPr>
        <w:t>18. Палка на вершине кифоза, локти касаются пола. Попеременные движения ногами вверх, вниз, в стороны («ножницы» горизонтальные и вертикальные), 4-8 раз.</w:t>
      </w:r>
    </w:p>
    <w:p w:rsidR="00A804D6" w:rsidRPr="00B81A26" w:rsidRDefault="00A804D6" w:rsidP="00A804D6">
      <w:pPr>
        <w:widowControl/>
        <w:shd w:val="clear" w:color="auto" w:fill="FFFFFF"/>
        <w:tabs>
          <w:tab w:val="left" w:pos="538"/>
        </w:tabs>
        <w:ind w:firstLine="709"/>
        <w:jc w:val="both"/>
        <w:rPr>
          <w:sz w:val="24"/>
          <w:szCs w:val="24"/>
        </w:rPr>
      </w:pPr>
      <w:r w:rsidRPr="00B81A26">
        <w:rPr>
          <w:color w:val="000000"/>
          <w:sz w:val="24"/>
          <w:szCs w:val="24"/>
        </w:rPr>
        <w:t>19. Руки согнуты в локтях, кисти касаются ушных раковин, ноги на ширине плеч. Вращение руками назад (попытаться свести лопатки), 4-8 раз.</w:t>
      </w:r>
    </w:p>
    <w:p w:rsidR="00A804D6" w:rsidRPr="00B81A26" w:rsidRDefault="00A804D6" w:rsidP="00A804D6">
      <w:pPr>
        <w:widowControl/>
        <w:shd w:val="clear" w:color="auto" w:fill="FFFFFF"/>
        <w:tabs>
          <w:tab w:val="left" w:pos="586"/>
        </w:tabs>
        <w:ind w:firstLine="709"/>
        <w:jc w:val="both"/>
        <w:rPr>
          <w:sz w:val="24"/>
          <w:szCs w:val="24"/>
        </w:rPr>
      </w:pPr>
      <w:r w:rsidRPr="00B81A26">
        <w:rPr>
          <w:color w:val="000000"/>
          <w:sz w:val="24"/>
          <w:szCs w:val="24"/>
        </w:rPr>
        <w:t>20. Руки с палкой впереди. Поднять руки вверх, перенести палку за спину, удерживать 6 с.</w:t>
      </w:r>
    </w:p>
    <w:p w:rsidR="00A804D6" w:rsidRPr="00B81A26" w:rsidRDefault="00A804D6" w:rsidP="00A804D6">
      <w:pPr>
        <w:widowControl/>
        <w:shd w:val="clear" w:color="auto" w:fill="FFFFFF"/>
        <w:ind w:firstLine="709"/>
        <w:jc w:val="both"/>
        <w:rPr>
          <w:sz w:val="24"/>
          <w:szCs w:val="24"/>
        </w:rPr>
      </w:pPr>
      <w:r w:rsidRPr="00B81A26">
        <w:rPr>
          <w:i/>
          <w:iCs/>
          <w:color w:val="000000"/>
          <w:sz w:val="24"/>
          <w:szCs w:val="24"/>
        </w:rPr>
        <w:t>И. п. сидя.</w:t>
      </w:r>
    </w:p>
    <w:p w:rsidR="00A804D6" w:rsidRPr="00B81A26" w:rsidRDefault="00A804D6" w:rsidP="00A804D6">
      <w:pPr>
        <w:widowControl/>
        <w:shd w:val="clear" w:color="auto" w:fill="FFFFFF"/>
        <w:tabs>
          <w:tab w:val="left" w:pos="586"/>
        </w:tabs>
        <w:ind w:firstLine="709"/>
        <w:jc w:val="both"/>
        <w:rPr>
          <w:sz w:val="24"/>
          <w:szCs w:val="24"/>
        </w:rPr>
      </w:pPr>
      <w:r w:rsidRPr="00B81A26">
        <w:rPr>
          <w:color w:val="000000"/>
          <w:sz w:val="24"/>
          <w:szCs w:val="24"/>
        </w:rPr>
        <w:t>21. Сидя на стуле, руками упереться в колени. Потянуться головой вверх, напрячь мышцы спины на 6 с.</w:t>
      </w:r>
    </w:p>
    <w:p w:rsidR="00A804D6" w:rsidRPr="00B81A26" w:rsidRDefault="00A804D6" w:rsidP="00A804D6">
      <w:pPr>
        <w:widowControl/>
        <w:shd w:val="clear" w:color="auto" w:fill="FFFFFF"/>
        <w:tabs>
          <w:tab w:val="left" w:pos="672"/>
        </w:tabs>
        <w:ind w:firstLine="709"/>
        <w:jc w:val="both"/>
        <w:rPr>
          <w:color w:val="000000"/>
          <w:sz w:val="24"/>
          <w:szCs w:val="24"/>
        </w:rPr>
      </w:pPr>
      <w:r w:rsidRPr="00B81A26">
        <w:rPr>
          <w:color w:val="000000"/>
          <w:sz w:val="24"/>
          <w:szCs w:val="24"/>
        </w:rPr>
        <w:t>22. Сидя за столом, руки полусогнуты, локти на столе. Прижимая локти к столу, потянуться головой вверх (плечи не поднимать), напрячь мышцы спины на 6 с.</w:t>
      </w:r>
    </w:p>
    <w:p w:rsidR="0011350F" w:rsidRPr="00B81A26" w:rsidRDefault="0011350F" w:rsidP="0011350F">
      <w:pPr>
        <w:shd w:val="clear" w:color="auto" w:fill="FFFFFF"/>
        <w:ind w:left="5529"/>
        <w:jc w:val="right"/>
        <w:rPr>
          <w:b/>
          <w:sz w:val="24"/>
          <w:szCs w:val="24"/>
        </w:rPr>
      </w:pPr>
      <w:r w:rsidRPr="00B81A26">
        <w:rPr>
          <w:b/>
          <w:bCs/>
          <w:color w:val="000000"/>
          <w:sz w:val="24"/>
          <w:szCs w:val="24"/>
        </w:rPr>
        <w:br w:type="page"/>
      </w:r>
      <w:r w:rsidRPr="00B81A26">
        <w:rPr>
          <w:b/>
          <w:sz w:val="24"/>
          <w:szCs w:val="24"/>
        </w:rPr>
        <w:lastRenderedPageBreak/>
        <w:t>Приложение 8.</w:t>
      </w:r>
    </w:p>
    <w:p w:rsidR="0011350F" w:rsidRPr="00B81A26" w:rsidRDefault="0011350F" w:rsidP="00A804D6">
      <w:pPr>
        <w:widowControl/>
        <w:shd w:val="clear" w:color="auto" w:fill="FFFFFF"/>
        <w:ind w:firstLine="709"/>
        <w:jc w:val="center"/>
        <w:rPr>
          <w:b/>
          <w:bCs/>
          <w:color w:val="000000"/>
          <w:sz w:val="24"/>
          <w:szCs w:val="24"/>
        </w:rPr>
      </w:pPr>
    </w:p>
    <w:p w:rsidR="00A804D6" w:rsidRPr="00B81A26" w:rsidRDefault="00A804D6" w:rsidP="00A804D6">
      <w:pPr>
        <w:widowControl/>
        <w:shd w:val="clear" w:color="auto" w:fill="FFFFFF"/>
        <w:ind w:firstLine="709"/>
        <w:jc w:val="center"/>
        <w:rPr>
          <w:b/>
          <w:bCs/>
          <w:color w:val="000000"/>
          <w:sz w:val="24"/>
          <w:szCs w:val="24"/>
        </w:rPr>
      </w:pPr>
      <w:r w:rsidRPr="00B81A26">
        <w:rPr>
          <w:b/>
          <w:bCs/>
          <w:color w:val="000000"/>
          <w:sz w:val="24"/>
          <w:szCs w:val="24"/>
        </w:rPr>
        <w:t>Комплекс симметричных корригирующих упражнений</w:t>
      </w:r>
    </w:p>
    <w:p w:rsidR="0011350F" w:rsidRPr="00B81A26" w:rsidRDefault="0011350F" w:rsidP="00A804D6">
      <w:pPr>
        <w:widowControl/>
        <w:shd w:val="clear" w:color="auto" w:fill="FFFFFF"/>
        <w:ind w:firstLine="709"/>
        <w:jc w:val="center"/>
        <w:rPr>
          <w:b/>
          <w:bCs/>
          <w:color w:val="000000"/>
          <w:sz w:val="24"/>
          <w:szCs w:val="24"/>
        </w:rPr>
      </w:pPr>
    </w:p>
    <w:p w:rsidR="00A804D6" w:rsidRPr="00B81A26" w:rsidRDefault="00A804D6" w:rsidP="00865293">
      <w:pPr>
        <w:widowControl/>
        <w:numPr>
          <w:ilvl w:val="0"/>
          <w:numId w:val="5"/>
        </w:numPr>
        <w:shd w:val="clear" w:color="auto" w:fill="FFFFFF"/>
        <w:tabs>
          <w:tab w:val="left" w:pos="350"/>
        </w:tabs>
        <w:ind w:firstLine="709"/>
        <w:jc w:val="both"/>
        <w:rPr>
          <w:color w:val="000000"/>
          <w:sz w:val="24"/>
          <w:szCs w:val="24"/>
        </w:rPr>
      </w:pPr>
      <w:r w:rsidRPr="00B81A26">
        <w:rPr>
          <w:color w:val="000000"/>
          <w:sz w:val="24"/>
          <w:szCs w:val="24"/>
        </w:rPr>
        <w:t>Лёжа на животе, принять правильную позу (симметричное расположение рук и ног относительно средней линии). Перевести кисти рук вперёд, положить их друг на друга под подбородком. Одновременно приподнять руки, грудь и голову, не отрывая от опоры таз и живот. Не отклоняясь в сторону, удерживать туловище в данном положении 3-5-7 секунд.</w:t>
      </w:r>
    </w:p>
    <w:p w:rsidR="00A804D6" w:rsidRPr="00B81A26" w:rsidRDefault="00A804D6" w:rsidP="00865293">
      <w:pPr>
        <w:widowControl/>
        <w:numPr>
          <w:ilvl w:val="0"/>
          <w:numId w:val="5"/>
        </w:numPr>
        <w:shd w:val="clear" w:color="auto" w:fill="FFFFFF"/>
        <w:tabs>
          <w:tab w:val="left" w:pos="350"/>
        </w:tabs>
        <w:ind w:firstLine="709"/>
        <w:jc w:val="both"/>
        <w:rPr>
          <w:color w:val="000000"/>
          <w:sz w:val="24"/>
          <w:szCs w:val="24"/>
        </w:rPr>
      </w:pPr>
      <w:r w:rsidRPr="00B81A26">
        <w:rPr>
          <w:color w:val="000000"/>
          <w:sz w:val="24"/>
          <w:szCs w:val="24"/>
        </w:rPr>
        <w:t xml:space="preserve">Лёжа на животе, руки вдоль туловища. Приподнимая голову и плечи, одновременно отвести назад прямые руки, вдохнуть, вернуться в исходное положение - выдохнуть. </w:t>
      </w:r>
    </w:p>
    <w:p w:rsidR="00A804D6" w:rsidRPr="00B81A26" w:rsidRDefault="00A804D6" w:rsidP="00865293">
      <w:pPr>
        <w:widowControl/>
        <w:numPr>
          <w:ilvl w:val="0"/>
          <w:numId w:val="5"/>
        </w:numPr>
        <w:shd w:val="clear" w:color="auto" w:fill="FFFFFF"/>
        <w:tabs>
          <w:tab w:val="left" w:pos="350"/>
        </w:tabs>
        <w:ind w:firstLine="709"/>
        <w:jc w:val="both"/>
        <w:rPr>
          <w:color w:val="000000"/>
          <w:sz w:val="24"/>
          <w:szCs w:val="24"/>
        </w:rPr>
      </w:pPr>
      <w:r w:rsidRPr="00B81A26">
        <w:rPr>
          <w:color w:val="000000"/>
          <w:sz w:val="24"/>
          <w:szCs w:val="24"/>
        </w:rPr>
        <w:t>То же, но с одновременным отведением назад обеих ног - «Рыбка». Удерживаться в данном положении, не задерживая дыхания, 3-5-7 сек.</w:t>
      </w:r>
    </w:p>
    <w:p w:rsidR="00A804D6" w:rsidRPr="00B81A26" w:rsidRDefault="00A804D6" w:rsidP="00865293">
      <w:pPr>
        <w:widowControl/>
        <w:numPr>
          <w:ilvl w:val="0"/>
          <w:numId w:val="5"/>
        </w:numPr>
        <w:shd w:val="clear" w:color="auto" w:fill="FFFFFF"/>
        <w:tabs>
          <w:tab w:val="left" w:pos="350"/>
        </w:tabs>
        <w:ind w:firstLine="709"/>
        <w:jc w:val="both"/>
        <w:rPr>
          <w:color w:val="000000"/>
          <w:sz w:val="24"/>
          <w:szCs w:val="24"/>
        </w:rPr>
      </w:pPr>
      <w:r w:rsidRPr="00B81A26">
        <w:rPr>
          <w:color w:val="000000"/>
          <w:sz w:val="24"/>
          <w:szCs w:val="24"/>
        </w:rPr>
        <w:t>Лёжа на спине, руки вдоль туловища, принять правильную осанку. Проверить её, приподнимая голову и плечи. Руки перевести на пояс, медленно перейти в положение, сидя, сохраняя правильную осанку. Возврат в исходное положение.</w:t>
      </w:r>
    </w:p>
    <w:p w:rsidR="00A804D6" w:rsidRPr="00B81A26" w:rsidRDefault="00A804D6" w:rsidP="00865293">
      <w:pPr>
        <w:widowControl/>
        <w:numPr>
          <w:ilvl w:val="0"/>
          <w:numId w:val="5"/>
        </w:numPr>
        <w:shd w:val="clear" w:color="auto" w:fill="FFFFFF"/>
        <w:tabs>
          <w:tab w:val="left" w:pos="350"/>
        </w:tabs>
        <w:ind w:firstLine="709"/>
        <w:jc w:val="both"/>
        <w:rPr>
          <w:color w:val="000000"/>
          <w:sz w:val="24"/>
          <w:szCs w:val="24"/>
        </w:rPr>
      </w:pPr>
      <w:r w:rsidRPr="00B81A26">
        <w:rPr>
          <w:color w:val="000000"/>
          <w:sz w:val="24"/>
          <w:szCs w:val="24"/>
        </w:rPr>
        <w:t>Лёжа на животе, приподнять прямые ноги, развести их в стороны, соединить, опустить.</w:t>
      </w:r>
    </w:p>
    <w:p w:rsidR="00A804D6" w:rsidRPr="00B81A26" w:rsidRDefault="00A804D6" w:rsidP="00865293">
      <w:pPr>
        <w:widowControl/>
        <w:numPr>
          <w:ilvl w:val="0"/>
          <w:numId w:val="5"/>
        </w:numPr>
        <w:shd w:val="clear" w:color="auto" w:fill="FFFFFF"/>
        <w:tabs>
          <w:tab w:val="left" w:pos="350"/>
        </w:tabs>
        <w:ind w:firstLine="709"/>
        <w:jc w:val="both"/>
        <w:rPr>
          <w:color w:val="000000"/>
          <w:sz w:val="24"/>
          <w:szCs w:val="24"/>
        </w:rPr>
      </w:pPr>
      <w:r w:rsidRPr="00B81A26">
        <w:rPr>
          <w:color w:val="000000"/>
          <w:sz w:val="24"/>
          <w:szCs w:val="24"/>
        </w:rPr>
        <w:t>И.п. - лёжа на спине, руки вдоль туловища, ноги врозь. Переход в положение, сидя с поочерёдным касанием правой руки левой стопы, левой рукой - правой стопы.</w:t>
      </w:r>
    </w:p>
    <w:p w:rsidR="00A804D6" w:rsidRPr="00B81A26" w:rsidRDefault="00A804D6" w:rsidP="00865293">
      <w:pPr>
        <w:widowControl/>
        <w:numPr>
          <w:ilvl w:val="0"/>
          <w:numId w:val="5"/>
        </w:numPr>
        <w:shd w:val="clear" w:color="auto" w:fill="FFFFFF"/>
        <w:tabs>
          <w:tab w:val="left" w:pos="350"/>
        </w:tabs>
        <w:ind w:firstLine="709"/>
        <w:jc w:val="both"/>
        <w:rPr>
          <w:color w:val="000000"/>
          <w:sz w:val="24"/>
          <w:szCs w:val="24"/>
        </w:rPr>
      </w:pPr>
      <w:r w:rsidRPr="00B81A26">
        <w:rPr>
          <w:color w:val="000000"/>
          <w:sz w:val="24"/>
          <w:szCs w:val="24"/>
        </w:rPr>
        <w:t>И.п. - упор, сидя сзади, с опорой на предплечья. Подтянуть ноги к груди, выпрямить, развести в стороны, вернуться в исходное положение.</w:t>
      </w:r>
    </w:p>
    <w:p w:rsidR="00A804D6" w:rsidRPr="00B81A26" w:rsidRDefault="00A804D6" w:rsidP="00865293">
      <w:pPr>
        <w:widowControl/>
        <w:numPr>
          <w:ilvl w:val="0"/>
          <w:numId w:val="5"/>
        </w:numPr>
        <w:shd w:val="clear" w:color="auto" w:fill="FFFFFF"/>
        <w:tabs>
          <w:tab w:val="left" w:pos="350"/>
        </w:tabs>
        <w:ind w:firstLine="709"/>
        <w:jc w:val="both"/>
        <w:rPr>
          <w:color w:val="000000"/>
          <w:sz w:val="24"/>
          <w:szCs w:val="24"/>
        </w:rPr>
      </w:pPr>
      <w:r w:rsidRPr="00B81A26">
        <w:rPr>
          <w:color w:val="000000"/>
          <w:sz w:val="24"/>
          <w:szCs w:val="24"/>
        </w:rPr>
        <w:t>Лёжа на животе, руки под подбородком, отвести назад прямые ноги, удержать на счёт, вернуться в исходное положение.</w:t>
      </w:r>
    </w:p>
    <w:p w:rsidR="00A804D6" w:rsidRPr="00B81A26" w:rsidRDefault="00A804D6" w:rsidP="00865293">
      <w:pPr>
        <w:widowControl/>
        <w:numPr>
          <w:ilvl w:val="0"/>
          <w:numId w:val="5"/>
        </w:numPr>
        <w:shd w:val="clear" w:color="auto" w:fill="FFFFFF"/>
        <w:tabs>
          <w:tab w:val="left" w:pos="350"/>
        </w:tabs>
        <w:ind w:firstLine="709"/>
        <w:jc w:val="both"/>
        <w:rPr>
          <w:color w:val="000000"/>
          <w:sz w:val="24"/>
          <w:szCs w:val="24"/>
        </w:rPr>
      </w:pPr>
      <w:r w:rsidRPr="00B81A26">
        <w:rPr>
          <w:color w:val="000000"/>
          <w:sz w:val="24"/>
          <w:szCs w:val="24"/>
        </w:rPr>
        <w:t>Лёжа на спине, ноги до колена (голень) на скамейке, руки за головой, почти разведены, на вдохе поднять голову со скрещенными руками за головой, подбородок тянется к груди. Вернуться в исходное положение.</w:t>
      </w:r>
    </w:p>
    <w:p w:rsidR="00A804D6" w:rsidRPr="00B81A26" w:rsidRDefault="00A804D6" w:rsidP="00A804D6">
      <w:pPr>
        <w:widowControl/>
        <w:shd w:val="clear" w:color="auto" w:fill="FFFFFF"/>
        <w:ind w:firstLine="709"/>
        <w:jc w:val="center"/>
        <w:rPr>
          <w:b/>
          <w:bCs/>
          <w:color w:val="000000"/>
          <w:sz w:val="24"/>
          <w:szCs w:val="24"/>
        </w:rPr>
      </w:pPr>
    </w:p>
    <w:p w:rsidR="0011350F" w:rsidRPr="00B81A26" w:rsidRDefault="0011350F" w:rsidP="0011350F">
      <w:pPr>
        <w:shd w:val="clear" w:color="auto" w:fill="FFFFFF"/>
        <w:ind w:left="5529"/>
        <w:jc w:val="right"/>
        <w:rPr>
          <w:b/>
          <w:sz w:val="24"/>
          <w:szCs w:val="24"/>
        </w:rPr>
      </w:pPr>
      <w:r w:rsidRPr="00B81A26">
        <w:rPr>
          <w:b/>
          <w:bCs/>
          <w:color w:val="000000"/>
          <w:sz w:val="24"/>
          <w:szCs w:val="24"/>
        </w:rPr>
        <w:br w:type="page"/>
      </w:r>
      <w:r w:rsidRPr="00B81A26">
        <w:rPr>
          <w:b/>
          <w:sz w:val="24"/>
          <w:szCs w:val="24"/>
        </w:rPr>
        <w:lastRenderedPageBreak/>
        <w:t>Приложение 9.</w:t>
      </w:r>
    </w:p>
    <w:p w:rsidR="0011350F" w:rsidRPr="00B81A26" w:rsidRDefault="0011350F" w:rsidP="00A804D6">
      <w:pPr>
        <w:widowControl/>
        <w:shd w:val="clear" w:color="auto" w:fill="FFFFFF"/>
        <w:ind w:firstLine="709"/>
        <w:jc w:val="center"/>
        <w:rPr>
          <w:b/>
          <w:bCs/>
          <w:color w:val="000000"/>
          <w:sz w:val="24"/>
          <w:szCs w:val="24"/>
        </w:rPr>
      </w:pPr>
    </w:p>
    <w:p w:rsidR="00A804D6" w:rsidRPr="00B81A26" w:rsidRDefault="00A804D6" w:rsidP="00A804D6">
      <w:pPr>
        <w:widowControl/>
        <w:shd w:val="clear" w:color="auto" w:fill="FFFFFF"/>
        <w:ind w:firstLine="709"/>
        <w:jc w:val="center"/>
        <w:rPr>
          <w:b/>
          <w:bCs/>
          <w:color w:val="000000"/>
          <w:sz w:val="24"/>
          <w:szCs w:val="24"/>
        </w:rPr>
      </w:pPr>
      <w:r w:rsidRPr="00B81A26">
        <w:rPr>
          <w:b/>
          <w:bCs/>
          <w:color w:val="000000"/>
          <w:sz w:val="24"/>
          <w:szCs w:val="24"/>
        </w:rPr>
        <w:t xml:space="preserve">Корригирующие упражнения, </w:t>
      </w:r>
    </w:p>
    <w:p w:rsidR="0011350F" w:rsidRPr="00B81A26" w:rsidRDefault="00A804D6" w:rsidP="0011350F">
      <w:pPr>
        <w:widowControl/>
        <w:shd w:val="clear" w:color="auto" w:fill="FFFFFF"/>
        <w:jc w:val="center"/>
        <w:rPr>
          <w:b/>
          <w:bCs/>
          <w:color w:val="000000"/>
          <w:sz w:val="24"/>
          <w:szCs w:val="24"/>
        </w:rPr>
      </w:pPr>
      <w:r w:rsidRPr="00B81A26">
        <w:rPr>
          <w:b/>
          <w:bCs/>
          <w:color w:val="000000"/>
          <w:sz w:val="24"/>
          <w:szCs w:val="24"/>
        </w:rPr>
        <w:t xml:space="preserve">направленные на устранение функционального блокирования </w:t>
      </w:r>
    </w:p>
    <w:p w:rsidR="00A804D6" w:rsidRPr="00B81A26" w:rsidRDefault="00A804D6" w:rsidP="0011350F">
      <w:pPr>
        <w:widowControl/>
        <w:shd w:val="clear" w:color="auto" w:fill="FFFFFF"/>
        <w:jc w:val="center"/>
        <w:rPr>
          <w:b/>
          <w:bCs/>
          <w:color w:val="000000"/>
          <w:sz w:val="24"/>
          <w:szCs w:val="24"/>
        </w:rPr>
      </w:pPr>
      <w:r w:rsidRPr="00B81A26">
        <w:rPr>
          <w:b/>
          <w:bCs/>
          <w:color w:val="000000"/>
          <w:sz w:val="24"/>
          <w:szCs w:val="24"/>
        </w:rPr>
        <w:t>позвоночно-двигательных сегментов (по В.В. Письменскому).</w:t>
      </w:r>
    </w:p>
    <w:p w:rsidR="0011350F" w:rsidRPr="00B81A26" w:rsidRDefault="0011350F" w:rsidP="00A804D6">
      <w:pPr>
        <w:widowControl/>
        <w:shd w:val="clear" w:color="auto" w:fill="FFFFFF"/>
        <w:ind w:firstLine="709"/>
        <w:jc w:val="both"/>
        <w:rPr>
          <w:bCs/>
          <w:i/>
          <w:iCs/>
          <w:color w:val="000000"/>
          <w:sz w:val="24"/>
          <w:szCs w:val="24"/>
        </w:rPr>
      </w:pPr>
    </w:p>
    <w:p w:rsidR="00A804D6" w:rsidRPr="00B81A26" w:rsidRDefault="00A804D6" w:rsidP="00A804D6">
      <w:pPr>
        <w:widowControl/>
        <w:shd w:val="clear" w:color="auto" w:fill="FFFFFF"/>
        <w:ind w:firstLine="709"/>
        <w:jc w:val="both"/>
        <w:rPr>
          <w:sz w:val="24"/>
          <w:szCs w:val="24"/>
        </w:rPr>
      </w:pPr>
      <w:r w:rsidRPr="00B81A26">
        <w:rPr>
          <w:bCs/>
          <w:i/>
          <w:iCs/>
          <w:color w:val="000000"/>
          <w:sz w:val="24"/>
          <w:szCs w:val="24"/>
        </w:rPr>
        <w:t>Упражнение 1.</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Цель: коррекция дисфункции таза.</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Исходное положение, лёжа на спине, на краю кушетки, нижние 2/3 крестца за пределами края кушетки, одна нога, соответствующая латерофлексии подвздошной кости, согнута и прижата к груди, другая свободно свешена с кушетки. Ребёнку предлагается в течение 60-90 (до 120) секунд находиться в данном положении.</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Обоснование. При нахождении в данном положении за счёт натяжения прямой мышцы бёдра на стороне «свешенной» ноги, прямая мышца бедра тянет подвздошный гребень вниз. На стороне ноги, согнутой в колене и прижатой к груди, за счёт натяжения и ишеокруральной группы мышц и бугорно-крестцовой связки одноимённый позвоночный гребень тянется назад вниз.</w:t>
      </w:r>
    </w:p>
    <w:p w:rsidR="00A804D6" w:rsidRPr="00B81A26" w:rsidRDefault="00A804D6" w:rsidP="00A804D6">
      <w:pPr>
        <w:widowControl/>
        <w:shd w:val="clear" w:color="auto" w:fill="FFFFFF"/>
        <w:ind w:firstLine="709"/>
        <w:jc w:val="both"/>
        <w:rPr>
          <w:sz w:val="24"/>
          <w:szCs w:val="24"/>
        </w:rPr>
      </w:pPr>
      <w:r w:rsidRPr="00B81A26">
        <w:rPr>
          <w:bCs/>
          <w:i/>
          <w:iCs/>
          <w:color w:val="000000"/>
          <w:sz w:val="24"/>
          <w:szCs w:val="24"/>
        </w:rPr>
        <w:t>Упражнение 2.</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Цель: коррекция дисфункции таза.</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Исходное положение, лёжа на спине, кулаки подложить (в зависимости от типа нарушений) с одной стороны - под задне-верхне-подвздошную ость, с другой - под седалищный бугор. На вдохе обе стопы подтянуть обе стопы потянуть на себя, на выдохе - от себя, 12-20 раз.</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Обоснование: происходит обратная ротация таза. При скрученном тазе -правая вперёд вниз, левая назад вниз (соответственно - правосторонняя латерофлексия, слева - медиальная экстензия).</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При движении стопы на себя в момент вдоха происходит следующее: икроножная мышца - двухглавая-полусухожильная-полуперепончатая-седалищный бугор-бугорнокрестцовая связка-крестец. Базис крестца движется дорзально, копчиковая кость крестца - вентрально, твёрдая мозговая оболочка поднимается вверх на вздохе, опускается вниз на выдохе. В состоянии покоя происходит респираторное движение крестца в сагитальной плоскости. При этом подвздошная кость разворачивается там, где кулак лежит под седалищным бугром назад вниз, где под задней верхней подвздошной остью - вперёд вниз.</w:t>
      </w:r>
    </w:p>
    <w:p w:rsidR="00A804D6" w:rsidRPr="00B81A26" w:rsidRDefault="00A804D6" w:rsidP="00A804D6">
      <w:pPr>
        <w:widowControl/>
        <w:shd w:val="clear" w:color="auto" w:fill="FFFFFF"/>
        <w:ind w:firstLine="709"/>
        <w:jc w:val="both"/>
        <w:rPr>
          <w:sz w:val="24"/>
          <w:szCs w:val="24"/>
        </w:rPr>
      </w:pPr>
      <w:r w:rsidRPr="00B81A26">
        <w:rPr>
          <w:bCs/>
          <w:i/>
          <w:iCs/>
          <w:color w:val="000000"/>
          <w:sz w:val="24"/>
          <w:szCs w:val="24"/>
        </w:rPr>
        <w:t>Упражнение 3.</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Цель: устранение ребёрно-поперечных фиксаций.</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Исходное положение, стоя или лёжа, одна рука поднята вверх, другая опущена вниз (в зависимости от сторон нарушения). На вдохе каждая рука тянется в свою сторону. Необходимо перед выполнением данного упражнения посмотреть на положение ключиц в состоянии полного вдоха и выдоха, вследствие чего можно косвенно судить о подвижности рёберно-поперечных сочленений на данном участке тела. В том участке, где имеется фиксация (ограниченные подвижности), движение ключицы «западывает» на вдохе или на выдохе, последнее зависит от того, какой участок более фиксирован.</w:t>
      </w:r>
    </w:p>
    <w:p w:rsidR="00A804D6" w:rsidRPr="00B81A26" w:rsidRDefault="00A804D6" w:rsidP="00A804D6">
      <w:pPr>
        <w:widowControl/>
        <w:shd w:val="clear" w:color="auto" w:fill="FFFFFF"/>
        <w:ind w:firstLine="709"/>
        <w:jc w:val="both"/>
        <w:rPr>
          <w:sz w:val="24"/>
          <w:szCs w:val="24"/>
        </w:rPr>
      </w:pPr>
      <w:r w:rsidRPr="00B81A26">
        <w:rPr>
          <w:bCs/>
          <w:i/>
          <w:iCs/>
          <w:color w:val="000000"/>
          <w:sz w:val="24"/>
          <w:szCs w:val="24"/>
        </w:rPr>
        <w:t>Упражнение 4.</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Цель: устранение реберно-поперечных, рёберно-грудинной и грудино-ключичной фиксаций.</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Исходное положение, сидя или стоя, руки вытянуты вперёд, кисти параллельно туловищу. На вдохе или нейтральной задержке дыхания (в зависимости от степени выраженности нарушений в различные фазы дыхания) ребёнку предлагается, не поднимая плеч, с усилием свести лопатки, а затем с усилием развести их, ещё больше вытянув вперёд руки; 12-20 раз. Обоснование: при выполнении данного упражнения происходит мобилизация рёберно-поперечных, рёберно-грудинных, грудино-ключичных суставов в сагиттальной плоскости.</w:t>
      </w:r>
    </w:p>
    <w:p w:rsidR="00A804D6" w:rsidRPr="00B81A26" w:rsidRDefault="00A804D6" w:rsidP="00A804D6">
      <w:pPr>
        <w:widowControl/>
        <w:shd w:val="clear" w:color="auto" w:fill="FFFFFF"/>
        <w:ind w:firstLine="709"/>
        <w:jc w:val="both"/>
        <w:rPr>
          <w:sz w:val="24"/>
          <w:szCs w:val="24"/>
        </w:rPr>
      </w:pPr>
      <w:r w:rsidRPr="00B81A26">
        <w:rPr>
          <w:bCs/>
          <w:i/>
          <w:iCs/>
          <w:color w:val="000000"/>
          <w:sz w:val="24"/>
          <w:szCs w:val="24"/>
        </w:rPr>
        <w:t>Упражнение 5.</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lastRenderedPageBreak/>
        <w:t>Цель: устранение функционального блокирования (недостаточной подвижности) лонного сочленения.</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Исходное положение: а) сидя на скамейке, кисти сжаты в кулак и подставлены между коленями и б) лёжа на спине, высокая подушка под головой и верхней частью спины, кисти сжаты в кулак и подставлены между коленями. Ребёнку предлагается сильно сжать бёдрами кулаки, которые максимально быстро убираются.</w:t>
      </w:r>
    </w:p>
    <w:p w:rsidR="00A804D6" w:rsidRPr="00B81A26" w:rsidRDefault="00A804D6" w:rsidP="00A804D6">
      <w:pPr>
        <w:widowControl/>
        <w:shd w:val="clear" w:color="auto" w:fill="FFFFFF"/>
        <w:ind w:firstLine="709"/>
        <w:jc w:val="both"/>
        <w:rPr>
          <w:color w:val="000000"/>
          <w:sz w:val="24"/>
          <w:szCs w:val="24"/>
        </w:rPr>
      </w:pPr>
      <w:r w:rsidRPr="00B81A26">
        <w:rPr>
          <w:color w:val="000000"/>
          <w:sz w:val="24"/>
          <w:szCs w:val="24"/>
        </w:rPr>
        <w:t>Обоснование: суть данного упражнения заключается в том, что в момент, когда ребёнок убирает кулаки, происходит «пружинение» лонного сочленения, что и приводит к устранению его фиксации.</w:t>
      </w:r>
    </w:p>
    <w:p w:rsidR="00A804D6" w:rsidRPr="00B81A26" w:rsidRDefault="00A804D6" w:rsidP="00A804D6">
      <w:pPr>
        <w:widowControl/>
        <w:shd w:val="clear" w:color="auto" w:fill="FFFFFF"/>
        <w:ind w:firstLine="709"/>
        <w:jc w:val="both"/>
        <w:rPr>
          <w:sz w:val="24"/>
          <w:szCs w:val="24"/>
        </w:rPr>
      </w:pPr>
      <w:r w:rsidRPr="00B81A26">
        <w:rPr>
          <w:bCs/>
          <w:i/>
          <w:iCs/>
          <w:color w:val="000000"/>
          <w:sz w:val="24"/>
          <w:szCs w:val="24"/>
        </w:rPr>
        <w:t xml:space="preserve">Упражнение </w:t>
      </w:r>
      <w:r w:rsidRPr="00B81A26">
        <w:rPr>
          <w:bCs/>
          <w:color w:val="000000"/>
          <w:sz w:val="24"/>
          <w:szCs w:val="24"/>
        </w:rPr>
        <w:t>6.</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Цель: устранение дугоотросчатой фиксации на одной стороне С 1-2. Исходное положение, лёжа на спине, голова повёрнута в сторону выпуклости шейного сколиоза. Вдох - обе стопы на себя, выдох - от себя (щека и лопатки прижаты к плоскости).</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Обоснование: при повороте головы в сторону происходит на данной стороне - увеличение. В связи с этим базис крестца, соответствующей стороне натяжения мозговой оболочки, также уходит в эту сторону за счёт создавшегося рычага. При этом происходит коррекция взаиморасположения С1-2 и, как следствие, устранение ограничения подвижности с одной стороны.</w:t>
      </w:r>
    </w:p>
    <w:p w:rsidR="00A804D6" w:rsidRPr="00B81A26" w:rsidRDefault="00A804D6" w:rsidP="00A804D6">
      <w:pPr>
        <w:widowControl/>
        <w:shd w:val="clear" w:color="auto" w:fill="FFFFFF"/>
        <w:ind w:firstLine="709"/>
        <w:jc w:val="both"/>
        <w:rPr>
          <w:sz w:val="24"/>
          <w:szCs w:val="24"/>
        </w:rPr>
      </w:pPr>
      <w:r w:rsidRPr="00B81A26">
        <w:rPr>
          <w:bCs/>
          <w:i/>
          <w:iCs/>
          <w:color w:val="000000"/>
          <w:sz w:val="24"/>
          <w:szCs w:val="24"/>
        </w:rPr>
        <w:t>Упражнение 7.</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Цель: устранение дугоотросчатой фиксации.</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Исходное положение, сидя на скамейке, руки опущены свободно. Под седалищный бугор, соответствующей стороне выпуклости сколиозе, подложить твёрдый предмет (можно книгу), толщиной 3-7 см., в зависимости от выраженности сколиоза. Ребёнку предлагается в данном положении выполнить упражнение под названием «кошечка».</w:t>
      </w:r>
    </w:p>
    <w:p w:rsidR="00A804D6" w:rsidRPr="00B81A26" w:rsidRDefault="00A804D6" w:rsidP="00A804D6">
      <w:pPr>
        <w:widowControl/>
        <w:shd w:val="clear" w:color="auto" w:fill="FFFFFF"/>
        <w:ind w:firstLine="709"/>
        <w:jc w:val="both"/>
        <w:rPr>
          <w:sz w:val="24"/>
          <w:szCs w:val="24"/>
        </w:rPr>
      </w:pPr>
      <w:r w:rsidRPr="00B81A26">
        <w:rPr>
          <w:color w:val="000000"/>
          <w:sz w:val="24"/>
          <w:szCs w:val="24"/>
        </w:rPr>
        <w:t>Обоснование: устраняется дугоотросчатая фиксация на стороне вогнутости сколиоза и уменьшается на одноименной стороне вогнутости сколиоза и уменьшается на одноименной стороне тонус межпоперечных и поперечно-остистых мышц, что связано с увеличением расстояния между поперечными отростками и растягиванием коротких ротаторов; уменьшается степень укорочения капсулы осевого сустава на данной стороне.</w:t>
      </w:r>
    </w:p>
    <w:p w:rsidR="0011350F" w:rsidRPr="00B81A26" w:rsidRDefault="0011350F" w:rsidP="0011350F">
      <w:pPr>
        <w:shd w:val="clear" w:color="auto" w:fill="FFFFFF"/>
        <w:ind w:left="5529"/>
        <w:jc w:val="right"/>
        <w:rPr>
          <w:b/>
          <w:sz w:val="24"/>
          <w:szCs w:val="24"/>
        </w:rPr>
      </w:pPr>
      <w:r w:rsidRPr="00B81A26">
        <w:rPr>
          <w:b/>
          <w:bCs/>
          <w:color w:val="000000"/>
          <w:sz w:val="24"/>
          <w:szCs w:val="24"/>
        </w:rPr>
        <w:br w:type="page"/>
      </w:r>
      <w:r w:rsidRPr="00B81A26">
        <w:rPr>
          <w:b/>
          <w:sz w:val="24"/>
          <w:szCs w:val="24"/>
        </w:rPr>
        <w:lastRenderedPageBreak/>
        <w:t>Приложение 10.</w:t>
      </w:r>
    </w:p>
    <w:p w:rsidR="0011350F" w:rsidRPr="00B81A26" w:rsidRDefault="0011350F" w:rsidP="00A804D6">
      <w:pPr>
        <w:widowControl/>
        <w:shd w:val="clear" w:color="auto" w:fill="FFFFFF"/>
        <w:ind w:firstLine="709"/>
        <w:jc w:val="both"/>
        <w:rPr>
          <w:b/>
          <w:bCs/>
          <w:color w:val="000000"/>
          <w:sz w:val="24"/>
          <w:szCs w:val="24"/>
        </w:rPr>
      </w:pPr>
    </w:p>
    <w:p w:rsidR="00A804D6" w:rsidRPr="00B81A26" w:rsidRDefault="00A804D6" w:rsidP="0011350F">
      <w:pPr>
        <w:widowControl/>
        <w:shd w:val="clear" w:color="auto" w:fill="FFFFFF"/>
        <w:ind w:firstLine="709"/>
        <w:jc w:val="center"/>
        <w:rPr>
          <w:b/>
          <w:sz w:val="24"/>
          <w:szCs w:val="24"/>
        </w:rPr>
      </w:pPr>
      <w:r w:rsidRPr="00B81A26">
        <w:rPr>
          <w:b/>
          <w:bCs/>
          <w:color w:val="000000"/>
          <w:sz w:val="24"/>
          <w:szCs w:val="24"/>
        </w:rPr>
        <w:t>Примерный комплекс упражнений на растяжение мышц</w:t>
      </w:r>
    </w:p>
    <w:p w:rsidR="0011350F" w:rsidRPr="00B81A26" w:rsidRDefault="0011350F" w:rsidP="00A804D6">
      <w:pPr>
        <w:widowControl/>
        <w:shd w:val="clear" w:color="auto" w:fill="FFFFFF"/>
        <w:ind w:firstLine="709"/>
        <w:jc w:val="both"/>
        <w:rPr>
          <w:color w:val="000000"/>
          <w:sz w:val="24"/>
          <w:szCs w:val="24"/>
        </w:rPr>
      </w:pPr>
    </w:p>
    <w:p w:rsidR="00A804D6" w:rsidRPr="00B81A26" w:rsidRDefault="00A804D6" w:rsidP="00A804D6">
      <w:pPr>
        <w:widowControl/>
        <w:shd w:val="clear" w:color="auto" w:fill="FFFFFF"/>
        <w:ind w:firstLine="709"/>
        <w:jc w:val="both"/>
        <w:rPr>
          <w:sz w:val="24"/>
          <w:szCs w:val="24"/>
        </w:rPr>
      </w:pPr>
      <w:r w:rsidRPr="00B81A26">
        <w:rPr>
          <w:color w:val="000000"/>
          <w:sz w:val="24"/>
          <w:szCs w:val="24"/>
        </w:rPr>
        <w:t>Упражнения на растяжение можно выполнять лежа на спине или сидя. Их следует делать медленно, постепенно усиливая нагрузку, но не доводя ее до неприятных и, тем более, болевых ощущений в суставах. Интенсивное растяжение можно выполнять только после тренировки, когда мышцы хорошо разогреты, а легкое растяжение - до тренировки, после небольшой разминки. Каждое упражнение надо выполнять не менее 10 секунд.</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1. </w:t>
      </w:r>
      <w:r w:rsidRPr="00B81A26">
        <w:rPr>
          <w:color w:val="000000"/>
          <w:sz w:val="24"/>
          <w:szCs w:val="24"/>
        </w:rPr>
        <w:t>а) Лежа на спине или сидя, разведите руки в стороны на уровне плеч или чуть выше; б) развести руки в стороны и вверх под углом 30-45- выше уровня плеч. Из этих двух положений руки вытягиваются прямо назад. При этом происходит растяжение верхних и нижних пучков больших грудных мышц. Для одновременного растяжения сгибателей кисти надо с силой разогнуть кулаки в запястьях.</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2. </w:t>
      </w:r>
      <w:r w:rsidRPr="00B81A26">
        <w:rPr>
          <w:color w:val="000000"/>
          <w:sz w:val="24"/>
          <w:szCs w:val="24"/>
        </w:rPr>
        <w:t>"Потягушка". Переплести пальцы перед грудью и, вывернув кисти ладонями кверху, вытянуть руки, пытаясь "достать до потолка".</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3. </w:t>
      </w:r>
      <w:r w:rsidRPr="00B81A26">
        <w:rPr>
          <w:color w:val="000000"/>
          <w:sz w:val="24"/>
          <w:szCs w:val="24"/>
        </w:rPr>
        <w:t>Служит для растяжения широчайших мышц спины и способствует предотвращению ротации плеча вовнутрь. Лечь на спину, согнуть ноги и положить голени на высокую скамейку. Это делается для максимального расслабления бедер и выравнивания спины. Прямые руки вынести за голову, плечи выворачиваются наружу (большие пальцы направляются через потолок к полу, ладони обращены вниз).</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4. </w:t>
      </w:r>
      <w:r w:rsidRPr="00B81A26">
        <w:rPr>
          <w:color w:val="000000"/>
          <w:sz w:val="24"/>
          <w:szCs w:val="24"/>
        </w:rPr>
        <w:t>Сидя, завести согнутую руку на затылок и лопатку и опустить ее вдоль спины, помогая надавливанием на локоть другой рукой. Затем руки поменять.</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5. </w:t>
      </w:r>
      <w:r w:rsidRPr="00B81A26">
        <w:rPr>
          <w:color w:val="000000"/>
          <w:sz w:val="24"/>
          <w:szCs w:val="24"/>
        </w:rPr>
        <w:t>Похожее на упражнение 4. Рука, заведенная снизу за спину, захватывается пальцами другой руки, опущенной за лопатку, и тянется ею вверх. Руки меняются местами.</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6. </w:t>
      </w:r>
      <w:r w:rsidRPr="00B81A26">
        <w:rPr>
          <w:color w:val="000000"/>
          <w:sz w:val="24"/>
          <w:szCs w:val="24"/>
        </w:rPr>
        <w:t>Лежа на узкой кушетке, на груди, поднимать с полу гантели. Локти прижаты к бокам. Движения напоминают греблю. Количество упражнений увеличивайте от тренировки к тренировке. При всех упражнениях не задерживайте дыхание и не напрягайтесь. Особенно за этим должны следить те, кто не подготовлен к высоким нагрузкам, так как повышение внутригрудного давления может привести к нарушениям сердечной деятельности.</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7. </w:t>
      </w:r>
      <w:r w:rsidRPr="00B81A26">
        <w:rPr>
          <w:color w:val="000000"/>
          <w:sz w:val="24"/>
          <w:szCs w:val="24"/>
        </w:rPr>
        <w:t>Из того же исходного положения поднимите гантели на прямых руках, разводя их в стороны и сводя лопатки, имитируя взмахи крыльями.</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8. </w:t>
      </w:r>
      <w:r w:rsidRPr="00B81A26">
        <w:rPr>
          <w:color w:val="000000"/>
          <w:sz w:val="24"/>
          <w:szCs w:val="24"/>
        </w:rPr>
        <w:t>Похоже на предыдущее, но выполняется с более узкой кушетки или гимнастической скамьи, наклоненной под углом 30-45' к полу. Кисти рук с гантелями под скамьей почти касаются друг друга. Делайте взмахи прямыми руками, направленными в стороны и чуть вперед, сводя лопатки.</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9. </w:t>
      </w:r>
      <w:r w:rsidRPr="00B81A26">
        <w:rPr>
          <w:color w:val="000000"/>
          <w:sz w:val="24"/>
          <w:szCs w:val="24"/>
        </w:rPr>
        <w:t>Сидя на стуле. Руки с гантелями между ногами, большие пальцы направлены вниз и внутрь. Прямые руки разведите по диагонали в стороны и вверх до уровня плеч.</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10. </w:t>
      </w:r>
      <w:r w:rsidRPr="00B81A26">
        <w:rPr>
          <w:color w:val="000000"/>
          <w:sz w:val="24"/>
          <w:szCs w:val="24"/>
        </w:rPr>
        <w:t>Сидя на стуле. Одна рука за головой, другая в сторону ладонью кверху. Прогибания с небольшим поворотом туловища в сторону правой руки. Сменить положение рук и проделать то же в обратную сторону. На четыре счета - вдох и основное движение, на следующие четыре счета -выдох и возвращение в исходное положение. Это и каждое последующее упражнение выполняются в течение одной, двух минут.</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11. </w:t>
      </w:r>
      <w:r w:rsidRPr="00B81A26">
        <w:rPr>
          <w:color w:val="000000"/>
          <w:sz w:val="24"/>
          <w:szCs w:val="24"/>
        </w:rPr>
        <w:t>Круговые движения во всех суставах рук. Сначала кистями, затем в ту же сторону предплечьями и наконец прямыми руками. Потом то же самое, в противоположную сторону. С каждым циклом амплитуда движений увеличивается.</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12. </w:t>
      </w:r>
      <w:r w:rsidRPr="00B81A26">
        <w:rPr>
          <w:color w:val="000000"/>
          <w:sz w:val="24"/>
          <w:szCs w:val="24"/>
        </w:rPr>
        <w:t xml:space="preserve">Круговые движения головой, начиная с небольшой амплитуды, как бы постепенно раскручивая голову по спирали, но при этом, замедляя движения так, чтобы </w:t>
      </w:r>
      <w:r w:rsidRPr="00B81A26">
        <w:rPr>
          <w:color w:val="000000"/>
          <w:sz w:val="24"/>
          <w:szCs w:val="24"/>
        </w:rPr>
        <w:lastRenderedPageBreak/>
        <w:t>при максимальной амплитуде один круг выполнялся на пять счетов. Продолжительность - одна минута.</w:t>
      </w:r>
    </w:p>
    <w:p w:rsidR="00A804D6" w:rsidRPr="00B81A26" w:rsidRDefault="00A804D6" w:rsidP="00A804D6">
      <w:pPr>
        <w:widowControl/>
        <w:shd w:val="clear" w:color="auto" w:fill="FFFFFF"/>
        <w:ind w:firstLine="709"/>
        <w:jc w:val="both"/>
        <w:rPr>
          <w:sz w:val="24"/>
          <w:szCs w:val="24"/>
        </w:rPr>
      </w:pPr>
      <w:r w:rsidRPr="00B81A26">
        <w:rPr>
          <w:iCs/>
          <w:color w:val="000000"/>
          <w:sz w:val="24"/>
          <w:szCs w:val="24"/>
        </w:rPr>
        <w:t>Упражнения 13 и 14 требуют особого внимания. Сидячий образ жизни способствует появлению так называемой круглой спины, что приводит к выпячиванию брюшной стенки и нарушению работы внутренних органов. Чтобы избежать этого, надо постоянно тренировать мышцы спины и развивать способность прогибаться в грудном и поясничном отделах позвоночника.</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13. </w:t>
      </w:r>
      <w:r w:rsidRPr="00B81A26">
        <w:rPr>
          <w:color w:val="000000"/>
          <w:sz w:val="24"/>
          <w:szCs w:val="24"/>
        </w:rPr>
        <w:t>Положите под поясницу валик или сложенную подушку. Энергично поднимая прямые руки вперед и вверх, постарайтесь резко зафиксировать их в плечевых суставах в верхней точке и, не останавливаясь, по инерции продолжайте движения ими назад, но уже только за счет прогибания в груди и пояснице. В руки можно взять нетяжелые гантели для придания движению большей инерции.</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14. </w:t>
      </w:r>
      <w:r w:rsidRPr="00B81A26">
        <w:rPr>
          <w:color w:val="000000"/>
          <w:sz w:val="24"/>
          <w:szCs w:val="24"/>
        </w:rPr>
        <w:t>Оттолкнитесь руками от бедер и как можно больше прогнитесь, отведя плечи и голову назад. Прочувствуйте напряжение мышц спины. С каждым разом старайтесь меньше помогать руками. Ритм упражнения: 5 секунд удержания прогиба, 5 секунд расслабления. Начните с минуты, доводя продолжительность всего упражнения до ощутимого утомления мышц спины.</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15. </w:t>
      </w:r>
      <w:r w:rsidRPr="00B81A26">
        <w:rPr>
          <w:color w:val="000000"/>
          <w:sz w:val="24"/>
          <w:szCs w:val="24"/>
        </w:rPr>
        <w:t>Повороты туловища из стороны в сторону сначала с помощью одних только рук, расставленных в стороны, затем с заведенной за плечи палкой. Постепенно и аккуратно (особенно при свежих травмах) увеличивайте угол разворота от занятия к занятию. Для контроля удобно делать упражнение спиной к стене, пытаясь коснуться ее концами палки.</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16. </w:t>
      </w:r>
      <w:r w:rsidRPr="00B81A26">
        <w:rPr>
          <w:color w:val="000000"/>
          <w:sz w:val="24"/>
          <w:szCs w:val="24"/>
        </w:rPr>
        <w:t>Выполняется с гантелями или бинтом-амортизатором длинной около 3 метров. Бинт сложить вдвое и наехать на него передними колесами или зацепить его за подножки. Растягивайте концы бинта, сгибая руки в локтях за счет работы бицепсов. Отягощение должно быть таким, чтобы его можно было преодолеть не более 8-12 раз. Если для вас это слишком легко, перехватите бинт ниже. Аналогичное упражнение делается с гантелями на таком же пределе.</w:t>
      </w:r>
    </w:p>
    <w:p w:rsidR="00A804D6" w:rsidRPr="00B81A26" w:rsidRDefault="00A804D6" w:rsidP="00A804D6">
      <w:pPr>
        <w:widowControl/>
        <w:shd w:val="clear" w:color="auto" w:fill="FFFFFF"/>
        <w:ind w:firstLine="709"/>
        <w:jc w:val="both"/>
        <w:rPr>
          <w:sz w:val="24"/>
          <w:szCs w:val="24"/>
        </w:rPr>
      </w:pPr>
      <w:r w:rsidRPr="00B81A26">
        <w:rPr>
          <w:bCs/>
          <w:color w:val="000000"/>
          <w:sz w:val="24"/>
          <w:szCs w:val="24"/>
        </w:rPr>
        <w:t xml:space="preserve">Упражнение 17. </w:t>
      </w:r>
      <w:r w:rsidRPr="00B81A26">
        <w:rPr>
          <w:color w:val="000000"/>
          <w:sz w:val="24"/>
          <w:szCs w:val="24"/>
        </w:rPr>
        <w:t>Растягивание бинта поднятыми руками. Руки с бинтом над головой. Разводя руки вниз и в стороны, бинт опускаем за голову на плечи.</w:t>
      </w:r>
    </w:p>
    <w:p w:rsidR="00A804D6" w:rsidRPr="00B81A26" w:rsidRDefault="00A804D6" w:rsidP="00A804D6">
      <w:pPr>
        <w:widowControl/>
        <w:shd w:val="clear" w:color="auto" w:fill="FFFFFF"/>
        <w:ind w:firstLine="709"/>
        <w:jc w:val="both"/>
        <w:rPr>
          <w:color w:val="000000"/>
          <w:sz w:val="24"/>
          <w:szCs w:val="24"/>
        </w:rPr>
      </w:pPr>
      <w:r w:rsidRPr="00B81A26">
        <w:rPr>
          <w:bCs/>
          <w:color w:val="000000"/>
          <w:sz w:val="24"/>
          <w:szCs w:val="24"/>
        </w:rPr>
        <w:t xml:space="preserve">Упражнение 18. </w:t>
      </w:r>
      <w:r w:rsidRPr="00B81A26">
        <w:rPr>
          <w:color w:val="000000"/>
          <w:sz w:val="24"/>
          <w:szCs w:val="24"/>
        </w:rPr>
        <w:t>Бинт растягивается при положении рук впереди. Руки разводятся в стороны до касания бинтом груди.</w:t>
      </w:r>
    </w:p>
    <w:p w:rsidR="00EB5354" w:rsidRPr="000942EE" w:rsidRDefault="00EB5354" w:rsidP="00EB5354">
      <w:pPr>
        <w:widowControl/>
        <w:shd w:val="clear" w:color="auto" w:fill="FFFFFF"/>
        <w:tabs>
          <w:tab w:val="left" w:pos="514"/>
        </w:tabs>
        <w:ind w:firstLine="709"/>
        <w:jc w:val="both"/>
        <w:rPr>
          <w:sz w:val="28"/>
          <w:szCs w:val="28"/>
        </w:rPr>
      </w:pPr>
    </w:p>
    <w:sectPr w:rsidR="00EB5354" w:rsidRPr="000942EE" w:rsidSect="00FC12E9">
      <w:footerReference w:type="even" r:id="rId14"/>
      <w:footerReference w:type="default" r:id="rId15"/>
      <w:pgSz w:w="11909" w:h="16834"/>
      <w:pgMar w:top="1134" w:right="569"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18F" w:rsidRDefault="0003118F">
      <w:r>
        <w:separator/>
      </w:r>
    </w:p>
  </w:endnote>
  <w:endnote w:type="continuationSeparator" w:id="0">
    <w:p w:rsidR="0003118F" w:rsidRDefault="0003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4C" w:rsidRDefault="004F0A4C" w:rsidP="009419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0A4C" w:rsidRDefault="004F0A4C" w:rsidP="00CC48D3">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4C" w:rsidRDefault="004F0A4C">
    <w:pPr>
      <w:pStyle w:val="a5"/>
      <w:jc w:val="center"/>
    </w:pPr>
    <w:r>
      <w:fldChar w:fldCharType="begin"/>
    </w:r>
    <w:r>
      <w:instrText>PAGE   \* MERGEFORMAT</w:instrText>
    </w:r>
    <w:r>
      <w:fldChar w:fldCharType="separate"/>
    </w:r>
    <w:r w:rsidR="002C37A0">
      <w:rPr>
        <w:noProof/>
      </w:rPr>
      <w:t>2</w:t>
    </w:r>
    <w:r>
      <w:fldChar w:fldCharType="end"/>
    </w:r>
  </w:p>
  <w:p w:rsidR="004F0A4C" w:rsidRDefault="004F0A4C" w:rsidP="00CC48D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18F" w:rsidRDefault="0003118F">
      <w:r>
        <w:separator/>
      </w:r>
    </w:p>
  </w:footnote>
  <w:footnote w:type="continuationSeparator" w:id="0">
    <w:p w:rsidR="0003118F" w:rsidRDefault="000311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269C32"/>
    <w:lvl w:ilvl="0">
      <w:numFmt w:val="bullet"/>
      <w:lvlText w:val="*"/>
      <w:lvlJc w:val="left"/>
    </w:lvl>
  </w:abstractNum>
  <w:abstractNum w:abstractNumId="1" w15:restartNumberingAfterBreak="0">
    <w:nsid w:val="004B6913"/>
    <w:multiLevelType w:val="singleLevel"/>
    <w:tmpl w:val="0C4C31DC"/>
    <w:lvl w:ilvl="0">
      <w:start w:val="11"/>
      <w:numFmt w:val="decimal"/>
      <w:lvlText w:val="%1."/>
      <w:legacy w:legacy="1" w:legacySpace="0" w:legacyIndent="499"/>
      <w:lvlJc w:val="left"/>
      <w:rPr>
        <w:rFonts w:ascii="Times New Roman" w:hAnsi="Times New Roman" w:cs="Times New Roman" w:hint="default"/>
      </w:rPr>
    </w:lvl>
  </w:abstractNum>
  <w:abstractNum w:abstractNumId="2" w15:restartNumberingAfterBreak="0">
    <w:nsid w:val="1B415255"/>
    <w:multiLevelType w:val="singleLevel"/>
    <w:tmpl w:val="0C4C31DC"/>
    <w:lvl w:ilvl="0">
      <w:start w:val="1"/>
      <w:numFmt w:val="decimal"/>
      <w:lvlText w:val="%1."/>
      <w:legacy w:legacy="1" w:legacySpace="0" w:legacyIndent="356"/>
      <w:lvlJc w:val="left"/>
      <w:rPr>
        <w:rFonts w:ascii="Times New Roman" w:hAnsi="Times New Roman" w:cs="Times New Roman" w:hint="default"/>
      </w:rPr>
    </w:lvl>
  </w:abstractNum>
  <w:abstractNum w:abstractNumId="3" w15:restartNumberingAfterBreak="0">
    <w:nsid w:val="1C0E7FB6"/>
    <w:multiLevelType w:val="singleLevel"/>
    <w:tmpl w:val="A14EBF9C"/>
    <w:lvl w:ilvl="0">
      <w:start w:val="1"/>
      <w:numFmt w:val="decimal"/>
      <w:lvlText w:val="%1."/>
      <w:legacy w:legacy="1" w:legacySpace="0" w:legacyIndent="202"/>
      <w:lvlJc w:val="left"/>
      <w:rPr>
        <w:rFonts w:ascii="Times New Roman" w:hAnsi="Times New Roman" w:cs="Times New Roman" w:hint="default"/>
      </w:rPr>
    </w:lvl>
  </w:abstractNum>
  <w:abstractNum w:abstractNumId="4" w15:restartNumberingAfterBreak="0">
    <w:nsid w:val="28A874B9"/>
    <w:multiLevelType w:val="multilevel"/>
    <w:tmpl w:val="3A042F2C"/>
    <w:lvl w:ilvl="0">
      <w:start w:val="1"/>
      <w:numFmt w:val="decimal"/>
      <w:lvlText w:val="%1."/>
      <w:lvlJc w:val="left"/>
      <w:pPr>
        <w:ind w:left="1069" w:hanging="360"/>
      </w:pPr>
      <w:rPr>
        <w:rFonts w:hint="default"/>
      </w:rPr>
    </w:lvl>
    <w:lvl w:ilvl="1">
      <w:start w:val="1"/>
      <w:numFmt w:val="decimal"/>
      <w:isLgl/>
      <w:lvlText w:val="%1.%2."/>
      <w:lvlJc w:val="left"/>
      <w:pPr>
        <w:ind w:left="1465" w:hanging="720"/>
      </w:pPr>
      <w:rPr>
        <w:rFonts w:hint="default"/>
      </w:rPr>
    </w:lvl>
    <w:lvl w:ilvl="2">
      <w:start w:val="7"/>
      <w:numFmt w:val="decimal"/>
      <w:isLgl/>
      <w:lvlText w:val="%1.%2.%3."/>
      <w:lvlJc w:val="left"/>
      <w:pPr>
        <w:ind w:left="1501" w:hanging="720"/>
      </w:pPr>
      <w:rPr>
        <w:rFonts w:hint="default"/>
        <w:u w:val="single"/>
      </w:rPr>
    </w:lvl>
    <w:lvl w:ilvl="3">
      <w:start w:val="1"/>
      <w:numFmt w:val="decimal"/>
      <w:isLgl/>
      <w:lvlText w:val="%1.%2.%3.%4."/>
      <w:lvlJc w:val="left"/>
      <w:pPr>
        <w:ind w:left="1897" w:hanging="108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2329" w:hanging="1440"/>
      </w:pPr>
      <w:rPr>
        <w:rFonts w:hint="default"/>
      </w:rPr>
    </w:lvl>
    <w:lvl w:ilvl="6">
      <w:start w:val="1"/>
      <w:numFmt w:val="decimal"/>
      <w:isLgl/>
      <w:lvlText w:val="%1.%2.%3.%4.%5.%6.%7."/>
      <w:lvlJc w:val="left"/>
      <w:pPr>
        <w:ind w:left="2725" w:hanging="1800"/>
      </w:pPr>
      <w:rPr>
        <w:rFonts w:hint="default"/>
      </w:rPr>
    </w:lvl>
    <w:lvl w:ilvl="7">
      <w:start w:val="1"/>
      <w:numFmt w:val="decimal"/>
      <w:isLgl/>
      <w:lvlText w:val="%1.%2.%3.%4.%5.%6.%7.%8."/>
      <w:lvlJc w:val="left"/>
      <w:pPr>
        <w:ind w:left="2761" w:hanging="1800"/>
      </w:pPr>
      <w:rPr>
        <w:rFonts w:hint="default"/>
      </w:rPr>
    </w:lvl>
    <w:lvl w:ilvl="8">
      <w:start w:val="1"/>
      <w:numFmt w:val="decimal"/>
      <w:isLgl/>
      <w:lvlText w:val="%1.%2.%3.%4.%5.%6.%7.%8.%9."/>
      <w:lvlJc w:val="left"/>
      <w:pPr>
        <w:ind w:left="3157" w:hanging="2160"/>
      </w:pPr>
      <w:rPr>
        <w:rFonts w:hint="default"/>
      </w:rPr>
    </w:lvl>
  </w:abstractNum>
  <w:abstractNum w:abstractNumId="5" w15:restartNumberingAfterBreak="0">
    <w:nsid w:val="2C223F12"/>
    <w:multiLevelType w:val="hybridMultilevel"/>
    <w:tmpl w:val="4A423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963D7F"/>
    <w:multiLevelType w:val="singleLevel"/>
    <w:tmpl w:val="C9AED51C"/>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3B1311E3"/>
    <w:multiLevelType w:val="hybridMultilevel"/>
    <w:tmpl w:val="3162CBC0"/>
    <w:lvl w:ilvl="0" w:tplc="CF489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A27272"/>
    <w:multiLevelType w:val="singleLevel"/>
    <w:tmpl w:val="0C4C31DC"/>
    <w:lvl w:ilvl="0">
      <w:start w:val="1"/>
      <w:numFmt w:val="decimal"/>
      <w:lvlText w:val="%1."/>
      <w:legacy w:legacy="1" w:legacySpace="0" w:legacyIndent="350"/>
      <w:lvlJc w:val="left"/>
      <w:rPr>
        <w:rFonts w:ascii="Times New Roman" w:hAnsi="Times New Roman" w:cs="Times New Roman" w:hint="default"/>
      </w:rPr>
    </w:lvl>
  </w:abstractNum>
  <w:abstractNum w:abstractNumId="9" w15:restartNumberingAfterBreak="0">
    <w:nsid w:val="48AB1576"/>
    <w:multiLevelType w:val="singleLevel"/>
    <w:tmpl w:val="0C4C31DC"/>
    <w:lvl w:ilvl="0">
      <w:start w:val="1"/>
      <w:numFmt w:val="decimal"/>
      <w:lvlText w:val="%1."/>
      <w:legacy w:legacy="1" w:legacySpace="0" w:legacyIndent="475"/>
      <w:lvlJc w:val="left"/>
      <w:rPr>
        <w:rFonts w:ascii="Times New Roman" w:hAnsi="Times New Roman" w:cs="Times New Roman" w:hint="default"/>
      </w:rPr>
    </w:lvl>
  </w:abstractNum>
  <w:abstractNum w:abstractNumId="10" w15:restartNumberingAfterBreak="0">
    <w:nsid w:val="4A5F6E28"/>
    <w:multiLevelType w:val="hybridMultilevel"/>
    <w:tmpl w:val="665C4D9A"/>
    <w:lvl w:ilvl="0" w:tplc="0C4C31DC">
      <w:start w:val="1"/>
      <w:numFmt w:val="decimal"/>
      <w:lvlText w:val="%1."/>
      <w:legacy w:legacy="1" w:legacySpace="0" w:legacyIndent="36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2D90A9D"/>
    <w:multiLevelType w:val="hybridMultilevel"/>
    <w:tmpl w:val="FD9A83A4"/>
    <w:lvl w:ilvl="0" w:tplc="05D4CF3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B24267"/>
    <w:multiLevelType w:val="multilevel"/>
    <w:tmpl w:val="6C567A7E"/>
    <w:lvl w:ilvl="0">
      <w:start w:val="1"/>
      <w:numFmt w:val="bullet"/>
      <w:lvlText w:val=""/>
      <w:lvlJc w:val="left"/>
      <w:rPr>
        <w:rFonts w:ascii="Symbol" w:hAnsi="Symbol" w:hint="default"/>
        <w:b w:val="0"/>
        <w:i w:val="0"/>
        <w:smallCaps w:val="0"/>
        <w:strike w:val="0"/>
        <w:color w:val="000000"/>
        <w:spacing w:val="0"/>
        <w:w w:val="100"/>
        <w:position w:val="0"/>
        <w:sz w:val="26"/>
        <w:u w:val="none"/>
      </w:rPr>
    </w:lvl>
    <w:lvl w:ilvl="1">
      <w:start w:val="2"/>
      <w:numFmt w:val="decimal"/>
      <w:lvlText w:val="%2."/>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start w:val="2"/>
      <w:numFmt w:val="decimal"/>
      <w:lvlText w:val="%2."/>
      <w:lvlJc w:val="left"/>
      <w:rPr>
        <w:rFonts w:ascii="Verdana" w:hAnsi="Verdana" w:cs="Verdana"/>
        <w:b/>
        <w:bCs/>
        <w:i w:val="0"/>
        <w:iCs w:val="0"/>
        <w:smallCaps w:val="0"/>
        <w:strike w:val="0"/>
        <w:color w:val="000000"/>
        <w:spacing w:val="0"/>
        <w:w w:val="100"/>
        <w:position w:val="0"/>
        <w:sz w:val="26"/>
        <w:szCs w:val="26"/>
        <w:u w:val="none"/>
      </w:rPr>
    </w:lvl>
    <w:lvl w:ilvl="3">
      <w:start w:val="2"/>
      <w:numFmt w:val="decimal"/>
      <w:lvlText w:val="%2."/>
      <w:lvlJc w:val="left"/>
      <w:rPr>
        <w:rFonts w:ascii="Verdana" w:hAnsi="Verdana" w:cs="Verdana"/>
        <w:b/>
        <w:bCs/>
        <w:i w:val="0"/>
        <w:iCs w:val="0"/>
        <w:smallCaps w:val="0"/>
        <w:strike w:val="0"/>
        <w:color w:val="000000"/>
        <w:spacing w:val="0"/>
        <w:w w:val="100"/>
        <w:position w:val="0"/>
        <w:sz w:val="26"/>
        <w:szCs w:val="26"/>
        <w:u w:val="none"/>
      </w:rPr>
    </w:lvl>
    <w:lvl w:ilvl="4">
      <w:start w:val="2"/>
      <w:numFmt w:val="decimal"/>
      <w:lvlText w:val="%2."/>
      <w:lvlJc w:val="left"/>
      <w:rPr>
        <w:rFonts w:ascii="Verdana" w:hAnsi="Verdana" w:cs="Verdana"/>
        <w:b/>
        <w:bCs/>
        <w:i w:val="0"/>
        <w:iCs w:val="0"/>
        <w:smallCaps w:val="0"/>
        <w:strike w:val="0"/>
        <w:color w:val="000000"/>
        <w:spacing w:val="0"/>
        <w:w w:val="100"/>
        <w:position w:val="0"/>
        <w:sz w:val="26"/>
        <w:szCs w:val="26"/>
        <w:u w:val="none"/>
      </w:rPr>
    </w:lvl>
    <w:lvl w:ilvl="5">
      <w:start w:val="2"/>
      <w:numFmt w:val="decimal"/>
      <w:lvlText w:val="%2."/>
      <w:lvlJc w:val="left"/>
      <w:rPr>
        <w:rFonts w:ascii="Verdana" w:hAnsi="Verdana" w:cs="Verdana"/>
        <w:b/>
        <w:bCs/>
        <w:i w:val="0"/>
        <w:iCs w:val="0"/>
        <w:smallCaps w:val="0"/>
        <w:strike w:val="0"/>
        <w:color w:val="000000"/>
        <w:spacing w:val="0"/>
        <w:w w:val="100"/>
        <w:position w:val="0"/>
        <w:sz w:val="26"/>
        <w:szCs w:val="26"/>
        <w:u w:val="none"/>
      </w:rPr>
    </w:lvl>
    <w:lvl w:ilvl="6">
      <w:start w:val="2"/>
      <w:numFmt w:val="decimal"/>
      <w:lvlText w:val="%2."/>
      <w:lvlJc w:val="left"/>
      <w:rPr>
        <w:rFonts w:ascii="Verdana" w:hAnsi="Verdana" w:cs="Verdana"/>
        <w:b/>
        <w:bCs/>
        <w:i w:val="0"/>
        <w:iCs w:val="0"/>
        <w:smallCaps w:val="0"/>
        <w:strike w:val="0"/>
        <w:color w:val="000000"/>
        <w:spacing w:val="0"/>
        <w:w w:val="100"/>
        <w:position w:val="0"/>
        <w:sz w:val="26"/>
        <w:szCs w:val="26"/>
        <w:u w:val="none"/>
      </w:rPr>
    </w:lvl>
    <w:lvl w:ilvl="7">
      <w:start w:val="2"/>
      <w:numFmt w:val="decimal"/>
      <w:lvlText w:val="%2."/>
      <w:lvlJc w:val="left"/>
      <w:rPr>
        <w:rFonts w:ascii="Verdana" w:hAnsi="Verdana" w:cs="Verdana"/>
        <w:b/>
        <w:bCs/>
        <w:i w:val="0"/>
        <w:iCs w:val="0"/>
        <w:smallCaps w:val="0"/>
        <w:strike w:val="0"/>
        <w:color w:val="000000"/>
        <w:spacing w:val="0"/>
        <w:w w:val="100"/>
        <w:position w:val="0"/>
        <w:sz w:val="26"/>
        <w:szCs w:val="26"/>
        <w:u w:val="none"/>
      </w:rPr>
    </w:lvl>
    <w:lvl w:ilvl="8">
      <w:start w:val="2"/>
      <w:numFmt w:val="decimal"/>
      <w:lvlText w:val="%2."/>
      <w:lvlJc w:val="left"/>
      <w:rPr>
        <w:rFonts w:ascii="Verdana" w:hAnsi="Verdana" w:cs="Verdana"/>
        <w:b/>
        <w:bCs/>
        <w:i w:val="0"/>
        <w:iCs w:val="0"/>
        <w:smallCaps w:val="0"/>
        <w:strike w:val="0"/>
        <w:color w:val="000000"/>
        <w:spacing w:val="0"/>
        <w:w w:val="100"/>
        <w:position w:val="0"/>
        <w:sz w:val="26"/>
        <w:szCs w:val="26"/>
        <w:u w:val="none"/>
      </w:rPr>
    </w:lvl>
  </w:abstractNum>
  <w:abstractNum w:abstractNumId="13" w15:restartNumberingAfterBreak="0">
    <w:nsid w:val="6AB02884"/>
    <w:multiLevelType w:val="hybridMultilevel"/>
    <w:tmpl w:val="48A2D2F2"/>
    <w:lvl w:ilvl="0" w:tplc="861A0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CB431E"/>
    <w:multiLevelType w:val="hybridMultilevel"/>
    <w:tmpl w:val="10A4A9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B5131D0"/>
    <w:multiLevelType w:val="hybridMultilevel"/>
    <w:tmpl w:val="9280DB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EDE70B8"/>
    <w:multiLevelType w:val="singleLevel"/>
    <w:tmpl w:val="0C4C31DC"/>
    <w:lvl w:ilvl="0">
      <w:start w:val="1"/>
      <w:numFmt w:val="decimal"/>
      <w:lvlText w:val="%1."/>
      <w:legacy w:legacy="1" w:legacySpace="0" w:legacyIndent="360"/>
      <w:lvlJc w:val="left"/>
      <w:rPr>
        <w:rFonts w:ascii="Times New Roman" w:hAnsi="Times New Roman" w:cs="Times New Roman" w:hint="default"/>
      </w:rPr>
    </w:lvl>
  </w:abstractNum>
  <w:num w:numId="1">
    <w:abstractNumId w:val="16"/>
  </w:num>
  <w:num w:numId="2">
    <w:abstractNumId w:val="2"/>
  </w:num>
  <w:num w:numId="3">
    <w:abstractNumId w:val="9"/>
  </w:num>
  <w:num w:numId="4">
    <w:abstractNumId w:val="1"/>
  </w:num>
  <w:num w:numId="5">
    <w:abstractNumId w:val="8"/>
  </w:num>
  <w:num w:numId="6">
    <w:abstractNumId w:val="10"/>
  </w:num>
  <w:num w:numId="7">
    <w:abstractNumId w:val="11"/>
  </w:num>
  <w:num w:numId="8">
    <w:abstractNumId w:val="0"/>
    <w:lvlOverride w:ilvl="0">
      <w:lvl w:ilvl="0">
        <w:numFmt w:val="bullet"/>
        <w:lvlText w:val="•"/>
        <w:legacy w:legacy="1" w:legacySpace="0" w:legacyIndent="346"/>
        <w:lvlJc w:val="left"/>
        <w:rPr>
          <w:rFonts w:ascii="Times New Roman" w:hAnsi="Times New Roman" w:hint="default"/>
        </w:rPr>
      </w:lvl>
    </w:lvlOverride>
  </w:num>
  <w:num w:numId="9">
    <w:abstractNumId w:val="3"/>
  </w:num>
  <w:num w:numId="10">
    <w:abstractNumId w:val="6"/>
  </w:num>
  <w:num w:numId="11">
    <w:abstractNumId w:val="5"/>
  </w:num>
  <w:num w:numId="12">
    <w:abstractNumId w:val="13"/>
  </w:num>
  <w:num w:numId="13">
    <w:abstractNumId w:val="7"/>
  </w:num>
  <w:num w:numId="14">
    <w:abstractNumId w:val="14"/>
  </w:num>
  <w:num w:numId="15">
    <w:abstractNumId w:val="4"/>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6"/>
  <w:drawingGridVerticalSpacing w:val="6"/>
  <w:displayHorizontalDrawingGridEvery w:val="0"/>
  <w:displayVerticalDrawingGridEvery w:val="3"/>
  <w:doNotUseMarginsForDrawingGridOrigin/>
  <w:drawingGridHorizontalOrigin w:val="6"/>
  <w:drawingGridVerticalOrigin w:val="6"/>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35"/>
    <w:rsid w:val="00002FBA"/>
    <w:rsid w:val="000104E4"/>
    <w:rsid w:val="000239B7"/>
    <w:rsid w:val="0002680A"/>
    <w:rsid w:val="0003118F"/>
    <w:rsid w:val="0003357A"/>
    <w:rsid w:val="00037250"/>
    <w:rsid w:val="000401A6"/>
    <w:rsid w:val="00057B2B"/>
    <w:rsid w:val="000702A4"/>
    <w:rsid w:val="00077C2C"/>
    <w:rsid w:val="00082F1D"/>
    <w:rsid w:val="000942EE"/>
    <w:rsid w:val="000C78CF"/>
    <w:rsid w:val="000D0E4D"/>
    <w:rsid w:val="000E5E17"/>
    <w:rsid w:val="0011350F"/>
    <w:rsid w:val="00122399"/>
    <w:rsid w:val="001305B6"/>
    <w:rsid w:val="001552B2"/>
    <w:rsid w:val="001808AA"/>
    <w:rsid w:val="001C07A7"/>
    <w:rsid w:val="001C4463"/>
    <w:rsid w:val="002229F5"/>
    <w:rsid w:val="0023517F"/>
    <w:rsid w:val="00240F6C"/>
    <w:rsid w:val="00244ED7"/>
    <w:rsid w:val="00254CB3"/>
    <w:rsid w:val="0028007A"/>
    <w:rsid w:val="002B1247"/>
    <w:rsid w:val="002B223F"/>
    <w:rsid w:val="002C37A0"/>
    <w:rsid w:val="002D4322"/>
    <w:rsid w:val="002D609D"/>
    <w:rsid w:val="002D6386"/>
    <w:rsid w:val="0030777D"/>
    <w:rsid w:val="003166E3"/>
    <w:rsid w:val="00322D55"/>
    <w:rsid w:val="00333300"/>
    <w:rsid w:val="00350749"/>
    <w:rsid w:val="00353D55"/>
    <w:rsid w:val="00357044"/>
    <w:rsid w:val="003616BF"/>
    <w:rsid w:val="003638C1"/>
    <w:rsid w:val="00364B67"/>
    <w:rsid w:val="003805DD"/>
    <w:rsid w:val="00390BF2"/>
    <w:rsid w:val="0039129F"/>
    <w:rsid w:val="003A7382"/>
    <w:rsid w:val="003D134B"/>
    <w:rsid w:val="003D6940"/>
    <w:rsid w:val="003F3899"/>
    <w:rsid w:val="004118A5"/>
    <w:rsid w:val="0041562F"/>
    <w:rsid w:val="00424846"/>
    <w:rsid w:val="004409FE"/>
    <w:rsid w:val="004508CE"/>
    <w:rsid w:val="00455CE0"/>
    <w:rsid w:val="004566CB"/>
    <w:rsid w:val="004652D4"/>
    <w:rsid w:val="0047353A"/>
    <w:rsid w:val="004806DD"/>
    <w:rsid w:val="004D69F6"/>
    <w:rsid w:val="004E0090"/>
    <w:rsid w:val="004E417D"/>
    <w:rsid w:val="004F0A4C"/>
    <w:rsid w:val="00510DF2"/>
    <w:rsid w:val="00527654"/>
    <w:rsid w:val="00544524"/>
    <w:rsid w:val="0058681F"/>
    <w:rsid w:val="00597FD4"/>
    <w:rsid w:val="005A227B"/>
    <w:rsid w:val="005D71A4"/>
    <w:rsid w:val="00602177"/>
    <w:rsid w:val="00610502"/>
    <w:rsid w:val="00613F68"/>
    <w:rsid w:val="006247EA"/>
    <w:rsid w:val="006469C2"/>
    <w:rsid w:val="006554C7"/>
    <w:rsid w:val="0065625F"/>
    <w:rsid w:val="006600E3"/>
    <w:rsid w:val="00663A78"/>
    <w:rsid w:val="006948B6"/>
    <w:rsid w:val="006A3F00"/>
    <w:rsid w:val="006C7B66"/>
    <w:rsid w:val="006D124B"/>
    <w:rsid w:val="006E47A2"/>
    <w:rsid w:val="00700B31"/>
    <w:rsid w:val="00704774"/>
    <w:rsid w:val="007217A4"/>
    <w:rsid w:val="007523AF"/>
    <w:rsid w:val="00752AA8"/>
    <w:rsid w:val="0075484A"/>
    <w:rsid w:val="00762606"/>
    <w:rsid w:val="007656D9"/>
    <w:rsid w:val="00780FF1"/>
    <w:rsid w:val="0078131B"/>
    <w:rsid w:val="00781EFF"/>
    <w:rsid w:val="00782653"/>
    <w:rsid w:val="007862E8"/>
    <w:rsid w:val="007A3471"/>
    <w:rsid w:val="007C3BF1"/>
    <w:rsid w:val="007D0B46"/>
    <w:rsid w:val="007E2A34"/>
    <w:rsid w:val="007E445E"/>
    <w:rsid w:val="007F6F21"/>
    <w:rsid w:val="00826ED2"/>
    <w:rsid w:val="00834CAE"/>
    <w:rsid w:val="00852ECB"/>
    <w:rsid w:val="00862096"/>
    <w:rsid w:val="00865293"/>
    <w:rsid w:val="0086743D"/>
    <w:rsid w:val="0087038B"/>
    <w:rsid w:val="008811FB"/>
    <w:rsid w:val="008C5BB6"/>
    <w:rsid w:val="008D0DF1"/>
    <w:rsid w:val="008E1265"/>
    <w:rsid w:val="008E212C"/>
    <w:rsid w:val="008E7E9E"/>
    <w:rsid w:val="008F78E3"/>
    <w:rsid w:val="00901DB3"/>
    <w:rsid w:val="009154CD"/>
    <w:rsid w:val="0093535B"/>
    <w:rsid w:val="00941923"/>
    <w:rsid w:val="00947CA2"/>
    <w:rsid w:val="00954762"/>
    <w:rsid w:val="00954F3B"/>
    <w:rsid w:val="00971FCE"/>
    <w:rsid w:val="00984B50"/>
    <w:rsid w:val="00993E3E"/>
    <w:rsid w:val="009A2EBB"/>
    <w:rsid w:val="009B0D6B"/>
    <w:rsid w:val="009D738E"/>
    <w:rsid w:val="009F6697"/>
    <w:rsid w:val="00A04198"/>
    <w:rsid w:val="00A44E90"/>
    <w:rsid w:val="00A4798A"/>
    <w:rsid w:val="00A63448"/>
    <w:rsid w:val="00A731C3"/>
    <w:rsid w:val="00A804D6"/>
    <w:rsid w:val="00A83313"/>
    <w:rsid w:val="00A854E3"/>
    <w:rsid w:val="00AA3408"/>
    <w:rsid w:val="00AC09DB"/>
    <w:rsid w:val="00AC4C36"/>
    <w:rsid w:val="00AC7DE5"/>
    <w:rsid w:val="00AD05B7"/>
    <w:rsid w:val="00AD1DCD"/>
    <w:rsid w:val="00AE2F5B"/>
    <w:rsid w:val="00B2256B"/>
    <w:rsid w:val="00B305AF"/>
    <w:rsid w:val="00B3273C"/>
    <w:rsid w:val="00B35A59"/>
    <w:rsid w:val="00B55E5A"/>
    <w:rsid w:val="00B56135"/>
    <w:rsid w:val="00B57965"/>
    <w:rsid w:val="00B70E09"/>
    <w:rsid w:val="00B738E2"/>
    <w:rsid w:val="00B81A26"/>
    <w:rsid w:val="00B87838"/>
    <w:rsid w:val="00BD1D48"/>
    <w:rsid w:val="00BE6CDA"/>
    <w:rsid w:val="00C024E2"/>
    <w:rsid w:val="00C143BC"/>
    <w:rsid w:val="00C157D2"/>
    <w:rsid w:val="00C16236"/>
    <w:rsid w:val="00C3177B"/>
    <w:rsid w:val="00C61A8C"/>
    <w:rsid w:val="00C61CE7"/>
    <w:rsid w:val="00C64160"/>
    <w:rsid w:val="00C660F9"/>
    <w:rsid w:val="00CA467E"/>
    <w:rsid w:val="00CB27CA"/>
    <w:rsid w:val="00CC34D2"/>
    <w:rsid w:val="00CC48D3"/>
    <w:rsid w:val="00CF056F"/>
    <w:rsid w:val="00D20B85"/>
    <w:rsid w:val="00D32894"/>
    <w:rsid w:val="00D35422"/>
    <w:rsid w:val="00D50E8C"/>
    <w:rsid w:val="00D524FC"/>
    <w:rsid w:val="00D653D9"/>
    <w:rsid w:val="00D67EFE"/>
    <w:rsid w:val="00D750EB"/>
    <w:rsid w:val="00DB4512"/>
    <w:rsid w:val="00DD64F0"/>
    <w:rsid w:val="00DF22C7"/>
    <w:rsid w:val="00DF3797"/>
    <w:rsid w:val="00E04BA7"/>
    <w:rsid w:val="00E46779"/>
    <w:rsid w:val="00E55192"/>
    <w:rsid w:val="00E57D0C"/>
    <w:rsid w:val="00E71868"/>
    <w:rsid w:val="00E8003F"/>
    <w:rsid w:val="00E8026E"/>
    <w:rsid w:val="00EA1F84"/>
    <w:rsid w:val="00EA4201"/>
    <w:rsid w:val="00EB3D35"/>
    <w:rsid w:val="00EB5354"/>
    <w:rsid w:val="00EC771B"/>
    <w:rsid w:val="00ED27BE"/>
    <w:rsid w:val="00ED6877"/>
    <w:rsid w:val="00EE35F0"/>
    <w:rsid w:val="00F119B6"/>
    <w:rsid w:val="00F127C1"/>
    <w:rsid w:val="00F21459"/>
    <w:rsid w:val="00F32A3F"/>
    <w:rsid w:val="00F61547"/>
    <w:rsid w:val="00F63F6F"/>
    <w:rsid w:val="00F70EB3"/>
    <w:rsid w:val="00F71927"/>
    <w:rsid w:val="00F7207E"/>
    <w:rsid w:val="00F95C97"/>
    <w:rsid w:val="00FB4918"/>
    <w:rsid w:val="00FB63B7"/>
    <w:rsid w:val="00FC12E9"/>
    <w:rsid w:val="00FD00AC"/>
    <w:rsid w:val="00FE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FCF9AC"/>
  <w15:docId w15:val="{D9106E26-5296-43BD-ADD9-6F64AE4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610502"/>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FC12E9"/>
    <w:pPr>
      <w:keepNext/>
      <w:spacing w:before="240" w:after="60"/>
      <w:outlineLvl w:val="1"/>
    </w:pPr>
    <w:rPr>
      <w:rFonts w:ascii="Cambria" w:hAnsi="Cambria"/>
      <w:b/>
      <w:bCs/>
      <w:i/>
      <w:iCs/>
      <w:sz w:val="28"/>
      <w:szCs w:val="28"/>
      <w:lang w:val="x-none" w:eastAsia="x-none"/>
    </w:rPr>
  </w:style>
  <w:style w:type="paragraph" w:styleId="6">
    <w:name w:val="heading 6"/>
    <w:basedOn w:val="a"/>
    <w:next w:val="a"/>
    <w:link w:val="60"/>
    <w:qFormat/>
    <w:rsid w:val="00B3273C"/>
    <w:pPr>
      <w:widowControl/>
      <w:autoSpaceDE/>
      <w:autoSpaceDN/>
      <w:adjustRightInd/>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273C"/>
    <w:pPr>
      <w:suppressAutoHyphens/>
      <w:autoSpaceDE/>
      <w:autoSpaceDN/>
      <w:adjustRightInd/>
      <w:spacing w:after="120"/>
    </w:pPr>
    <w:rPr>
      <w:rFonts w:eastAsia="Arial Unicode MS" w:cs="Tahoma"/>
      <w:color w:val="000000"/>
      <w:sz w:val="24"/>
      <w:szCs w:val="24"/>
      <w:lang w:val="en-US" w:eastAsia="en-US" w:bidi="en-US"/>
    </w:rPr>
  </w:style>
  <w:style w:type="paragraph" w:styleId="a5">
    <w:name w:val="footer"/>
    <w:basedOn w:val="a"/>
    <w:link w:val="a6"/>
    <w:rsid w:val="00CC48D3"/>
    <w:pPr>
      <w:tabs>
        <w:tab w:val="center" w:pos="4677"/>
        <w:tab w:val="right" w:pos="9355"/>
      </w:tabs>
    </w:pPr>
  </w:style>
  <w:style w:type="character" w:styleId="a7">
    <w:name w:val="page number"/>
    <w:basedOn w:val="a0"/>
    <w:rsid w:val="00CC48D3"/>
  </w:style>
  <w:style w:type="paragraph" w:styleId="a8">
    <w:name w:val="header"/>
    <w:basedOn w:val="a"/>
    <w:link w:val="a9"/>
    <w:rsid w:val="00CC48D3"/>
    <w:pPr>
      <w:tabs>
        <w:tab w:val="center" w:pos="4677"/>
        <w:tab w:val="right" w:pos="9355"/>
      </w:tabs>
    </w:pPr>
  </w:style>
  <w:style w:type="character" w:customStyle="1" w:styleId="10">
    <w:name w:val="Заголовок 1 Знак"/>
    <w:link w:val="1"/>
    <w:rsid w:val="00610502"/>
    <w:rPr>
      <w:rFonts w:ascii="Cambria" w:eastAsia="Times New Roman" w:hAnsi="Cambria" w:cs="Times New Roman"/>
      <w:b/>
      <w:bCs/>
      <w:kern w:val="32"/>
      <w:sz w:val="32"/>
      <w:szCs w:val="32"/>
    </w:rPr>
  </w:style>
  <w:style w:type="character" w:styleId="aa">
    <w:name w:val="Emphasis"/>
    <w:qFormat/>
    <w:rsid w:val="00610502"/>
    <w:rPr>
      <w:i/>
      <w:iCs/>
    </w:rPr>
  </w:style>
  <w:style w:type="table" w:styleId="ab">
    <w:name w:val="Table Grid"/>
    <w:basedOn w:val="a1"/>
    <w:uiPriority w:val="39"/>
    <w:rsid w:val="0009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8CE"/>
    <w:pPr>
      <w:autoSpaceDE w:val="0"/>
      <w:autoSpaceDN w:val="0"/>
      <w:adjustRightInd w:val="0"/>
    </w:pPr>
    <w:rPr>
      <w:color w:val="000000"/>
      <w:sz w:val="24"/>
      <w:szCs w:val="24"/>
    </w:rPr>
  </w:style>
  <w:style w:type="character" w:customStyle="1" w:styleId="14">
    <w:name w:val="Основной текст (14)_"/>
    <w:link w:val="140"/>
    <w:rsid w:val="004508CE"/>
    <w:rPr>
      <w:sz w:val="19"/>
      <w:szCs w:val="19"/>
      <w:shd w:val="clear" w:color="auto" w:fill="FFFFFF"/>
    </w:rPr>
  </w:style>
  <w:style w:type="paragraph" w:customStyle="1" w:styleId="140">
    <w:name w:val="Основной текст (14)"/>
    <w:basedOn w:val="a"/>
    <w:link w:val="14"/>
    <w:rsid w:val="004508CE"/>
    <w:pPr>
      <w:widowControl/>
      <w:shd w:val="clear" w:color="auto" w:fill="FFFFFF"/>
      <w:autoSpaceDE/>
      <w:autoSpaceDN/>
      <w:adjustRightInd/>
      <w:spacing w:line="0" w:lineRule="atLeast"/>
      <w:jc w:val="both"/>
    </w:pPr>
    <w:rPr>
      <w:sz w:val="19"/>
      <w:szCs w:val="19"/>
      <w:lang w:val="x-none" w:eastAsia="x-none"/>
    </w:rPr>
  </w:style>
  <w:style w:type="paragraph" w:styleId="3">
    <w:name w:val="Body Text 3"/>
    <w:basedOn w:val="a"/>
    <w:link w:val="30"/>
    <w:rsid w:val="007862E8"/>
    <w:pPr>
      <w:spacing w:after="120"/>
    </w:pPr>
    <w:rPr>
      <w:sz w:val="16"/>
      <w:szCs w:val="16"/>
      <w:lang w:val="x-none" w:eastAsia="x-none"/>
    </w:rPr>
  </w:style>
  <w:style w:type="character" w:customStyle="1" w:styleId="30">
    <w:name w:val="Основной текст 3 Знак"/>
    <w:link w:val="3"/>
    <w:rsid w:val="007862E8"/>
    <w:rPr>
      <w:sz w:val="16"/>
      <w:szCs w:val="16"/>
    </w:rPr>
  </w:style>
  <w:style w:type="character" w:customStyle="1" w:styleId="ac">
    <w:name w:val="Подпись к картинке_"/>
    <w:link w:val="ad"/>
    <w:uiPriority w:val="99"/>
    <w:locked/>
    <w:rsid w:val="007862E8"/>
    <w:rPr>
      <w:i/>
      <w:iCs/>
      <w:sz w:val="28"/>
      <w:szCs w:val="28"/>
      <w:shd w:val="clear" w:color="auto" w:fill="FFFFFF"/>
    </w:rPr>
  </w:style>
  <w:style w:type="character" w:customStyle="1" w:styleId="11">
    <w:name w:val="Заголовок №1_"/>
    <w:link w:val="12"/>
    <w:uiPriority w:val="99"/>
    <w:locked/>
    <w:rsid w:val="007862E8"/>
    <w:rPr>
      <w:b/>
      <w:bCs/>
      <w:sz w:val="26"/>
      <w:szCs w:val="26"/>
      <w:shd w:val="clear" w:color="auto" w:fill="FFFFFF"/>
    </w:rPr>
  </w:style>
  <w:style w:type="character" w:customStyle="1" w:styleId="21">
    <w:name w:val="Основной текст (2)_"/>
    <w:link w:val="22"/>
    <w:uiPriority w:val="99"/>
    <w:locked/>
    <w:rsid w:val="007862E8"/>
    <w:rPr>
      <w:i/>
      <w:iCs/>
      <w:sz w:val="28"/>
      <w:szCs w:val="28"/>
      <w:shd w:val="clear" w:color="auto" w:fill="FFFFFF"/>
    </w:rPr>
  </w:style>
  <w:style w:type="character" w:customStyle="1" w:styleId="213">
    <w:name w:val="Основной текст (2) + 13"/>
    <w:aliases w:val="5 pt,Не курсив"/>
    <w:uiPriority w:val="99"/>
    <w:rsid w:val="007862E8"/>
    <w:rPr>
      <w:i w:val="0"/>
      <w:iCs w:val="0"/>
      <w:sz w:val="27"/>
      <w:szCs w:val="27"/>
      <w:shd w:val="clear" w:color="auto" w:fill="FFFFFF"/>
    </w:rPr>
  </w:style>
  <w:style w:type="character" w:customStyle="1" w:styleId="5">
    <w:name w:val="Основной текст (5)_"/>
    <w:link w:val="51"/>
    <w:uiPriority w:val="99"/>
    <w:locked/>
    <w:rsid w:val="007862E8"/>
    <w:rPr>
      <w:rFonts w:ascii="Consolas" w:hAnsi="Consolas" w:cs="Consolas"/>
      <w:i/>
      <w:iCs/>
      <w:spacing w:val="-10"/>
      <w:sz w:val="8"/>
      <w:szCs w:val="8"/>
      <w:shd w:val="clear" w:color="auto" w:fill="FFFFFF"/>
    </w:rPr>
  </w:style>
  <w:style w:type="character" w:customStyle="1" w:styleId="ae">
    <w:name w:val="Подпись к таблице_"/>
    <w:link w:val="13"/>
    <w:uiPriority w:val="99"/>
    <w:locked/>
    <w:rsid w:val="007862E8"/>
    <w:rPr>
      <w:i/>
      <w:iCs/>
      <w:sz w:val="28"/>
      <w:szCs w:val="28"/>
      <w:shd w:val="clear" w:color="auto" w:fill="FFFFFF"/>
    </w:rPr>
  </w:style>
  <w:style w:type="character" w:customStyle="1" w:styleId="2132">
    <w:name w:val="Основной текст (2) + 132"/>
    <w:aliases w:val="5 pt3,Не курсив4"/>
    <w:uiPriority w:val="99"/>
    <w:rsid w:val="007862E8"/>
    <w:rPr>
      <w:i w:val="0"/>
      <w:iCs w:val="0"/>
      <w:sz w:val="27"/>
      <w:szCs w:val="27"/>
      <w:shd w:val="clear" w:color="auto" w:fill="FFFFFF"/>
    </w:rPr>
  </w:style>
  <w:style w:type="character" w:customStyle="1" w:styleId="31">
    <w:name w:val="Основной текст (3)_"/>
    <w:link w:val="32"/>
    <w:uiPriority w:val="99"/>
    <w:locked/>
    <w:rsid w:val="007862E8"/>
    <w:rPr>
      <w:sz w:val="24"/>
      <w:szCs w:val="24"/>
      <w:shd w:val="clear" w:color="auto" w:fill="FFFFFF"/>
    </w:rPr>
  </w:style>
  <w:style w:type="character" w:customStyle="1" w:styleId="23">
    <w:name w:val="Подпись к таблице2"/>
    <w:uiPriority w:val="99"/>
    <w:rsid w:val="007862E8"/>
    <w:rPr>
      <w:i/>
      <w:iCs/>
      <w:sz w:val="28"/>
      <w:szCs w:val="28"/>
      <w:u w:val="single"/>
      <w:shd w:val="clear" w:color="auto" w:fill="FFFFFF"/>
    </w:rPr>
  </w:style>
  <w:style w:type="character" w:customStyle="1" w:styleId="2131">
    <w:name w:val="Основной текст (2) + 131"/>
    <w:aliases w:val="5 pt2,Не курсив2"/>
    <w:uiPriority w:val="99"/>
    <w:rsid w:val="007862E8"/>
    <w:rPr>
      <w:i w:val="0"/>
      <w:iCs w:val="0"/>
      <w:sz w:val="27"/>
      <w:szCs w:val="27"/>
      <w:shd w:val="clear" w:color="auto" w:fill="FFFFFF"/>
    </w:rPr>
  </w:style>
  <w:style w:type="paragraph" w:customStyle="1" w:styleId="ad">
    <w:name w:val="Подпись к картинке"/>
    <w:basedOn w:val="a"/>
    <w:link w:val="ac"/>
    <w:uiPriority w:val="99"/>
    <w:rsid w:val="007862E8"/>
    <w:pPr>
      <w:widowControl/>
      <w:shd w:val="clear" w:color="auto" w:fill="FFFFFF"/>
      <w:autoSpaceDE/>
      <w:autoSpaceDN/>
      <w:adjustRightInd/>
      <w:spacing w:line="240" w:lineRule="atLeast"/>
    </w:pPr>
    <w:rPr>
      <w:i/>
      <w:iCs/>
      <w:sz w:val="28"/>
      <w:szCs w:val="28"/>
      <w:lang w:val="x-none" w:eastAsia="x-none"/>
    </w:rPr>
  </w:style>
  <w:style w:type="paragraph" w:customStyle="1" w:styleId="12">
    <w:name w:val="Заголовок №1"/>
    <w:basedOn w:val="a"/>
    <w:link w:val="11"/>
    <w:uiPriority w:val="99"/>
    <w:rsid w:val="007862E8"/>
    <w:pPr>
      <w:widowControl/>
      <w:shd w:val="clear" w:color="auto" w:fill="FFFFFF"/>
      <w:autoSpaceDE/>
      <w:autoSpaceDN/>
      <w:adjustRightInd/>
      <w:spacing w:line="317" w:lineRule="exact"/>
      <w:jc w:val="center"/>
      <w:outlineLvl w:val="0"/>
    </w:pPr>
    <w:rPr>
      <w:b/>
      <w:bCs/>
      <w:sz w:val="26"/>
      <w:szCs w:val="26"/>
      <w:lang w:val="x-none" w:eastAsia="x-none"/>
    </w:rPr>
  </w:style>
  <w:style w:type="paragraph" w:customStyle="1" w:styleId="22">
    <w:name w:val="Основной текст (2)"/>
    <w:basedOn w:val="a"/>
    <w:link w:val="21"/>
    <w:uiPriority w:val="99"/>
    <w:rsid w:val="007862E8"/>
    <w:pPr>
      <w:widowControl/>
      <w:shd w:val="clear" w:color="auto" w:fill="FFFFFF"/>
      <w:autoSpaceDE/>
      <w:autoSpaceDN/>
      <w:adjustRightInd/>
      <w:spacing w:line="317" w:lineRule="exact"/>
      <w:jc w:val="both"/>
    </w:pPr>
    <w:rPr>
      <w:i/>
      <w:iCs/>
      <w:sz w:val="28"/>
      <w:szCs w:val="28"/>
      <w:lang w:val="x-none" w:eastAsia="x-none"/>
    </w:rPr>
  </w:style>
  <w:style w:type="paragraph" w:customStyle="1" w:styleId="13">
    <w:name w:val="Подпись к таблице1"/>
    <w:basedOn w:val="a"/>
    <w:link w:val="ae"/>
    <w:uiPriority w:val="99"/>
    <w:rsid w:val="007862E8"/>
    <w:pPr>
      <w:widowControl/>
      <w:shd w:val="clear" w:color="auto" w:fill="FFFFFF"/>
      <w:autoSpaceDE/>
      <w:autoSpaceDN/>
      <w:adjustRightInd/>
      <w:spacing w:line="240" w:lineRule="atLeast"/>
    </w:pPr>
    <w:rPr>
      <w:i/>
      <w:iCs/>
      <w:sz w:val="28"/>
      <w:szCs w:val="28"/>
      <w:lang w:val="x-none" w:eastAsia="x-none"/>
    </w:rPr>
  </w:style>
  <w:style w:type="paragraph" w:customStyle="1" w:styleId="32">
    <w:name w:val="Основной текст (3)"/>
    <w:basedOn w:val="a"/>
    <w:link w:val="31"/>
    <w:uiPriority w:val="99"/>
    <w:rsid w:val="007862E8"/>
    <w:pPr>
      <w:widowControl/>
      <w:shd w:val="clear" w:color="auto" w:fill="FFFFFF"/>
      <w:autoSpaceDE/>
      <w:autoSpaceDN/>
      <w:adjustRightInd/>
      <w:spacing w:line="240" w:lineRule="atLeast"/>
    </w:pPr>
    <w:rPr>
      <w:sz w:val="24"/>
      <w:szCs w:val="24"/>
      <w:lang w:val="x-none" w:eastAsia="x-none"/>
    </w:rPr>
  </w:style>
  <w:style w:type="paragraph" w:customStyle="1" w:styleId="51">
    <w:name w:val="Основной текст (5)1"/>
    <w:basedOn w:val="a"/>
    <w:link w:val="5"/>
    <w:uiPriority w:val="99"/>
    <w:rsid w:val="007862E8"/>
    <w:pPr>
      <w:widowControl/>
      <w:shd w:val="clear" w:color="auto" w:fill="FFFFFF"/>
      <w:autoSpaceDE/>
      <w:autoSpaceDN/>
      <w:adjustRightInd/>
      <w:spacing w:line="240" w:lineRule="atLeast"/>
    </w:pPr>
    <w:rPr>
      <w:rFonts w:ascii="Consolas" w:hAnsi="Consolas"/>
      <w:i/>
      <w:iCs/>
      <w:spacing w:val="-10"/>
      <w:sz w:val="8"/>
      <w:szCs w:val="8"/>
      <w:lang w:val="x-none" w:eastAsia="x-none"/>
    </w:rPr>
  </w:style>
  <w:style w:type="character" w:customStyle="1" w:styleId="60">
    <w:name w:val="Заголовок 6 Знак"/>
    <w:link w:val="6"/>
    <w:rsid w:val="00613F68"/>
    <w:rPr>
      <w:b/>
      <w:bCs/>
      <w:sz w:val="22"/>
      <w:szCs w:val="22"/>
    </w:rPr>
  </w:style>
  <w:style w:type="character" w:customStyle="1" w:styleId="af">
    <w:name w:val="Подпись к таблице"/>
    <w:uiPriority w:val="99"/>
    <w:rsid w:val="00364B67"/>
    <w:rPr>
      <w:i/>
      <w:iCs/>
      <w:sz w:val="28"/>
      <w:szCs w:val="28"/>
      <w:u w:val="single"/>
      <w:shd w:val="clear" w:color="auto" w:fill="FFFFFF"/>
    </w:rPr>
  </w:style>
  <w:style w:type="character" w:customStyle="1" w:styleId="50">
    <w:name w:val="Подпись к таблице5"/>
    <w:uiPriority w:val="99"/>
    <w:rsid w:val="00364B67"/>
    <w:rPr>
      <w:i/>
      <w:iCs/>
      <w:sz w:val="28"/>
      <w:szCs w:val="28"/>
      <w:u w:val="single"/>
      <w:shd w:val="clear" w:color="auto" w:fill="FFFFFF"/>
    </w:rPr>
  </w:style>
  <w:style w:type="character" w:customStyle="1" w:styleId="24">
    <w:name w:val="Подпись к таблице (2)_"/>
    <w:link w:val="25"/>
    <w:uiPriority w:val="99"/>
    <w:rsid w:val="00364B67"/>
    <w:rPr>
      <w:b/>
      <w:bCs/>
      <w:sz w:val="26"/>
      <w:szCs w:val="26"/>
      <w:shd w:val="clear" w:color="auto" w:fill="FFFFFF"/>
    </w:rPr>
  </w:style>
  <w:style w:type="character" w:customStyle="1" w:styleId="14pt">
    <w:name w:val="Основной текст + 14 pt"/>
    <w:aliases w:val="Курсив"/>
    <w:uiPriority w:val="99"/>
    <w:rsid w:val="00364B67"/>
    <w:rPr>
      <w:rFonts w:ascii="Times New Roman" w:hAnsi="Times New Roman"/>
      <w:i/>
      <w:iCs/>
      <w:sz w:val="28"/>
      <w:szCs w:val="28"/>
      <w:shd w:val="clear" w:color="auto" w:fill="FFFFFF"/>
    </w:rPr>
  </w:style>
  <w:style w:type="paragraph" w:customStyle="1" w:styleId="25">
    <w:name w:val="Подпись к таблице (2)"/>
    <w:basedOn w:val="a"/>
    <w:link w:val="24"/>
    <w:uiPriority w:val="99"/>
    <w:rsid w:val="00364B67"/>
    <w:pPr>
      <w:widowControl/>
      <w:shd w:val="clear" w:color="auto" w:fill="FFFFFF"/>
      <w:autoSpaceDE/>
      <w:autoSpaceDN/>
      <w:adjustRightInd/>
      <w:spacing w:line="226" w:lineRule="exact"/>
    </w:pPr>
    <w:rPr>
      <w:b/>
      <w:bCs/>
      <w:sz w:val="26"/>
      <w:szCs w:val="26"/>
      <w:lang w:val="x-none" w:eastAsia="x-none"/>
    </w:rPr>
  </w:style>
  <w:style w:type="paragraph" w:styleId="af0">
    <w:name w:val="Balloon Text"/>
    <w:basedOn w:val="a"/>
    <w:link w:val="af1"/>
    <w:rsid w:val="004E0090"/>
    <w:rPr>
      <w:rFonts w:ascii="Tahoma" w:hAnsi="Tahoma"/>
      <w:sz w:val="16"/>
      <w:szCs w:val="16"/>
      <w:lang w:val="x-none" w:eastAsia="x-none"/>
    </w:rPr>
  </w:style>
  <w:style w:type="character" w:customStyle="1" w:styleId="af1">
    <w:name w:val="Текст выноски Знак"/>
    <w:link w:val="af0"/>
    <w:rsid w:val="004E0090"/>
    <w:rPr>
      <w:rFonts w:ascii="Tahoma" w:hAnsi="Tahoma" w:cs="Tahoma"/>
      <w:sz w:val="16"/>
      <w:szCs w:val="16"/>
    </w:rPr>
  </w:style>
  <w:style w:type="character" w:customStyle="1" w:styleId="20">
    <w:name w:val="Заголовок 2 Знак"/>
    <w:link w:val="2"/>
    <w:uiPriority w:val="9"/>
    <w:rsid w:val="00FC12E9"/>
    <w:rPr>
      <w:rFonts w:ascii="Cambria" w:hAnsi="Cambria"/>
      <w:b/>
      <w:bCs/>
      <w:i/>
      <w:iCs/>
      <w:sz w:val="28"/>
      <w:szCs w:val="28"/>
      <w:lang w:val="x-none" w:eastAsia="x-none"/>
    </w:rPr>
  </w:style>
  <w:style w:type="character" w:customStyle="1" w:styleId="a6">
    <w:name w:val="Нижний колонтитул Знак"/>
    <w:basedOn w:val="a0"/>
    <w:link w:val="a5"/>
    <w:rsid w:val="00EB5354"/>
  </w:style>
  <w:style w:type="character" w:customStyle="1" w:styleId="a4">
    <w:name w:val="Основной текст Знак"/>
    <w:link w:val="a3"/>
    <w:rsid w:val="00EB5354"/>
    <w:rPr>
      <w:rFonts w:eastAsia="Arial Unicode MS" w:cs="Tahoma"/>
      <w:color w:val="000000"/>
      <w:sz w:val="24"/>
      <w:szCs w:val="24"/>
      <w:lang w:val="en-US" w:eastAsia="en-US" w:bidi="en-US"/>
    </w:rPr>
  </w:style>
  <w:style w:type="paragraph" w:styleId="26">
    <w:name w:val="Body Text 2"/>
    <w:basedOn w:val="a"/>
    <w:link w:val="27"/>
    <w:rsid w:val="00EB5354"/>
    <w:pPr>
      <w:spacing w:after="120" w:line="480" w:lineRule="auto"/>
    </w:pPr>
  </w:style>
  <w:style w:type="character" w:customStyle="1" w:styleId="27">
    <w:name w:val="Основной текст 2 Знак"/>
    <w:basedOn w:val="a0"/>
    <w:link w:val="26"/>
    <w:rsid w:val="00EB5354"/>
  </w:style>
  <w:style w:type="paragraph" w:customStyle="1" w:styleId="af2">
    <w:name w:val="Содержимое таблицы"/>
    <w:basedOn w:val="a"/>
    <w:rsid w:val="00EB5354"/>
    <w:pPr>
      <w:suppressLineNumbers/>
      <w:suppressAutoHyphens/>
      <w:autoSpaceDE/>
      <w:autoSpaceDN/>
      <w:adjustRightInd/>
    </w:pPr>
    <w:rPr>
      <w:rFonts w:ascii="Arial" w:eastAsia="Lucida Sans Unicode" w:hAnsi="Arial"/>
      <w:kern w:val="1"/>
      <w:szCs w:val="24"/>
    </w:rPr>
  </w:style>
  <w:style w:type="paragraph" w:styleId="af3">
    <w:name w:val="Normal (Web)"/>
    <w:basedOn w:val="a"/>
    <w:uiPriority w:val="99"/>
    <w:unhideWhenUsed/>
    <w:rsid w:val="00EB5354"/>
    <w:pPr>
      <w:widowControl/>
      <w:autoSpaceDE/>
      <w:autoSpaceDN/>
      <w:adjustRightInd/>
      <w:spacing w:before="100" w:beforeAutospacing="1" w:after="100" w:afterAutospacing="1"/>
    </w:pPr>
    <w:rPr>
      <w:sz w:val="24"/>
      <w:szCs w:val="24"/>
    </w:rPr>
  </w:style>
  <w:style w:type="character" w:customStyle="1" w:styleId="a9">
    <w:name w:val="Верхний колонтитул Знак"/>
    <w:basedOn w:val="a0"/>
    <w:link w:val="a8"/>
    <w:rsid w:val="00EB5354"/>
  </w:style>
  <w:style w:type="character" w:customStyle="1" w:styleId="FontStyle103">
    <w:name w:val="Font Style103"/>
    <w:basedOn w:val="a0"/>
    <w:qFormat/>
    <w:rsid w:val="00F71927"/>
    <w:rPr>
      <w:rFonts w:ascii="Times New Roman" w:hAnsi="Times New Roman" w:cs="Times New Roman"/>
      <w:sz w:val="26"/>
      <w:szCs w:val="26"/>
    </w:rPr>
  </w:style>
  <w:style w:type="paragraph" w:customStyle="1" w:styleId="Style17">
    <w:name w:val="Style17"/>
    <w:basedOn w:val="a"/>
    <w:uiPriority w:val="99"/>
    <w:qFormat/>
    <w:rsid w:val="00F71927"/>
    <w:pPr>
      <w:autoSpaceDE/>
      <w:autoSpaceDN/>
      <w:adjustRightInd/>
      <w:spacing w:line="370" w:lineRule="exact"/>
      <w:ind w:firstLine="706"/>
      <w:jc w:val="both"/>
    </w:pPr>
    <w:rPr>
      <w:color w:val="00000A"/>
      <w:sz w:val="24"/>
      <w:szCs w:val="24"/>
    </w:rPr>
  </w:style>
  <w:style w:type="paragraph" w:customStyle="1" w:styleId="c14">
    <w:name w:val="c14"/>
    <w:basedOn w:val="a"/>
    <w:rsid w:val="00F71927"/>
    <w:pPr>
      <w:widowControl/>
      <w:autoSpaceDE/>
      <w:autoSpaceDN/>
      <w:adjustRightInd/>
      <w:spacing w:before="100" w:beforeAutospacing="1" w:after="100" w:afterAutospacing="1"/>
    </w:pPr>
    <w:rPr>
      <w:rFonts w:eastAsiaTheme="minorEastAsia"/>
      <w:sz w:val="24"/>
      <w:szCs w:val="24"/>
    </w:rPr>
  </w:style>
  <w:style w:type="character" w:customStyle="1" w:styleId="7">
    <w:name w:val="Основной текст (7)_"/>
    <w:basedOn w:val="a0"/>
    <w:link w:val="70"/>
    <w:uiPriority w:val="99"/>
    <w:rsid w:val="0075484A"/>
    <w:rPr>
      <w:rFonts w:ascii="Verdana" w:hAnsi="Verdana" w:cs="Verdana"/>
      <w:b/>
      <w:bCs/>
      <w:sz w:val="26"/>
      <w:szCs w:val="26"/>
      <w:shd w:val="clear" w:color="auto" w:fill="FFFFFF"/>
    </w:rPr>
  </w:style>
  <w:style w:type="paragraph" w:customStyle="1" w:styleId="70">
    <w:name w:val="Основной текст (7)"/>
    <w:basedOn w:val="a"/>
    <w:link w:val="7"/>
    <w:uiPriority w:val="99"/>
    <w:rsid w:val="0075484A"/>
    <w:pPr>
      <w:widowControl/>
      <w:shd w:val="clear" w:color="auto" w:fill="FFFFFF"/>
      <w:autoSpaceDE/>
      <w:autoSpaceDN/>
      <w:adjustRightInd/>
      <w:spacing w:after="420" w:line="336" w:lineRule="exact"/>
      <w:ind w:hanging="340"/>
      <w:jc w:val="center"/>
    </w:pPr>
    <w:rPr>
      <w:rFonts w:ascii="Verdana" w:hAnsi="Verdana" w:cs="Verdan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9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95A1A-F24C-4D8F-BC66-D08F368F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40</Pages>
  <Words>11274</Words>
  <Characters>64267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МУНИЦИПАЛЬНОЕ УЧРЕЖДЕНИЕ</vt:lpstr>
    </vt:vector>
  </TitlesOfParts>
  <Company/>
  <LinksUpToDate>false</LinksUpToDate>
  <CharactersWithSpaces>75391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dc:title>
  <dc:subject/>
  <dc:creator>Комп</dc:creator>
  <cp:keywords/>
  <dc:description/>
  <cp:lastModifiedBy>МАУДО ООЦ</cp:lastModifiedBy>
  <cp:revision>19</cp:revision>
  <cp:lastPrinted>2025-02-18T10:52:00Z</cp:lastPrinted>
  <dcterms:created xsi:type="dcterms:W3CDTF">2023-08-07T05:56:00Z</dcterms:created>
  <dcterms:modified xsi:type="dcterms:W3CDTF">2025-02-18T11:59:00Z</dcterms:modified>
</cp:coreProperties>
</file>